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140"/>
        <w:gridCol w:w="1440"/>
        <w:gridCol w:w="4140"/>
      </w:tblGrid>
      <w:tr w:rsidR="007E1321" w:rsidRPr="00AE4B38" w14:paraId="22D73359" w14:textId="77777777">
        <w:trPr>
          <w:trHeight w:val="3423"/>
        </w:trPr>
        <w:tc>
          <w:tcPr>
            <w:tcW w:w="4140" w:type="dxa"/>
            <w:vAlign w:val="center"/>
          </w:tcPr>
          <w:p w14:paraId="330EA423" w14:textId="77777777" w:rsidR="007E1321" w:rsidRDefault="007E1321" w:rsidP="002456ED"/>
        </w:tc>
        <w:tc>
          <w:tcPr>
            <w:tcW w:w="1440" w:type="dxa"/>
            <w:vAlign w:val="center"/>
          </w:tcPr>
          <w:p w14:paraId="53BBA24A" w14:textId="77777777" w:rsidR="007E1321" w:rsidRPr="00AE4B38" w:rsidRDefault="00E71233" w:rsidP="002456ED">
            <w:r w:rsidRPr="00AE4B38">
              <w:rPr>
                <w:noProof/>
                <w:lang w:eastAsia="hu-HU"/>
              </w:rPr>
              <w:drawing>
                <wp:inline distT="0" distB="0" distL="0" distR="0" wp14:anchorId="5C9DCC4D" wp14:editId="2CB3856F">
                  <wp:extent cx="680720" cy="967740"/>
                  <wp:effectExtent l="0" t="0" r="508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967740"/>
                          </a:xfrm>
                          <a:prstGeom prst="rect">
                            <a:avLst/>
                          </a:prstGeom>
                          <a:solidFill>
                            <a:srgbClr val="FFFFFF"/>
                          </a:solidFill>
                          <a:ln>
                            <a:noFill/>
                          </a:ln>
                        </pic:spPr>
                      </pic:pic>
                    </a:graphicData>
                  </a:graphic>
                </wp:inline>
              </w:drawing>
            </w:r>
          </w:p>
        </w:tc>
        <w:tc>
          <w:tcPr>
            <w:tcW w:w="4140" w:type="dxa"/>
            <w:vAlign w:val="center"/>
          </w:tcPr>
          <w:p w14:paraId="604DC6F9" w14:textId="77777777" w:rsidR="007E1321" w:rsidRPr="00AE4B38" w:rsidRDefault="007E1321" w:rsidP="002456ED"/>
        </w:tc>
      </w:tr>
    </w:tbl>
    <w:p w14:paraId="34D99E98" w14:textId="77777777" w:rsidR="007E1321" w:rsidRPr="00AE4B38" w:rsidRDefault="007E1321" w:rsidP="002456ED"/>
    <w:p w14:paraId="1BA60F14" w14:textId="77777777" w:rsidR="007E1321" w:rsidRPr="00AE4B38" w:rsidRDefault="007E1321" w:rsidP="002456ED"/>
    <w:p w14:paraId="4C9D2E48" w14:textId="77777777" w:rsidR="007E1321" w:rsidRPr="00AE4B38" w:rsidRDefault="00E71233" w:rsidP="002456ED">
      <w:pPr>
        <w:pStyle w:val="Cm"/>
      </w:pPr>
      <w:r w:rsidRPr="00AE4B38">
        <w:rPr>
          <w:noProof/>
          <w:lang w:eastAsia="hu-HU"/>
        </w:rPr>
        <w:drawing>
          <wp:inline distT="0" distB="0" distL="0" distR="0" wp14:anchorId="7E12CD89" wp14:editId="3263F549">
            <wp:extent cx="5720080" cy="9588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14:paraId="45056CF4" w14:textId="77777777" w:rsidR="00900529" w:rsidRPr="00AE4B38" w:rsidRDefault="003F482C" w:rsidP="002456ED">
      <w:pPr>
        <w:pStyle w:val="Cm"/>
      </w:pPr>
      <w:r w:rsidRPr="00AE4B38">
        <w:t>Jegyzőkönyv</w:t>
      </w:r>
    </w:p>
    <w:p w14:paraId="7C319C96" w14:textId="11BB7E42" w:rsidR="007E1321" w:rsidRPr="00AE4B38" w:rsidRDefault="00900529" w:rsidP="002456ED">
      <w:pPr>
        <w:pStyle w:val="Cm"/>
      </w:pPr>
      <w:r w:rsidRPr="00AE4B38">
        <w:t xml:space="preserve">Szigetszentmiklós Város </w:t>
      </w:r>
      <w:r w:rsidR="003F482C" w:rsidRPr="00AE4B38">
        <w:br/>
      </w:r>
      <w:r w:rsidR="006248A5" w:rsidRPr="00AE4B38">
        <w:t>Városfejlesztési</w:t>
      </w:r>
      <w:r w:rsidR="00345E96" w:rsidRPr="00AE4B38">
        <w:t xml:space="preserve"> Bizottságának</w:t>
      </w:r>
      <w:r w:rsidRPr="00AE4B38">
        <w:br/>
      </w:r>
      <w:r w:rsidR="00C300E5">
        <w:t>2022</w:t>
      </w:r>
      <w:r w:rsidR="007E1321" w:rsidRPr="00AE4B38">
        <w:t xml:space="preserve">. </w:t>
      </w:r>
      <w:r w:rsidR="0028572B">
        <w:t>augusztus</w:t>
      </w:r>
      <w:r w:rsidR="00B44A84">
        <w:t xml:space="preserve"> </w:t>
      </w:r>
      <w:r w:rsidR="008C5A2F">
        <w:t>2</w:t>
      </w:r>
      <w:r w:rsidR="0028572B">
        <w:t>9</w:t>
      </w:r>
      <w:r w:rsidR="00C300E5">
        <w:t>.</w:t>
      </w:r>
      <w:r w:rsidR="00825428" w:rsidRPr="00AE4B38">
        <w:t xml:space="preserve"> </w:t>
      </w:r>
      <w:r w:rsidRPr="00AE4B38">
        <w:t xml:space="preserve">napján </w:t>
      </w:r>
      <w:r w:rsidR="003F482C" w:rsidRPr="00AE4B38">
        <w:t xml:space="preserve">megtartott </w:t>
      </w:r>
      <w:r w:rsidR="00137077" w:rsidRPr="00AE4B38">
        <w:t>rend</w:t>
      </w:r>
      <w:r w:rsidR="00D825D4">
        <w:t>es</w:t>
      </w:r>
      <w:r w:rsidR="0017196C" w:rsidRPr="00AE4B38">
        <w:t>,</w:t>
      </w:r>
      <w:r w:rsidR="00137077" w:rsidRPr="00AE4B38">
        <w:t xml:space="preserve"> nyilvános</w:t>
      </w:r>
      <w:r w:rsidR="00AB24EC" w:rsidRPr="00AE4B38">
        <w:t xml:space="preserve"> </w:t>
      </w:r>
      <w:r w:rsidRPr="00AE4B38">
        <w:t>üléséről</w:t>
      </w:r>
    </w:p>
    <w:p w14:paraId="16511F6E" w14:textId="77777777" w:rsidR="007E1321" w:rsidRPr="00AE4B38" w:rsidRDefault="00E71233" w:rsidP="002456ED">
      <w:r w:rsidRPr="00AE4B38">
        <w:rPr>
          <w:noProof/>
          <w:lang w:eastAsia="hu-HU"/>
        </w:rPr>
        <w:drawing>
          <wp:inline distT="0" distB="0" distL="0" distR="0" wp14:anchorId="3FC5B661" wp14:editId="1EF27E4F">
            <wp:extent cx="5720080" cy="9588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14:paraId="412F7908" w14:textId="77777777" w:rsidR="0050692F" w:rsidRDefault="008B6835" w:rsidP="002456ED">
      <w:pPr>
        <w:pStyle w:val="Cm"/>
      </w:pPr>
      <w:r w:rsidRPr="00AE4B38">
        <w:br w:type="page"/>
      </w:r>
    </w:p>
    <w:p w14:paraId="05567D32" w14:textId="77777777" w:rsidR="007E1321" w:rsidRPr="00AE4B38" w:rsidRDefault="007E1321" w:rsidP="002456ED">
      <w:pPr>
        <w:pStyle w:val="Cm"/>
      </w:pPr>
      <w:r w:rsidRPr="00AE4B38">
        <w:lastRenderedPageBreak/>
        <w:t>Tartalom</w:t>
      </w:r>
    </w:p>
    <w:p w14:paraId="684FAA00" w14:textId="201605F7" w:rsidR="002374BE" w:rsidRDefault="003F0E23">
      <w:pPr>
        <w:pStyle w:val="TJ1"/>
        <w:tabs>
          <w:tab w:val="right" w:leader="dot" w:pos="8946"/>
        </w:tabs>
        <w:rPr>
          <w:rFonts w:asciiTheme="minorHAnsi" w:eastAsiaTheme="minorEastAsia" w:hAnsiTheme="minorHAnsi" w:cstheme="minorBidi"/>
          <w:b w:val="0"/>
          <w:bCs w:val="0"/>
          <w:caps w:val="0"/>
          <w:noProof/>
          <w:sz w:val="22"/>
          <w:szCs w:val="22"/>
          <w:lang w:eastAsia="hu-HU"/>
        </w:rPr>
      </w:pPr>
      <w:r w:rsidRPr="00AE4B38">
        <w:fldChar w:fldCharType="begin"/>
      </w:r>
      <w:r w:rsidR="00EC0C09" w:rsidRPr="00AE4B38">
        <w:instrText xml:space="preserve"> TOC \h \z \t "Címsor 3;1;Címsor 4;2;Címsor 5;3" </w:instrText>
      </w:r>
      <w:r w:rsidRPr="00AE4B38">
        <w:fldChar w:fldCharType="separate"/>
      </w:r>
      <w:hyperlink w:anchor="_Toc113870322" w:history="1">
        <w:r w:rsidR="002374BE" w:rsidRPr="00241FB8">
          <w:rPr>
            <w:rStyle w:val="Hiperhivatkozs"/>
            <w:noProof/>
          </w:rPr>
          <w:t>Jegyzőkönyv hitelesítő kijelölése</w:t>
        </w:r>
        <w:r w:rsidR="002374BE">
          <w:rPr>
            <w:noProof/>
            <w:webHidden/>
          </w:rPr>
          <w:tab/>
        </w:r>
        <w:r w:rsidR="002374BE">
          <w:rPr>
            <w:noProof/>
            <w:webHidden/>
          </w:rPr>
          <w:fldChar w:fldCharType="begin"/>
        </w:r>
        <w:r w:rsidR="002374BE">
          <w:rPr>
            <w:noProof/>
            <w:webHidden/>
          </w:rPr>
          <w:instrText xml:space="preserve"> PAGEREF _Toc113870322 \h </w:instrText>
        </w:r>
        <w:r w:rsidR="002374BE">
          <w:rPr>
            <w:noProof/>
            <w:webHidden/>
          </w:rPr>
        </w:r>
        <w:r w:rsidR="002374BE">
          <w:rPr>
            <w:noProof/>
            <w:webHidden/>
          </w:rPr>
          <w:fldChar w:fldCharType="separate"/>
        </w:r>
        <w:r w:rsidR="002374BE">
          <w:rPr>
            <w:noProof/>
            <w:webHidden/>
          </w:rPr>
          <w:t>3</w:t>
        </w:r>
        <w:r w:rsidR="002374BE">
          <w:rPr>
            <w:noProof/>
            <w:webHidden/>
          </w:rPr>
          <w:fldChar w:fldCharType="end"/>
        </w:r>
      </w:hyperlink>
    </w:p>
    <w:p w14:paraId="5339C38D" w14:textId="3CFE4DC0"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23" w:history="1">
        <w:r w:rsidR="002374BE" w:rsidRPr="00241FB8">
          <w:rPr>
            <w:rStyle w:val="Hiperhivatkozs"/>
            <w:noProof/>
          </w:rPr>
          <w:t>64/2022.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_Toc113870323 \h </w:instrText>
        </w:r>
        <w:r w:rsidR="002374BE">
          <w:rPr>
            <w:noProof/>
            <w:webHidden/>
          </w:rPr>
        </w:r>
        <w:r w:rsidR="002374BE">
          <w:rPr>
            <w:noProof/>
            <w:webHidden/>
          </w:rPr>
          <w:fldChar w:fldCharType="separate"/>
        </w:r>
        <w:r w:rsidR="002374BE">
          <w:rPr>
            <w:noProof/>
            <w:webHidden/>
          </w:rPr>
          <w:t>3</w:t>
        </w:r>
        <w:r w:rsidR="002374BE">
          <w:rPr>
            <w:noProof/>
            <w:webHidden/>
          </w:rPr>
          <w:fldChar w:fldCharType="end"/>
        </w:r>
      </w:hyperlink>
    </w:p>
    <w:p w14:paraId="6A0FD43B" w14:textId="3BF54F50"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24" w:history="1">
        <w:r w:rsidR="002374BE" w:rsidRPr="00241FB8">
          <w:rPr>
            <w:rStyle w:val="Hiperhivatkozs"/>
            <w:noProof/>
          </w:rPr>
          <w:t>Napirendi pontok elfogadása</w:t>
        </w:r>
        <w:r w:rsidR="002374BE">
          <w:rPr>
            <w:noProof/>
            <w:webHidden/>
          </w:rPr>
          <w:tab/>
        </w:r>
        <w:r w:rsidR="002374BE">
          <w:rPr>
            <w:noProof/>
            <w:webHidden/>
          </w:rPr>
          <w:fldChar w:fldCharType="begin"/>
        </w:r>
        <w:r w:rsidR="002374BE">
          <w:rPr>
            <w:noProof/>
            <w:webHidden/>
          </w:rPr>
          <w:instrText xml:space="preserve"> PAGEREF _Toc113870324 \h </w:instrText>
        </w:r>
        <w:r w:rsidR="002374BE">
          <w:rPr>
            <w:noProof/>
            <w:webHidden/>
          </w:rPr>
        </w:r>
        <w:r w:rsidR="002374BE">
          <w:rPr>
            <w:noProof/>
            <w:webHidden/>
          </w:rPr>
          <w:fldChar w:fldCharType="separate"/>
        </w:r>
        <w:r w:rsidR="002374BE">
          <w:rPr>
            <w:noProof/>
            <w:webHidden/>
          </w:rPr>
          <w:t>3</w:t>
        </w:r>
        <w:r w:rsidR="002374BE">
          <w:rPr>
            <w:noProof/>
            <w:webHidden/>
          </w:rPr>
          <w:fldChar w:fldCharType="end"/>
        </w:r>
      </w:hyperlink>
    </w:p>
    <w:p w14:paraId="7C4DDDBB" w14:textId="42B0AE0D"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25" w:history="1">
        <w:r w:rsidR="002374BE" w:rsidRPr="00241FB8">
          <w:rPr>
            <w:rStyle w:val="Hiperhivatkozs"/>
            <w:noProof/>
          </w:rPr>
          <w:t>65/2022.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_Toc113870325 \h </w:instrText>
        </w:r>
        <w:r w:rsidR="002374BE">
          <w:rPr>
            <w:noProof/>
            <w:webHidden/>
          </w:rPr>
        </w:r>
        <w:r w:rsidR="002374BE">
          <w:rPr>
            <w:noProof/>
            <w:webHidden/>
          </w:rPr>
          <w:fldChar w:fldCharType="separate"/>
        </w:r>
        <w:r w:rsidR="002374BE">
          <w:rPr>
            <w:noProof/>
            <w:webHidden/>
          </w:rPr>
          <w:t>3</w:t>
        </w:r>
        <w:r w:rsidR="002374BE">
          <w:rPr>
            <w:noProof/>
            <w:webHidden/>
          </w:rPr>
          <w:fldChar w:fldCharType="end"/>
        </w:r>
      </w:hyperlink>
    </w:p>
    <w:p w14:paraId="52404A44" w14:textId="3FC86DB1"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26" w:history="1">
        <w:r w:rsidR="002374BE" w:rsidRPr="00241FB8">
          <w:rPr>
            <w:rStyle w:val="Hiperhivatkozs"/>
            <w:noProof/>
          </w:rPr>
          <w:t>1./ Közvilágítási koncepció készítése</w:t>
        </w:r>
        <w:r w:rsidR="002374BE">
          <w:rPr>
            <w:noProof/>
            <w:webHidden/>
          </w:rPr>
          <w:tab/>
        </w:r>
        <w:r w:rsidR="002374BE">
          <w:rPr>
            <w:noProof/>
            <w:webHidden/>
          </w:rPr>
          <w:fldChar w:fldCharType="begin"/>
        </w:r>
        <w:r w:rsidR="002374BE">
          <w:rPr>
            <w:noProof/>
            <w:webHidden/>
          </w:rPr>
          <w:instrText xml:space="preserve"> PAGEREF _Toc113870326 \h </w:instrText>
        </w:r>
        <w:r w:rsidR="002374BE">
          <w:rPr>
            <w:noProof/>
            <w:webHidden/>
          </w:rPr>
        </w:r>
        <w:r w:rsidR="002374BE">
          <w:rPr>
            <w:noProof/>
            <w:webHidden/>
          </w:rPr>
          <w:fldChar w:fldCharType="separate"/>
        </w:r>
        <w:r w:rsidR="002374BE">
          <w:rPr>
            <w:noProof/>
            <w:webHidden/>
          </w:rPr>
          <w:t>4</w:t>
        </w:r>
        <w:r w:rsidR="002374BE">
          <w:rPr>
            <w:noProof/>
            <w:webHidden/>
          </w:rPr>
          <w:fldChar w:fldCharType="end"/>
        </w:r>
      </w:hyperlink>
    </w:p>
    <w:p w14:paraId="076DEBF2" w14:textId="329E92EC"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27" w:history="1">
        <w:r w:rsidR="002374BE" w:rsidRPr="00241FB8">
          <w:rPr>
            <w:rStyle w:val="Hiperhivatkozs"/>
            <w:noProof/>
          </w:rPr>
          <w:t>66/2022.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_Toc113870327 \h </w:instrText>
        </w:r>
        <w:r w:rsidR="002374BE">
          <w:rPr>
            <w:noProof/>
            <w:webHidden/>
          </w:rPr>
        </w:r>
        <w:r w:rsidR="002374BE">
          <w:rPr>
            <w:noProof/>
            <w:webHidden/>
          </w:rPr>
          <w:fldChar w:fldCharType="separate"/>
        </w:r>
        <w:r w:rsidR="002374BE">
          <w:rPr>
            <w:noProof/>
            <w:webHidden/>
          </w:rPr>
          <w:t>6</w:t>
        </w:r>
        <w:r w:rsidR="002374BE">
          <w:rPr>
            <w:noProof/>
            <w:webHidden/>
          </w:rPr>
          <w:fldChar w:fldCharType="end"/>
        </w:r>
      </w:hyperlink>
    </w:p>
    <w:p w14:paraId="1F016334" w14:textId="5E72603C"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28" w:history="1">
        <w:r w:rsidR="002374BE" w:rsidRPr="00241FB8">
          <w:rPr>
            <w:rStyle w:val="Hiperhivatkozs"/>
            <w:noProof/>
          </w:rPr>
          <w:t>2./ Szigetszentmiklósi Újvárosi Református Egyházközség kérelme a közösségi ház járda és aszfaltozási munkálatainak támogatására</w:t>
        </w:r>
        <w:r w:rsidR="002374BE">
          <w:rPr>
            <w:noProof/>
            <w:webHidden/>
          </w:rPr>
          <w:tab/>
        </w:r>
        <w:r w:rsidR="002374BE">
          <w:rPr>
            <w:noProof/>
            <w:webHidden/>
          </w:rPr>
          <w:fldChar w:fldCharType="begin"/>
        </w:r>
        <w:r w:rsidR="002374BE">
          <w:rPr>
            <w:noProof/>
            <w:webHidden/>
          </w:rPr>
          <w:instrText xml:space="preserve"> PAGEREF _Toc113870328 \h </w:instrText>
        </w:r>
        <w:r w:rsidR="002374BE">
          <w:rPr>
            <w:noProof/>
            <w:webHidden/>
          </w:rPr>
        </w:r>
        <w:r w:rsidR="002374BE">
          <w:rPr>
            <w:noProof/>
            <w:webHidden/>
          </w:rPr>
          <w:fldChar w:fldCharType="separate"/>
        </w:r>
        <w:r w:rsidR="002374BE">
          <w:rPr>
            <w:noProof/>
            <w:webHidden/>
          </w:rPr>
          <w:t>7</w:t>
        </w:r>
        <w:r w:rsidR="002374BE">
          <w:rPr>
            <w:noProof/>
            <w:webHidden/>
          </w:rPr>
          <w:fldChar w:fldCharType="end"/>
        </w:r>
      </w:hyperlink>
    </w:p>
    <w:p w14:paraId="134795E3" w14:textId="68B7395E"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29" w:history="1">
        <w:r w:rsidR="002374BE" w:rsidRPr="00241FB8">
          <w:rPr>
            <w:rStyle w:val="Hiperhivatkozs"/>
            <w:noProof/>
          </w:rPr>
          <w:t>67/2022.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_Toc113870329 \h </w:instrText>
        </w:r>
        <w:r w:rsidR="002374BE">
          <w:rPr>
            <w:noProof/>
            <w:webHidden/>
          </w:rPr>
        </w:r>
        <w:r w:rsidR="002374BE">
          <w:rPr>
            <w:noProof/>
            <w:webHidden/>
          </w:rPr>
          <w:fldChar w:fldCharType="separate"/>
        </w:r>
        <w:r w:rsidR="002374BE">
          <w:rPr>
            <w:noProof/>
            <w:webHidden/>
          </w:rPr>
          <w:t>7</w:t>
        </w:r>
        <w:r w:rsidR="002374BE">
          <w:rPr>
            <w:noProof/>
            <w:webHidden/>
          </w:rPr>
          <w:fldChar w:fldCharType="end"/>
        </w:r>
      </w:hyperlink>
    </w:p>
    <w:p w14:paraId="3C4DF0B2" w14:textId="7A9C6A97"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30" w:history="1">
        <w:r w:rsidR="002374BE" w:rsidRPr="00241FB8">
          <w:rPr>
            <w:rStyle w:val="Hiperhivatkozs"/>
            <w:noProof/>
          </w:rPr>
          <w:t>3./ 158/2 hrsz-ú ingatlan túlkerítése, telekhatár-rendezése</w:t>
        </w:r>
        <w:r w:rsidR="002374BE">
          <w:rPr>
            <w:noProof/>
            <w:webHidden/>
          </w:rPr>
          <w:tab/>
        </w:r>
        <w:r w:rsidR="002374BE">
          <w:rPr>
            <w:noProof/>
            <w:webHidden/>
          </w:rPr>
          <w:fldChar w:fldCharType="begin"/>
        </w:r>
        <w:r w:rsidR="002374BE">
          <w:rPr>
            <w:noProof/>
            <w:webHidden/>
          </w:rPr>
          <w:instrText xml:space="preserve"> PAGEREF _Toc113870330 \h </w:instrText>
        </w:r>
        <w:r w:rsidR="002374BE">
          <w:rPr>
            <w:noProof/>
            <w:webHidden/>
          </w:rPr>
        </w:r>
        <w:r w:rsidR="002374BE">
          <w:rPr>
            <w:noProof/>
            <w:webHidden/>
          </w:rPr>
          <w:fldChar w:fldCharType="separate"/>
        </w:r>
        <w:r w:rsidR="002374BE">
          <w:rPr>
            <w:noProof/>
            <w:webHidden/>
          </w:rPr>
          <w:t>7</w:t>
        </w:r>
        <w:r w:rsidR="002374BE">
          <w:rPr>
            <w:noProof/>
            <w:webHidden/>
          </w:rPr>
          <w:fldChar w:fldCharType="end"/>
        </w:r>
      </w:hyperlink>
    </w:p>
    <w:p w14:paraId="15179E3B" w14:textId="177EB69C"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31" w:history="1">
        <w:r w:rsidR="002374BE" w:rsidRPr="00241FB8">
          <w:rPr>
            <w:rStyle w:val="Hiperhivatkozs"/>
            <w:noProof/>
          </w:rPr>
          <w:t>68/2022.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_Toc113870331 \h </w:instrText>
        </w:r>
        <w:r w:rsidR="002374BE">
          <w:rPr>
            <w:noProof/>
            <w:webHidden/>
          </w:rPr>
        </w:r>
        <w:r w:rsidR="002374BE">
          <w:rPr>
            <w:noProof/>
            <w:webHidden/>
          </w:rPr>
          <w:fldChar w:fldCharType="separate"/>
        </w:r>
        <w:r w:rsidR="002374BE">
          <w:rPr>
            <w:noProof/>
            <w:webHidden/>
          </w:rPr>
          <w:t>10</w:t>
        </w:r>
        <w:r w:rsidR="002374BE">
          <w:rPr>
            <w:noProof/>
            <w:webHidden/>
          </w:rPr>
          <w:fldChar w:fldCharType="end"/>
        </w:r>
      </w:hyperlink>
    </w:p>
    <w:p w14:paraId="461DEE70" w14:textId="1E39A85D"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32" w:history="1">
        <w:r w:rsidR="002374BE" w:rsidRPr="00241FB8">
          <w:rPr>
            <w:rStyle w:val="Hiperhivatkozs"/>
            <w:noProof/>
          </w:rPr>
          <w:t>4./ A Szigetszentmiklós 2004, 2017 és 2023 hrsz-ú ingatlanok (Horváth köz) telekhatár-rendezése</w:t>
        </w:r>
        <w:r w:rsidR="002374BE">
          <w:rPr>
            <w:noProof/>
            <w:webHidden/>
          </w:rPr>
          <w:tab/>
        </w:r>
        <w:r w:rsidR="002374BE">
          <w:rPr>
            <w:noProof/>
            <w:webHidden/>
          </w:rPr>
          <w:fldChar w:fldCharType="begin"/>
        </w:r>
        <w:r w:rsidR="002374BE">
          <w:rPr>
            <w:noProof/>
            <w:webHidden/>
          </w:rPr>
          <w:instrText xml:space="preserve"> PAGEREF _Toc113870332 \h </w:instrText>
        </w:r>
        <w:r w:rsidR="002374BE">
          <w:rPr>
            <w:noProof/>
            <w:webHidden/>
          </w:rPr>
        </w:r>
        <w:r w:rsidR="002374BE">
          <w:rPr>
            <w:noProof/>
            <w:webHidden/>
          </w:rPr>
          <w:fldChar w:fldCharType="separate"/>
        </w:r>
        <w:r w:rsidR="002374BE">
          <w:rPr>
            <w:noProof/>
            <w:webHidden/>
          </w:rPr>
          <w:t>10</w:t>
        </w:r>
        <w:r w:rsidR="002374BE">
          <w:rPr>
            <w:noProof/>
            <w:webHidden/>
          </w:rPr>
          <w:fldChar w:fldCharType="end"/>
        </w:r>
      </w:hyperlink>
    </w:p>
    <w:p w14:paraId="05511097" w14:textId="0D2EB069"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33" w:history="1">
        <w:r w:rsidR="002374BE" w:rsidRPr="00241FB8">
          <w:rPr>
            <w:rStyle w:val="Hiperhivatkozs"/>
            <w:noProof/>
          </w:rPr>
          <w:t>69/2022.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_Toc113870333 \h </w:instrText>
        </w:r>
        <w:r w:rsidR="002374BE">
          <w:rPr>
            <w:noProof/>
            <w:webHidden/>
          </w:rPr>
        </w:r>
        <w:r w:rsidR="002374BE">
          <w:rPr>
            <w:noProof/>
            <w:webHidden/>
          </w:rPr>
          <w:fldChar w:fldCharType="separate"/>
        </w:r>
        <w:r w:rsidR="002374BE">
          <w:rPr>
            <w:noProof/>
            <w:webHidden/>
          </w:rPr>
          <w:t>10</w:t>
        </w:r>
        <w:r w:rsidR="002374BE">
          <w:rPr>
            <w:noProof/>
            <w:webHidden/>
          </w:rPr>
          <w:fldChar w:fldCharType="end"/>
        </w:r>
      </w:hyperlink>
    </w:p>
    <w:p w14:paraId="11F6126D" w14:textId="4F939C89"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34" w:history="1">
        <w:r w:rsidR="002374BE" w:rsidRPr="00241FB8">
          <w:rPr>
            <w:rStyle w:val="Hiperhivatkozs"/>
            <w:noProof/>
          </w:rPr>
          <w:t>5./ A 097/62 hrsz-ú ingatlan (Bolgárkertész utca) részleges kisajátítása</w:t>
        </w:r>
        <w:r w:rsidR="002374BE">
          <w:rPr>
            <w:noProof/>
            <w:webHidden/>
          </w:rPr>
          <w:tab/>
        </w:r>
        <w:r w:rsidR="002374BE">
          <w:rPr>
            <w:noProof/>
            <w:webHidden/>
          </w:rPr>
          <w:fldChar w:fldCharType="begin"/>
        </w:r>
        <w:r w:rsidR="002374BE">
          <w:rPr>
            <w:noProof/>
            <w:webHidden/>
          </w:rPr>
          <w:instrText xml:space="preserve"> PAGEREF _Toc113870334 \h </w:instrText>
        </w:r>
        <w:r w:rsidR="002374BE">
          <w:rPr>
            <w:noProof/>
            <w:webHidden/>
          </w:rPr>
        </w:r>
        <w:r w:rsidR="002374BE">
          <w:rPr>
            <w:noProof/>
            <w:webHidden/>
          </w:rPr>
          <w:fldChar w:fldCharType="separate"/>
        </w:r>
        <w:r w:rsidR="002374BE">
          <w:rPr>
            <w:noProof/>
            <w:webHidden/>
          </w:rPr>
          <w:t>10</w:t>
        </w:r>
        <w:r w:rsidR="002374BE">
          <w:rPr>
            <w:noProof/>
            <w:webHidden/>
          </w:rPr>
          <w:fldChar w:fldCharType="end"/>
        </w:r>
      </w:hyperlink>
    </w:p>
    <w:p w14:paraId="282DA176" w14:textId="4457245C"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35" w:history="1">
        <w:r w:rsidR="002374BE" w:rsidRPr="00241FB8">
          <w:rPr>
            <w:rStyle w:val="Hiperhivatkozs"/>
            <w:noProof/>
          </w:rPr>
          <w:t>70/2022.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_Toc113870335 \h </w:instrText>
        </w:r>
        <w:r w:rsidR="002374BE">
          <w:rPr>
            <w:noProof/>
            <w:webHidden/>
          </w:rPr>
        </w:r>
        <w:r w:rsidR="002374BE">
          <w:rPr>
            <w:noProof/>
            <w:webHidden/>
          </w:rPr>
          <w:fldChar w:fldCharType="separate"/>
        </w:r>
        <w:r w:rsidR="002374BE">
          <w:rPr>
            <w:noProof/>
            <w:webHidden/>
          </w:rPr>
          <w:t>11</w:t>
        </w:r>
        <w:r w:rsidR="002374BE">
          <w:rPr>
            <w:noProof/>
            <w:webHidden/>
          </w:rPr>
          <w:fldChar w:fldCharType="end"/>
        </w:r>
      </w:hyperlink>
    </w:p>
    <w:p w14:paraId="7997F8BE" w14:textId="43094A99"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36" w:history="1">
        <w:r w:rsidR="002374BE" w:rsidRPr="00241FB8">
          <w:rPr>
            <w:rStyle w:val="Hiperhivatkozs"/>
            <w:noProof/>
          </w:rPr>
          <w:t>6./ A 3050 hrsz-ú ingatlan (Kert u.) részleges értékesítése</w:t>
        </w:r>
        <w:r w:rsidR="002374BE">
          <w:rPr>
            <w:noProof/>
            <w:webHidden/>
          </w:rPr>
          <w:tab/>
        </w:r>
        <w:r w:rsidR="002374BE">
          <w:rPr>
            <w:noProof/>
            <w:webHidden/>
          </w:rPr>
          <w:fldChar w:fldCharType="begin"/>
        </w:r>
        <w:r w:rsidR="002374BE">
          <w:rPr>
            <w:noProof/>
            <w:webHidden/>
          </w:rPr>
          <w:instrText xml:space="preserve"> PAGEREF _Toc113870336 \h </w:instrText>
        </w:r>
        <w:r w:rsidR="002374BE">
          <w:rPr>
            <w:noProof/>
            <w:webHidden/>
          </w:rPr>
        </w:r>
        <w:r w:rsidR="002374BE">
          <w:rPr>
            <w:noProof/>
            <w:webHidden/>
          </w:rPr>
          <w:fldChar w:fldCharType="separate"/>
        </w:r>
        <w:r w:rsidR="002374BE">
          <w:rPr>
            <w:noProof/>
            <w:webHidden/>
          </w:rPr>
          <w:t>11</w:t>
        </w:r>
        <w:r w:rsidR="002374BE">
          <w:rPr>
            <w:noProof/>
            <w:webHidden/>
          </w:rPr>
          <w:fldChar w:fldCharType="end"/>
        </w:r>
      </w:hyperlink>
    </w:p>
    <w:p w14:paraId="562E78CC" w14:textId="78B63B5F"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37" w:history="1">
        <w:r w:rsidR="002374BE" w:rsidRPr="00241FB8">
          <w:rPr>
            <w:rStyle w:val="Hiperhivatkozs"/>
            <w:noProof/>
          </w:rPr>
          <w:t>71/2022.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_Toc113870337 \h </w:instrText>
        </w:r>
        <w:r w:rsidR="002374BE">
          <w:rPr>
            <w:noProof/>
            <w:webHidden/>
          </w:rPr>
        </w:r>
        <w:r w:rsidR="002374BE">
          <w:rPr>
            <w:noProof/>
            <w:webHidden/>
          </w:rPr>
          <w:fldChar w:fldCharType="separate"/>
        </w:r>
        <w:r w:rsidR="002374BE">
          <w:rPr>
            <w:noProof/>
            <w:webHidden/>
          </w:rPr>
          <w:t>11</w:t>
        </w:r>
        <w:r w:rsidR="002374BE">
          <w:rPr>
            <w:noProof/>
            <w:webHidden/>
          </w:rPr>
          <w:fldChar w:fldCharType="end"/>
        </w:r>
      </w:hyperlink>
    </w:p>
    <w:p w14:paraId="4FDD19FA" w14:textId="538FE920"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38" w:history="1">
        <w:r w:rsidR="002374BE" w:rsidRPr="00241FB8">
          <w:rPr>
            <w:rStyle w:val="Hiperhivatkozs"/>
            <w:noProof/>
          </w:rPr>
          <w:t>7./ A 4382 hrsz-ú ingatlant terhelő elidegenítési tilalom törlése</w:t>
        </w:r>
        <w:r w:rsidR="002374BE">
          <w:rPr>
            <w:noProof/>
            <w:webHidden/>
          </w:rPr>
          <w:tab/>
        </w:r>
        <w:r w:rsidR="002374BE">
          <w:rPr>
            <w:noProof/>
            <w:webHidden/>
          </w:rPr>
          <w:fldChar w:fldCharType="begin"/>
        </w:r>
        <w:r w:rsidR="002374BE">
          <w:rPr>
            <w:noProof/>
            <w:webHidden/>
          </w:rPr>
          <w:instrText xml:space="preserve"> PAGEREF _Toc113870338 \h </w:instrText>
        </w:r>
        <w:r w:rsidR="002374BE">
          <w:rPr>
            <w:noProof/>
            <w:webHidden/>
          </w:rPr>
        </w:r>
        <w:r w:rsidR="002374BE">
          <w:rPr>
            <w:noProof/>
            <w:webHidden/>
          </w:rPr>
          <w:fldChar w:fldCharType="separate"/>
        </w:r>
        <w:r w:rsidR="002374BE">
          <w:rPr>
            <w:noProof/>
            <w:webHidden/>
          </w:rPr>
          <w:t>12</w:t>
        </w:r>
        <w:r w:rsidR="002374BE">
          <w:rPr>
            <w:noProof/>
            <w:webHidden/>
          </w:rPr>
          <w:fldChar w:fldCharType="end"/>
        </w:r>
      </w:hyperlink>
    </w:p>
    <w:p w14:paraId="703A6CED" w14:textId="41563C6A"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39" w:history="1">
        <w:r w:rsidR="002374BE" w:rsidRPr="00241FB8">
          <w:rPr>
            <w:rStyle w:val="Hiperhivatkozs"/>
            <w:noProof/>
          </w:rPr>
          <w:t>72/2022.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_Toc113870339 \h </w:instrText>
        </w:r>
        <w:r w:rsidR="002374BE">
          <w:rPr>
            <w:noProof/>
            <w:webHidden/>
          </w:rPr>
        </w:r>
        <w:r w:rsidR="002374BE">
          <w:rPr>
            <w:noProof/>
            <w:webHidden/>
          </w:rPr>
          <w:fldChar w:fldCharType="separate"/>
        </w:r>
        <w:r w:rsidR="002374BE">
          <w:rPr>
            <w:noProof/>
            <w:webHidden/>
          </w:rPr>
          <w:t>12</w:t>
        </w:r>
        <w:r w:rsidR="002374BE">
          <w:rPr>
            <w:noProof/>
            <w:webHidden/>
          </w:rPr>
          <w:fldChar w:fldCharType="end"/>
        </w:r>
      </w:hyperlink>
    </w:p>
    <w:p w14:paraId="0C71A986" w14:textId="729919D4"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40" w:history="1">
        <w:r w:rsidR="002374BE" w:rsidRPr="00241FB8">
          <w:rPr>
            <w:rStyle w:val="Hiperhivatkozs"/>
            <w:noProof/>
          </w:rPr>
          <w:t>8./ Településszerkezeti terv, helyi építési szabályzat és szabályozási terv felülvizsgálata és új településrendezési eszközök készítése</w:t>
        </w:r>
        <w:r w:rsidR="002374BE">
          <w:rPr>
            <w:noProof/>
            <w:webHidden/>
          </w:rPr>
          <w:tab/>
        </w:r>
        <w:r w:rsidR="002374BE">
          <w:rPr>
            <w:noProof/>
            <w:webHidden/>
          </w:rPr>
          <w:fldChar w:fldCharType="begin"/>
        </w:r>
        <w:r w:rsidR="002374BE">
          <w:rPr>
            <w:noProof/>
            <w:webHidden/>
          </w:rPr>
          <w:instrText xml:space="preserve"> PAGEREF _Toc113870340 \h </w:instrText>
        </w:r>
        <w:r w:rsidR="002374BE">
          <w:rPr>
            <w:noProof/>
            <w:webHidden/>
          </w:rPr>
        </w:r>
        <w:r w:rsidR="002374BE">
          <w:rPr>
            <w:noProof/>
            <w:webHidden/>
          </w:rPr>
          <w:fldChar w:fldCharType="separate"/>
        </w:r>
        <w:r w:rsidR="002374BE">
          <w:rPr>
            <w:noProof/>
            <w:webHidden/>
          </w:rPr>
          <w:t>12</w:t>
        </w:r>
        <w:r w:rsidR="002374BE">
          <w:rPr>
            <w:noProof/>
            <w:webHidden/>
          </w:rPr>
          <w:fldChar w:fldCharType="end"/>
        </w:r>
      </w:hyperlink>
    </w:p>
    <w:p w14:paraId="7F814308" w14:textId="49209E01"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41" w:history="1">
        <w:r w:rsidR="002374BE" w:rsidRPr="00241FB8">
          <w:rPr>
            <w:rStyle w:val="Hiperhivatkozs"/>
            <w:noProof/>
          </w:rPr>
          <w:t>73/2022.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_Toc113870341 \h </w:instrText>
        </w:r>
        <w:r w:rsidR="002374BE">
          <w:rPr>
            <w:noProof/>
            <w:webHidden/>
          </w:rPr>
        </w:r>
        <w:r w:rsidR="002374BE">
          <w:rPr>
            <w:noProof/>
            <w:webHidden/>
          </w:rPr>
          <w:fldChar w:fldCharType="separate"/>
        </w:r>
        <w:r w:rsidR="002374BE">
          <w:rPr>
            <w:noProof/>
            <w:webHidden/>
          </w:rPr>
          <w:t>13</w:t>
        </w:r>
        <w:r w:rsidR="002374BE">
          <w:rPr>
            <w:noProof/>
            <w:webHidden/>
          </w:rPr>
          <w:fldChar w:fldCharType="end"/>
        </w:r>
      </w:hyperlink>
    </w:p>
    <w:p w14:paraId="1CF58371" w14:textId="3CDEF846"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42" w:history="1">
        <w:r w:rsidR="002374BE" w:rsidRPr="00241FB8">
          <w:rPr>
            <w:rStyle w:val="Hiperhivatkozs"/>
            <w:noProof/>
          </w:rPr>
          <w:t>9./ Nagylaposi dűlő fejlesztése – településrendezési eszközök módosítása és kiemelt fejlesztési területté nyilvánítás</w:t>
        </w:r>
        <w:r w:rsidR="002374BE">
          <w:rPr>
            <w:noProof/>
            <w:webHidden/>
          </w:rPr>
          <w:tab/>
        </w:r>
        <w:r w:rsidR="002374BE">
          <w:rPr>
            <w:noProof/>
            <w:webHidden/>
          </w:rPr>
          <w:fldChar w:fldCharType="begin"/>
        </w:r>
        <w:r w:rsidR="002374BE">
          <w:rPr>
            <w:noProof/>
            <w:webHidden/>
          </w:rPr>
          <w:instrText xml:space="preserve"> PAGEREF _Toc113870342 \h </w:instrText>
        </w:r>
        <w:r w:rsidR="002374BE">
          <w:rPr>
            <w:noProof/>
            <w:webHidden/>
          </w:rPr>
        </w:r>
        <w:r w:rsidR="002374BE">
          <w:rPr>
            <w:noProof/>
            <w:webHidden/>
          </w:rPr>
          <w:fldChar w:fldCharType="separate"/>
        </w:r>
        <w:r w:rsidR="002374BE">
          <w:rPr>
            <w:noProof/>
            <w:webHidden/>
          </w:rPr>
          <w:t>13</w:t>
        </w:r>
        <w:r w:rsidR="002374BE">
          <w:rPr>
            <w:noProof/>
            <w:webHidden/>
          </w:rPr>
          <w:fldChar w:fldCharType="end"/>
        </w:r>
      </w:hyperlink>
    </w:p>
    <w:p w14:paraId="11C05182" w14:textId="560CA51F"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43" w:history="1">
        <w:r w:rsidR="002374BE" w:rsidRPr="00241FB8">
          <w:rPr>
            <w:rStyle w:val="Hiperhivatkozs"/>
            <w:noProof/>
          </w:rPr>
          <w:t>74/2022.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_Toc113870343 \h </w:instrText>
        </w:r>
        <w:r w:rsidR="002374BE">
          <w:rPr>
            <w:noProof/>
            <w:webHidden/>
          </w:rPr>
        </w:r>
        <w:r w:rsidR="002374BE">
          <w:rPr>
            <w:noProof/>
            <w:webHidden/>
          </w:rPr>
          <w:fldChar w:fldCharType="separate"/>
        </w:r>
        <w:r w:rsidR="002374BE">
          <w:rPr>
            <w:noProof/>
            <w:webHidden/>
          </w:rPr>
          <w:t>13</w:t>
        </w:r>
        <w:r w:rsidR="002374BE">
          <w:rPr>
            <w:noProof/>
            <w:webHidden/>
          </w:rPr>
          <w:fldChar w:fldCharType="end"/>
        </w:r>
      </w:hyperlink>
    </w:p>
    <w:p w14:paraId="1A039855" w14:textId="0C1B0F11"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44" w:history="1">
        <w:r w:rsidR="002374BE" w:rsidRPr="00241FB8">
          <w:rPr>
            <w:rStyle w:val="Hiperhivatkozs"/>
            <w:noProof/>
          </w:rPr>
          <w:t>10./ „Szigetszentmiklósi Temesvári utcai óvoda építése” című VEKOP-6.1.1-15-PT1-2016-00064 azonosítószámú pályázat - fedezetkiegszítés</w:t>
        </w:r>
        <w:r w:rsidR="002374BE">
          <w:rPr>
            <w:noProof/>
            <w:webHidden/>
          </w:rPr>
          <w:tab/>
        </w:r>
        <w:r w:rsidR="002374BE">
          <w:rPr>
            <w:noProof/>
            <w:webHidden/>
          </w:rPr>
          <w:fldChar w:fldCharType="begin"/>
        </w:r>
        <w:r w:rsidR="002374BE">
          <w:rPr>
            <w:noProof/>
            <w:webHidden/>
          </w:rPr>
          <w:instrText xml:space="preserve"> PAGEREF _Toc113870344 \h </w:instrText>
        </w:r>
        <w:r w:rsidR="002374BE">
          <w:rPr>
            <w:noProof/>
            <w:webHidden/>
          </w:rPr>
        </w:r>
        <w:r w:rsidR="002374BE">
          <w:rPr>
            <w:noProof/>
            <w:webHidden/>
          </w:rPr>
          <w:fldChar w:fldCharType="separate"/>
        </w:r>
        <w:r w:rsidR="002374BE">
          <w:rPr>
            <w:noProof/>
            <w:webHidden/>
          </w:rPr>
          <w:t>14</w:t>
        </w:r>
        <w:r w:rsidR="002374BE">
          <w:rPr>
            <w:noProof/>
            <w:webHidden/>
          </w:rPr>
          <w:fldChar w:fldCharType="end"/>
        </w:r>
      </w:hyperlink>
    </w:p>
    <w:p w14:paraId="16F7BFE3" w14:textId="5F6701D2" w:rsidR="002374BE" w:rsidRDefault="00AE0F15">
      <w:pPr>
        <w:pStyle w:val="TJ2"/>
        <w:tabs>
          <w:tab w:val="right" w:leader="dot" w:pos="8946"/>
        </w:tabs>
        <w:rPr>
          <w:rFonts w:asciiTheme="minorHAnsi" w:eastAsiaTheme="minorEastAsia" w:hAnsiTheme="minorHAnsi" w:cstheme="minorBidi"/>
          <w:smallCaps w:val="0"/>
          <w:noProof/>
          <w:sz w:val="22"/>
          <w:szCs w:val="22"/>
          <w:lang w:eastAsia="hu-HU"/>
        </w:rPr>
      </w:pPr>
      <w:hyperlink w:anchor="_Toc113870345" w:history="1">
        <w:r w:rsidR="002374BE" w:rsidRPr="00241FB8">
          <w:rPr>
            <w:rStyle w:val="Hiperhivatkozs"/>
            <w:noProof/>
          </w:rPr>
          <w:t>75/2022. (VIII.29.) sz. Városfejlesztési Bizottsági Határozat</w:t>
        </w:r>
        <w:r w:rsidR="002374BE">
          <w:rPr>
            <w:noProof/>
            <w:webHidden/>
          </w:rPr>
          <w:tab/>
        </w:r>
        <w:r w:rsidR="002374BE">
          <w:rPr>
            <w:noProof/>
            <w:webHidden/>
          </w:rPr>
          <w:fldChar w:fldCharType="begin"/>
        </w:r>
        <w:r w:rsidR="002374BE">
          <w:rPr>
            <w:noProof/>
            <w:webHidden/>
          </w:rPr>
          <w:instrText xml:space="preserve"> PAGEREF _Toc113870345 \h </w:instrText>
        </w:r>
        <w:r w:rsidR="002374BE">
          <w:rPr>
            <w:noProof/>
            <w:webHidden/>
          </w:rPr>
        </w:r>
        <w:r w:rsidR="002374BE">
          <w:rPr>
            <w:noProof/>
            <w:webHidden/>
          </w:rPr>
          <w:fldChar w:fldCharType="separate"/>
        </w:r>
        <w:r w:rsidR="002374BE">
          <w:rPr>
            <w:noProof/>
            <w:webHidden/>
          </w:rPr>
          <w:t>15</w:t>
        </w:r>
        <w:r w:rsidR="002374BE">
          <w:rPr>
            <w:noProof/>
            <w:webHidden/>
          </w:rPr>
          <w:fldChar w:fldCharType="end"/>
        </w:r>
      </w:hyperlink>
    </w:p>
    <w:p w14:paraId="3989141F" w14:textId="442A71AC"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46" w:history="1">
        <w:r w:rsidR="002374BE" w:rsidRPr="00241FB8">
          <w:rPr>
            <w:rStyle w:val="Hiperhivatkozs"/>
            <w:noProof/>
          </w:rPr>
          <w:t>11./ Egyebek</w:t>
        </w:r>
        <w:r w:rsidR="002374BE">
          <w:rPr>
            <w:noProof/>
            <w:webHidden/>
          </w:rPr>
          <w:tab/>
        </w:r>
        <w:r w:rsidR="002374BE">
          <w:rPr>
            <w:noProof/>
            <w:webHidden/>
          </w:rPr>
          <w:fldChar w:fldCharType="begin"/>
        </w:r>
        <w:r w:rsidR="002374BE">
          <w:rPr>
            <w:noProof/>
            <w:webHidden/>
          </w:rPr>
          <w:instrText xml:space="preserve"> PAGEREF _Toc113870346 \h </w:instrText>
        </w:r>
        <w:r w:rsidR="002374BE">
          <w:rPr>
            <w:noProof/>
            <w:webHidden/>
          </w:rPr>
        </w:r>
        <w:r w:rsidR="002374BE">
          <w:rPr>
            <w:noProof/>
            <w:webHidden/>
          </w:rPr>
          <w:fldChar w:fldCharType="separate"/>
        </w:r>
        <w:r w:rsidR="002374BE">
          <w:rPr>
            <w:noProof/>
            <w:webHidden/>
          </w:rPr>
          <w:t>15</w:t>
        </w:r>
        <w:r w:rsidR="002374BE">
          <w:rPr>
            <w:noProof/>
            <w:webHidden/>
          </w:rPr>
          <w:fldChar w:fldCharType="end"/>
        </w:r>
      </w:hyperlink>
    </w:p>
    <w:p w14:paraId="5AD5CCFD" w14:textId="5F28093C"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47" w:history="1">
        <w:r w:rsidR="002374BE" w:rsidRPr="00241FB8">
          <w:rPr>
            <w:rStyle w:val="Hiperhivatkozs"/>
            <w:noProof/>
          </w:rPr>
          <w:t>Felterjesztési záradék</w:t>
        </w:r>
        <w:r w:rsidR="002374BE">
          <w:rPr>
            <w:noProof/>
            <w:webHidden/>
          </w:rPr>
          <w:tab/>
        </w:r>
        <w:r w:rsidR="002374BE">
          <w:rPr>
            <w:noProof/>
            <w:webHidden/>
          </w:rPr>
          <w:fldChar w:fldCharType="begin"/>
        </w:r>
        <w:r w:rsidR="002374BE">
          <w:rPr>
            <w:noProof/>
            <w:webHidden/>
          </w:rPr>
          <w:instrText xml:space="preserve"> PAGEREF _Toc113870347 \h </w:instrText>
        </w:r>
        <w:r w:rsidR="002374BE">
          <w:rPr>
            <w:noProof/>
            <w:webHidden/>
          </w:rPr>
        </w:r>
        <w:r w:rsidR="002374BE">
          <w:rPr>
            <w:noProof/>
            <w:webHidden/>
          </w:rPr>
          <w:fldChar w:fldCharType="separate"/>
        </w:r>
        <w:r w:rsidR="002374BE">
          <w:rPr>
            <w:noProof/>
            <w:webHidden/>
          </w:rPr>
          <w:t>17</w:t>
        </w:r>
        <w:r w:rsidR="002374BE">
          <w:rPr>
            <w:noProof/>
            <w:webHidden/>
          </w:rPr>
          <w:fldChar w:fldCharType="end"/>
        </w:r>
      </w:hyperlink>
    </w:p>
    <w:p w14:paraId="5725FD0C" w14:textId="2E4011CD" w:rsidR="002374BE" w:rsidRDefault="00AE0F15">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3870348" w:history="1">
        <w:r w:rsidR="002374BE" w:rsidRPr="00241FB8">
          <w:rPr>
            <w:rStyle w:val="Hiperhivatkozs"/>
            <w:noProof/>
          </w:rPr>
          <w:t>Tárgymutató</w:t>
        </w:r>
        <w:r w:rsidR="002374BE">
          <w:rPr>
            <w:noProof/>
            <w:webHidden/>
          </w:rPr>
          <w:tab/>
        </w:r>
        <w:r w:rsidR="002374BE">
          <w:rPr>
            <w:noProof/>
            <w:webHidden/>
          </w:rPr>
          <w:fldChar w:fldCharType="begin"/>
        </w:r>
        <w:r w:rsidR="002374BE">
          <w:rPr>
            <w:noProof/>
            <w:webHidden/>
          </w:rPr>
          <w:instrText xml:space="preserve"> PAGEREF _Toc113870348 \h </w:instrText>
        </w:r>
        <w:r w:rsidR="002374BE">
          <w:rPr>
            <w:noProof/>
            <w:webHidden/>
          </w:rPr>
        </w:r>
        <w:r w:rsidR="002374BE">
          <w:rPr>
            <w:noProof/>
            <w:webHidden/>
          </w:rPr>
          <w:fldChar w:fldCharType="separate"/>
        </w:r>
        <w:r w:rsidR="002374BE">
          <w:rPr>
            <w:noProof/>
            <w:webHidden/>
          </w:rPr>
          <w:t>18</w:t>
        </w:r>
        <w:r w:rsidR="002374BE">
          <w:rPr>
            <w:noProof/>
            <w:webHidden/>
          </w:rPr>
          <w:fldChar w:fldCharType="end"/>
        </w:r>
      </w:hyperlink>
    </w:p>
    <w:p w14:paraId="26AD0BEA" w14:textId="676987DA" w:rsidR="00550351" w:rsidRDefault="003F0E23" w:rsidP="002456ED">
      <w:r w:rsidRPr="00AE4B38">
        <w:fldChar w:fldCharType="end"/>
      </w:r>
    </w:p>
    <w:p w14:paraId="69CFD836" w14:textId="77777777" w:rsidR="00550351" w:rsidRDefault="00550351" w:rsidP="002456ED">
      <w:r>
        <w:br w:type="page"/>
      </w:r>
    </w:p>
    <w:p w14:paraId="46A3CDE8" w14:textId="57AED936" w:rsidR="0050692F" w:rsidRPr="008C55E7" w:rsidRDefault="00F0190B" w:rsidP="002456ED">
      <w:pPr>
        <w:pStyle w:val="Cm"/>
      </w:pPr>
      <w:r w:rsidRPr="008C55E7">
        <w:lastRenderedPageBreak/>
        <w:t>Jegyzőkönyv</w:t>
      </w:r>
    </w:p>
    <w:p w14:paraId="151F0DFB" w14:textId="162EDCA0" w:rsidR="00D47F52" w:rsidRPr="00AE4B38" w:rsidRDefault="00D47F52" w:rsidP="002456ED">
      <w:r w:rsidRPr="00AE4B38">
        <w:rPr>
          <w:rStyle w:val="Kiemels2"/>
        </w:rPr>
        <w:t>Készült</w:t>
      </w:r>
      <w:r w:rsidRPr="00AE4B38">
        <w:t xml:space="preserve">: Szigetszentmiklós Város </w:t>
      </w:r>
      <w:r w:rsidR="002962AB">
        <w:t>Önkormányzatának Kép</w:t>
      </w:r>
      <w:r w:rsidR="005E419F">
        <w:t>vi</w:t>
      </w:r>
      <w:r w:rsidR="002962AB">
        <w:t xml:space="preserve">selő-testülete </w:t>
      </w:r>
      <w:r w:rsidR="006248A5" w:rsidRPr="00AE4B38">
        <w:t>Városfejlesztési</w:t>
      </w:r>
      <w:r w:rsidR="00345E96" w:rsidRPr="00AE4B38">
        <w:t xml:space="preserve"> Bizottságának</w:t>
      </w:r>
      <w:r w:rsidRPr="00AE4B38">
        <w:t xml:space="preserve"> </w:t>
      </w:r>
      <w:r w:rsidR="00C300E5">
        <w:t>2022</w:t>
      </w:r>
      <w:r w:rsidR="00382086">
        <w:t xml:space="preserve">. </w:t>
      </w:r>
      <w:r w:rsidR="0028572B">
        <w:t>augusztus 29</w:t>
      </w:r>
      <w:r w:rsidR="00C300E5">
        <w:t>.</w:t>
      </w:r>
      <w:r w:rsidR="00B32E21" w:rsidRPr="00AE4B38">
        <w:t xml:space="preserve"> </w:t>
      </w:r>
      <w:r w:rsidR="004E59A6" w:rsidRPr="00AE4B38">
        <w:t xml:space="preserve">napján </w:t>
      </w:r>
      <w:r w:rsidR="00A01EC1" w:rsidRPr="00767A75">
        <w:t>megtartott</w:t>
      </w:r>
      <w:r w:rsidRPr="00767A75">
        <w:t xml:space="preserve"> rend</w:t>
      </w:r>
      <w:r w:rsidR="008027FF" w:rsidRPr="00767A75">
        <w:t>es</w:t>
      </w:r>
      <w:r w:rsidRPr="00767A75">
        <w:t xml:space="preserve">, </w:t>
      </w:r>
      <w:r w:rsidR="004E59A6" w:rsidRPr="00767A75">
        <w:t>nyilvános</w:t>
      </w:r>
      <w:r w:rsidR="00137077" w:rsidRPr="00767A75">
        <w:t xml:space="preserve"> </w:t>
      </w:r>
      <w:r w:rsidRPr="00767A75">
        <w:t>üléséről.</w:t>
      </w:r>
    </w:p>
    <w:p w14:paraId="58F6878A" w14:textId="6A05D791" w:rsidR="009039BF" w:rsidRPr="009D5345" w:rsidRDefault="00D47F52" w:rsidP="002456ED">
      <w:r w:rsidRPr="009D5345">
        <w:rPr>
          <w:rStyle w:val="Kiemels2"/>
        </w:rPr>
        <w:t>Jelen vannak</w:t>
      </w:r>
      <w:r w:rsidRPr="009D5345">
        <w:t>:</w:t>
      </w:r>
      <w:r w:rsidR="00BB2F83" w:rsidRPr="009D5345">
        <w:t xml:space="preserve"> </w:t>
      </w:r>
      <w:r w:rsidR="00702130" w:rsidRPr="009D5345">
        <w:t xml:space="preserve">Gyurcsik József bizottsági elnök, </w:t>
      </w:r>
      <w:r w:rsidR="00EA462A" w:rsidRPr="009D5345">
        <w:t xml:space="preserve">Ladányi Sándor, </w:t>
      </w:r>
      <w:r w:rsidR="002F2E0C" w:rsidRPr="009D5345">
        <w:t xml:space="preserve">Sveda Zsolt, </w:t>
      </w:r>
      <w:r w:rsidR="00702130" w:rsidRPr="009D5345">
        <w:t xml:space="preserve">Lupa János, </w:t>
      </w:r>
      <w:r w:rsidR="00E75401" w:rsidRPr="009D5345">
        <w:t xml:space="preserve">Szabó József, </w:t>
      </w:r>
      <w:r w:rsidR="009D5345" w:rsidRPr="009D5345">
        <w:t>Vámosi Mónika Mária</w:t>
      </w:r>
      <w:r w:rsidR="009039BF" w:rsidRPr="009D5345">
        <w:t xml:space="preserve">, </w:t>
      </w:r>
      <w:r w:rsidR="0028572B">
        <w:t xml:space="preserve">Dudásné Szalai Ilona és </w:t>
      </w:r>
      <w:r w:rsidR="000C7888" w:rsidRPr="009D5345">
        <w:t xml:space="preserve">Tóth Pál </w:t>
      </w:r>
      <w:r w:rsidR="00702130" w:rsidRPr="009D5345">
        <w:t>bizottsági tagok.</w:t>
      </w:r>
    </w:p>
    <w:p w14:paraId="1E8E4DD3" w14:textId="7CA0B5E8" w:rsidR="00986DEF" w:rsidRPr="000C7888" w:rsidRDefault="00986DEF" w:rsidP="002456ED">
      <w:r w:rsidRPr="009D5345">
        <w:rPr>
          <w:b/>
          <w:bCs/>
        </w:rPr>
        <w:t>Távol maradt:</w:t>
      </w:r>
      <w:r w:rsidRPr="009D5345">
        <w:t xml:space="preserve"> </w:t>
      </w:r>
      <w:r w:rsidR="0028572B">
        <w:t>dr. Vántsa Botond és Pintér Ferenc János</w:t>
      </w:r>
      <w:r>
        <w:t xml:space="preserve"> bizottsági tag</w:t>
      </w:r>
      <w:r w:rsidR="0028572B">
        <w:t>ok</w:t>
      </w:r>
      <w:r>
        <w:t>.</w:t>
      </w:r>
    </w:p>
    <w:p w14:paraId="74347B66" w14:textId="4FA270FB" w:rsidR="00266015" w:rsidRPr="00266015" w:rsidRDefault="00137077" w:rsidP="002456ED">
      <w:pPr>
        <w:rPr>
          <w:rStyle w:val="Kiemels2"/>
          <w:b w:val="0"/>
        </w:rPr>
      </w:pPr>
      <w:r w:rsidRPr="00E86C1D">
        <w:rPr>
          <w:rStyle w:val="Kiemels2"/>
        </w:rPr>
        <w:t>Meghívottként jelen vannak:</w:t>
      </w:r>
      <w:r w:rsidR="0021554B" w:rsidRPr="00E73101">
        <w:rPr>
          <w:rStyle w:val="Kiemels2"/>
        </w:rPr>
        <w:t xml:space="preserve"> </w:t>
      </w:r>
      <w:r w:rsidR="008234EF" w:rsidRPr="008234EF">
        <w:rPr>
          <w:rStyle w:val="Kiemels2"/>
          <w:b w:val="0"/>
          <w:bCs w:val="0"/>
        </w:rPr>
        <w:t>Jaksa-Ladányi Emma alpolgármester</w:t>
      </w:r>
      <w:r w:rsidR="004728CB">
        <w:rPr>
          <w:rStyle w:val="Kiemels2"/>
          <w:b w:val="0"/>
          <w:bCs w:val="0"/>
        </w:rPr>
        <w:t>,</w:t>
      </w:r>
      <w:r w:rsidR="00894F87">
        <w:rPr>
          <w:rStyle w:val="Kiemels2"/>
          <w:b w:val="0"/>
          <w:bCs w:val="0"/>
        </w:rPr>
        <w:t xml:space="preserve"> </w:t>
      </w:r>
      <w:r w:rsidR="00894F87">
        <w:rPr>
          <w:rStyle w:val="Kiemels2"/>
          <w:b w:val="0"/>
        </w:rPr>
        <w:t xml:space="preserve">Becz Péter képviselő, </w:t>
      </w:r>
      <w:r w:rsidR="001A6E71" w:rsidRPr="00E73101">
        <w:rPr>
          <w:rStyle w:val="Kiemels2"/>
          <w:b w:val="0"/>
        </w:rPr>
        <w:t>dr.</w:t>
      </w:r>
      <w:r w:rsidR="00894F87">
        <w:rPr>
          <w:rStyle w:val="Kiemels2"/>
          <w:b w:val="0"/>
        </w:rPr>
        <w:t xml:space="preserve"> </w:t>
      </w:r>
      <w:r w:rsidR="0021554B" w:rsidRPr="00E73101">
        <w:rPr>
          <w:rStyle w:val="Kiemels2"/>
          <w:b w:val="0"/>
        </w:rPr>
        <w:t>Benis Péter jegyzői kabinetvezető</w:t>
      </w:r>
      <w:r w:rsidR="00894F87">
        <w:rPr>
          <w:rStyle w:val="Kiemels2"/>
          <w:b w:val="0"/>
        </w:rPr>
        <w:t xml:space="preserve">, </w:t>
      </w:r>
      <w:r w:rsidR="00B77F2C">
        <w:rPr>
          <w:rStyle w:val="Kiemels2"/>
          <w:b w:val="0"/>
        </w:rPr>
        <w:t xml:space="preserve">Oprendek Zsófia városfejlesztési projekt osztályvezető, </w:t>
      </w:r>
      <w:r w:rsidR="00474083">
        <w:rPr>
          <w:rStyle w:val="Kiemels2"/>
          <w:b w:val="0"/>
        </w:rPr>
        <w:t xml:space="preserve">dr. Pál-Hajós Zsófia beruházási irodavezető, </w:t>
      </w:r>
      <w:r w:rsidR="00BC4AE0">
        <w:rPr>
          <w:rStyle w:val="Kiemels2"/>
          <w:b w:val="0"/>
        </w:rPr>
        <w:t>Pallaga Tamás</w:t>
      </w:r>
      <w:r w:rsidR="00071040">
        <w:rPr>
          <w:rStyle w:val="Kiemels2"/>
          <w:b w:val="0"/>
        </w:rPr>
        <w:t xml:space="preserve"> városüzemeltetési osztályvezető,</w:t>
      </w:r>
      <w:r w:rsidR="00F638E7">
        <w:rPr>
          <w:rStyle w:val="Kiemels2"/>
          <w:b w:val="0"/>
        </w:rPr>
        <w:t xml:space="preserve"> </w:t>
      </w:r>
      <w:r w:rsidR="00B77F2C">
        <w:rPr>
          <w:rStyle w:val="Kiemels2"/>
          <w:b w:val="0"/>
        </w:rPr>
        <w:t>Koralewsky Anikó településrendezési osztályvezető</w:t>
      </w:r>
      <w:r w:rsidR="004728CB">
        <w:rPr>
          <w:rStyle w:val="Kiemels2"/>
          <w:b w:val="0"/>
        </w:rPr>
        <w:t xml:space="preserve">, </w:t>
      </w:r>
      <w:r w:rsidR="00A71BD9">
        <w:rPr>
          <w:rStyle w:val="Kiemels2"/>
          <w:b w:val="0"/>
        </w:rPr>
        <w:t>Farkas Éva sajtó- és kommunikációs irodavezető</w:t>
      </w:r>
      <w:r w:rsidR="00E467E4">
        <w:rPr>
          <w:rStyle w:val="Kiemels2"/>
          <w:b w:val="0"/>
        </w:rPr>
        <w:t xml:space="preserve">, </w:t>
      </w:r>
      <w:r w:rsidR="0028572B">
        <w:rPr>
          <w:rStyle w:val="Kiemels2"/>
          <w:b w:val="0"/>
        </w:rPr>
        <w:t>Kovácsné Szentimrei Lenke út- és közmű i</w:t>
      </w:r>
      <w:r w:rsidR="00266015">
        <w:rPr>
          <w:rStyle w:val="Kiemels2"/>
          <w:b w:val="0"/>
        </w:rPr>
        <w:t xml:space="preserve">rodavezető, </w:t>
      </w:r>
      <w:r w:rsidR="003F346C">
        <w:t>Szűts Gábor projekt irodavezető</w:t>
      </w:r>
      <w:r w:rsidR="003F346C" w:rsidRPr="00266015">
        <w:rPr>
          <w:rStyle w:val="Kiemels2"/>
          <w:b w:val="0"/>
        </w:rPr>
        <w:t xml:space="preserve"> </w:t>
      </w:r>
      <w:r w:rsidR="003F346C">
        <w:rPr>
          <w:rStyle w:val="Kiemels2"/>
          <w:b w:val="0"/>
        </w:rPr>
        <w:t xml:space="preserve">és </w:t>
      </w:r>
      <w:r w:rsidR="00266015" w:rsidRPr="00266015">
        <w:rPr>
          <w:rStyle w:val="Kiemels2"/>
          <w:b w:val="0"/>
        </w:rPr>
        <w:t>Csarkóné Kelemen Ágnes vezetőtelepülésrendező tervező</w:t>
      </w:r>
      <w:r w:rsidR="003F346C">
        <w:rPr>
          <w:rStyle w:val="Kiemels2"/>
          <w:b w:val="0"/>
        </w:rPr>
        <w:t>.</w:t>
      </w:r>
    </w:p>
    <w:p w14:paraId="389761D9" w14:textId="1C6EF749" w:rsidR="0076787A" w:rsidRPr="00266015" w:rsidRDefault="0076787A" w:rsidP="002456ED">
      <w:pPr>
        <w:rPr>
          <w:rStyle w:val="Kiemels2"/>
          <w:bCs w:val="0"/>
        </w:rPr>
      </w:pPr>
    </w:p>
    <w:p w14:paraId="312BA5B5" w14:textId="0F7E46E9" w:rsidR="003825D9" w:rsidRDefault="007F003B" w:rsidP="002456ED">
      <w:r w:rsidRPr="00AE4B38">
        <w:rPr>
          <w:b/>
        </w:rPr>
        <w:t>Gyurcsik József</w:t>
      </w:r>
      <w:r w:rsidR="00345E96" w:rsidRPr="00AE4B38">
        <w:rPr>
          <w:b/>
        </w:rPr>
        <w:t xml:space="preserve"> </w:t>
      </w:r>
      <w:r w:rsidR="00F0190B" w:rsidRPr="00AE4B38">
        <w:rPr>
          <w:b/>
        </w:rPr>
        <w:t>bizottsági elnök:</w:t>
      </w:r>
      <w:r w:rsidR="00D47F52" w:rsidRPr="00AE4B38">
        <w:t xml:space="preserve"> </w:t>
      </w:r>
      <w:r w:rsidR="00D47F52" w:rsidRPr="00884D6F">
        <w:t>üdvözl</w:t>
      </w:r>
      <w:r w:rsidR="00100F17" w:rsidRPr="00884D6F">
        <w:t>i</w:t>
      </w:r>
      <w:r w:rsidR="00D47F52" w:rsidRPr="00884D6F">
        <w:t xml:space="preserve"> a megjelenteket. Megállapít</w:t>
      </w:r>
      <w:r w:rsidR="00100F17" w:rsidRPr="00884D6F">
        <w:t>ja</w:t>
      </w:r>
      <w:r w:rsidR="00D47F52" w:rsidRPr="00884D6F">
        <w:t xml:space="preserve">, hogy a </w:t>
      </w:r>
      <w:r w:rsidR="006248A5" w:rsidRPr="00884D6F">
        <w:t>Városfejlesztési</w:t>
      </w:r>
      <w:r w:rsidR="00345E96" w:rsidRPr="00884D6F">
        <w:t xml:space="preserve"> </w:t>
      </w:r>
      <w:r w:rsidR="00345E96" w:rsidRPr="009010B9">
        <w:t>Bizottság</w:t>
      </w:r>
      <w:r w:rsidR="005E08A0" w:rsidRPr="009010B9">
        <w:t xml:space="preserve"> </w:t>
      </w:r>
      <w:r w:rsidR="00D323F6">
        <w:t xml:space="preserve">10 tagjából </w:t>
      </w:r>
      <w:r w:rsidR="00266015">
        <w:t>8</w:t>
      </w:r>
      <w:r w:rsidR="00D323F6">
        <w:t xml:space="preserve"> fő jelen van </w:t>
      </w:r>
      <w:r w:rsidR="00E75401" w:rsidRPr="0059422E">
        <w:t>jelen</w:t>
      </w:r>
      <w:r w:rsidR="00E75401" w:rsidRPr="00E73101">
        <w:t xml:space="preserve"> van</w:t>
      </w:r>
      <w:r w:rsidR="00F0190B" w:rsidRPr="00E73101">
        <w:t>,</w:t>
      </w:r>
      <w:r w:rsidR="00F0190B" w:rsidRPr="00884D6F">
        <w:t xml:space="preserve"> az ülés </w:t>
      </w:r>
      <w:r w:rsidR="00D47F52" w:rsidRPr="00884D6F">
        <w:t xml:space="preserve">határozatképes, </w:t>
      </w:r>
      <w:r w:rsidR="000C2B51" w:rsidRPr="00884D6F">
        <w:t xml:space="preserve">azt </w:t>
      </w:r>
      <w:r w:rsidR="00D47F52" w:rsidRPr="00884D6F">
        <w:t>megnyit</w:t>
      </w:r>
      <w:r w:rsidR="00100F17" w:rsidRPr="00884D6F">
        <w:t>ja</w:t>
      </w:r>
      <w:r w:rsidR="00D47F52" w:rsidRPr="00884D6F">
        <w:t>.</w:t>
      </w:r>
      <w:r w:rsidR="00382086">
        <w:t xml:space="preserve"> </w:t>
      </w:r>
    </w:p>
    <w:p w14:paraId="7477FE7A" w14:textId="3D809709" w:rsidR="008D5E80" w:rsidRPr="00AE4B38" w:rsidRDefault="00737FF7" w:rsidP="002456ED">
      <w:r>
        <w:t xml:space="preserve">Tájékoztatja a Bizottságot, hogy </w:t>
      </w:r>
      <w:r w:rsidR="00266015">
        <w:t>dr. Vántsa Botond és Pintér Ferenc János</w:t>
      </w:r>
      <w:r>
        <w:t xml:space="preserve"> bizottsági tag</w:t>
      </w:r>
      <w:r w:rsidR="00266015">
        <w:t xml:space="preserve">ok </w:t>
      </w:r>
      <w:r>
        <w:t>előzetesen jelezt</w:t>
      </w:r>
      <w:r w:rsidR="00266015">
        <w:t>ék</w:t>
      </w:r>
      <w:r>
        <w:t xml:space="preserve"> távolmaradás</w:t>
      </w:r>
      <w:r w:rsidR="00266015">
        <w:t>ukat</w:t>
      </w:r>
      <w:r w:rsidR="00375C31">
        <w:t>.</w:t>
      </w:r>
    </w:p>
    <w:p w14:paraId="13BD04FE" w14:textId="486A3149" w:rsidR="00D47F52" w:rsidRPr="00AE4B38" w:rsidRDefault="00D47F52" w:rsidP="002456ED">
      <w:pPr>
        <w:pStyle w:val="Cmsor3"/>
        <w:rPr>
          <w:rStyle w:val="Kiemels2"/>
          <w:b/>
          <w:bCs w:val="0"/>
        </w:rPr>
      </w:pPr>
      <w:bookmarkStart w:id="0" w:name="_Toc113870322"/>
      <w:r w:rsidRPr="00AE4B38">
        <w:rPr>
          <w:rStyle w:val="Kiemels2"/>
          <w:b/>
          <w:bCs w:val="0"/>
        </w:rPr>
        <w:t>Jegyzőkönyv hitelesítő kijelölése</w:t>
      </w:r>
      <w:bookmarkEnd w:id="0"/>
    </w:p>
    <w:p w14:paraId="761B1AB2" w14:textId="3DD35DD6" w:rsidR="0076787A" w:rsidRDefault="007F003B" w:rsidP="002456ED">
      <w:r w:rsidRPr="00AE4B38">
        <w:rPr>
          <w:b/>
        </w:rPr>
        <w:t>Gyurcsik József</w:t>
      </w:r>
      <w:r w:rsidR="00345E96" w:rsidRPr="00AE4B38">
        <w:rPr>
          <w:b/>
        </w:rPr>
        <w:t xml:space="preserve"> </w:t>
      </w:r>
      <w:r w:rsidR="00F0190B" w:rsidRPr="00AE4B38">
        <w:rPr>
          <w:b/>
        </w:rPr>
        <w:t>bizottsági elnök</w:t>
      </w:r>
      <w:r w:rsidR="004C21DE" w:rsidRPr="00AE4B38">
        <w:rPr>
          <w:rStyle w:val="Kiemels2"/>
        </w:rPr>
        <w:t>:</w:t>
      </w:r>
      <w:r w:rsidR="00D47F52" w:rsidRPr="00AE4B38">
        <w:t xml:space="preserve"> </w:t>
      </w:r>
      <w:r w:rsidR="00D47F52" w:rsidRPr="00F91A8C">
        <w:t xml:space="preserve">javaslatot tesz </w:t>
      </w:r>
      <w:r w:rsidR="00F230AE" w:rsidRPr="00F91A8C">
        <w:t>a</w:t>
      </w:r>
      <w:r w:rsidR="00485F52">
        <w:t xml:space="preserve"> nyilvános és zárt </w:t>
      </w:r>
      <w:r w:rsidR="00137077" w:rsidRPr="00F91A8C">
        <w:t xml:space="preserve">ülés </w:t>
      </w:r>
      <w:r w:rsidR="00D47F52" w:rsidRPr="00F91A8C">
        <w:t xml:space="preserve">jegyzőkönyv </w:t>
      </w:r>
      <w:r w:rsidR="00D47F52" w:rsidRPr="000D43B0">
        <w:t>hitelesítő</w:t>
      </w:r>
      <w:r w:rsidR="00D30303" w:rsidRPr="000D43B0">
        <w:t>jér</w:t>
      </w:r>
      <w:r w:rsidR="00D47F52" w:rsidRPr="000D43B0">
        <w:t>e</w:t>
      </w:r>
      <w:r w:rsidR="00991EB5" w:rsidRPr="000D43B0">
        <w:t xml:space="preserve"> </w:t>
      </w:r>
      <w:r w:rsidR="00266015">
        <w:t xml:space="preserve">Tóth Pál </w:t>
      </w:r>
      <w:r w:rsidR="00F0190B" w:rsidRPr="00F91A8C">
        <w:t>bizottsági tag</w:t>
      </w:r>
      <w:r w:rsidR="00D47F52" w:rsidRPr="00F91A8C">
        <w:t xml:space="preserve"> személyében.</w:t>
      </w:r>
    </w:p>
    <w:p w14:paraId="483A5D15" w14:textId="1F6684A1" w:rsidR="009B52AD" w:rsidRDefault="00D47F52" w:rsidP="002456ED">
      <w:r w:rsidRPr="00F91A8C">
        <w:t xml:space="preserve">A </w:t>
      </w:r>
      <w:r w:rsidR="006248A5" w:rsidRPr="00F91A8C">
        <w:t>Városfejlesztési</w:t>
      </w:r>
      <w:r w:rsidR="00345E96" w:rsidRPr="00F91A8C">
        <w:t xml:space="preserve"> Bizottság </w:t>
      </w:r>
      <w:r w:rsidRPr="00F91A8C">
        <w:t>a javaslatot</w:t>
      </w:r>
      <w:r w:rsidRPr="00F91A8C">
        <w:rPr>
          <w:rStyle w:val="Kiemels2"/>
        </w:rPr>
        <w:t xml:space="preserve"> </w:t>
      </w:r>
      <w:r w:rsidR="00100F17" w:rsidRPr="00F91A8C">
        <w:rPr>
          <w:rStyle w:val="Kiemels2"/>
        </w:rPr>
        <w:t xml:space="preserve">egyhangúlag </w:t>
      </w:r>
      <w:r w:rsidR="00137077" w:rsidRPr="00DF517D">
        <w:rPr>
          <w:rStyle w:val="Kiemels2"/>
        </w:rPr>
        <w:t>–</w:t>
      </w:r>
      <w:r w:rsidR="007818F7" w:rsidRPr="00DF517D">
        <w:rPr>
          <w:rStyle w:val="Kiemels2"/>
        </w:rPr>
        <w:t xml:space="preserve"> </w:t>
      </w:r>
      <w:r w:rsidR="00266015">
        <w:rPr>
          <w:rStyle w:val="Kiemels2"/>
        </w:rPr>
        <w:t>8</w:t>
      </w:r>
      <w:r w:rsidRPr="00DF517D">
        <w:rPr>
          <w:rStyle w:val="Kiemels2"/>
        </w:rPr>
        <w:t xml:space="preserve"> igen</w:t>
      </w:r>
      <w:r w:rsidRPr="00F91A8C">
        <w:rPr>
          <w:rStyle w:val="Kiemels2"/>
        </w:rPr>
        <w:t xml:space="preserve"> szavazattal – </w:t>
      </w:r>
      <w:r w:rsidRPr="00F91A8C">
        <w:t>elfogadta és az alábbi határozatot hozta:</w:t>
      </w:r>
    </w:p>
    <w:p w14:paraId="5CEDA538" w14:textId="444F5EA6" w:rsidR="00D47F52" w:rsidRPr="00F91A8C" w:rsidRDefault="0028572B" w:rsidP="002456ED">
      <w:pPr>
        <w:pStyle w:val="Cmsor4"/>
      </w:pPr>
      <w:bookmarkStart w:id="1" w:name="_Toc113870323"/>
      <w:r>
        <w:t>6</w:t>
      </w:r>
      <w:r w:rsidR="002651D7">
        <w:t>4</w:t>
      </w:r>
      <w:r w:rsidR="00825428" w:rsidRPr="00F91A8C">
        <w:t>/</w:t>
      </w:r>
      <w:r w:rsidR="00C300E5">
        <w:t>2022</w:t>
      </w:r>
      <w:r w:rsidR="00D47F52" w:rsidRPr="00F91A8C">
        <w:t xml:space="preserve">. </w:t>
      </w:r>
      <w:r w:rsidR="00137077" w:rsidRPr="00F91A8C">
        <w:t>(</w:t>
      </w:r>
      <w:r w:rsidR="004E22CE">
        <w:t>V</w:t>
      </w:r>
      <w:r w:rsidR="00552595">
        <w:t>I</w:t>
      </w:r>
      <w:r>
        <w:t>II</w:t>
      </w:r>
      <w:r w:rsidR="004E22CE">
        <w:t>.</w:t>
      </w:r>
      <w:r w:rsidR="00F64952">
        <w:t>2</w:t>
      </w:r>
      <w:r>
        <w:t>9</w:t>
      </w:r>
      <w:r w:rsidR="00C300E5">
        <w:t>.</w:t>
      </w:r>
      <w:r w:rsidR="00137077" w:rsidRPr="00F91A8C">
        <w:t>)</w:t>
      </w:r>
      <w:r w:rsidR="00D47F52" w:rsidRPr="00F91A8C">
        <w:t xml:space="preserve"> sz. </w:t>
      </w:r>
      <w:r w:rsidR="006248A5" w:rsidRPr="00F91A8C">
        <w:t>Városfejlesztési</w:t>
      </w:r>
      <w:r w:rsidR="00345E96" w:rsidRPr="00F91A8C">
        <w:t xml:space="preserve"> Bizottsági</w:t>
      </w:r>
      <w:r w:rsidR="00D47F52" w:rsidRPr="00F91A8C">
        <w:t xml:space="preserve"> Határozat</w:t>
      </w:r>
      <w:bookmarkEnd w:id="1"/>
    </w:p>
    <w:tbl>
      <w:tblPr>
        <w:tblW w:w="0" w:type="auto"/>
        <w:tblLook w:val="01E0" w:firstRow="1" w:lastRow="1" w:firstColumn="1" w:lastColumn="1" w:noHBand="0" w:noVBand="0"/>
      </w:tblPr>
      <w:tblGrid>
        <w:gridCol w:w="840"/>
        <w:gridCol w:w="1287"/>
        <w:gridCol w:w="6829"/>
      </w:tblGrid>
      <w:tr w:rsidR="00137077" w:rsidRPr="00AE4B38" w14:paraId="06AC0BB6" w14:textId="77777777" w:rsidTr="003825D9">
        <w:trPr>
          <w:cantSplit/>
        </w:trPr>
        <w:tc>
          <w:tcPr>
            <w:tcW w:w="840" w:type="dxa"/>
            <w:vMerge w:val="restart"/>
          </w:tcPr>
          <w:p w14:paraId="23E843CA" w14:textId="77777777" w:rsidR="00137077" w:rsidRPr="00F91A8C" w:rsidRDefault="00137077" w:rsidP="002456ED"/>
        </w:tc>
        <w:tc>
          <w:tcPr>
            <w:tcW w:w="8116" w:type="dxa"/>
            <w:gridSpan w:val="2"/>
          </w:tcPr>
          <w:p w14:paraId="207D6C2F" w14:textId="1A1E6DA1" w:rsidR="00137077" w:rsidRPr="00AE4B38" w:rsidRDefault="00137077" w:rsidP="002456ED">
            <w:r w:rsidRPr="00F91A8C">
              <w:t xml:space="preserve">Szigetszentmiklós Város </w:t>
            </w:r>
            <w:r w:rsidR="002962AB" w:rsidRPr="00F91A8C">
              <w:t>Önkormányzata Kép</w:t>
            </w:r>
            <w:r w:rsidR="005E419F" w:rsidRPr="00F91A8C">
              <w:t>vi</w:t>
            </w:r>
            <w:r w:rsidR="002962AB" w:rsidRPr="00F91A8C">
              <w:t xml:space="preserve">selő-testületének </w:t>
            </w:r>
            <w:r w:rsidR="006248A5" w:rsidRPr="00F91A8C">
              <w:t>Városfejlesztési</w:t>
            </w:r>
            <w:r w:rsidR="00345E96" w:rsidRPr="00F91A8C">
              <w:t xml:space="preserve"> Bizottsága</w:t>
            </w:r>
            <w:r w:rsidRPr="00F91A8C">
              <w:t xml:space="preserve"> </w:t>
            </w:r>
            <w:r w:rsidR="0093461B" w:rsidRPr="00F91A8C">
              <w:t xml:space="preserve">a </w:t>
            </w:r>
            <w:r w:rsidR="00C300E5">
              <w:t>2022</w:t>
            </w:r>
            <w:r w:rsidR="00E76638" w:rsidRPr="00F91A8C">
              <w:t>.</w:t>
            </w:r>
            <w:r w:rsidR="0016193E" w:rsidRPr="00F91A8C">
              <w:t xml:space="preserve"> </w:t>
            </w:r>
            <w:r w:rsidR="00266015">
              <w:t>augusztus 29</w:t>
            </w:r>
            <w:r w:rsidR="0016193E" w:rsidRPr="00F91A8C">
              <w:t>-</w:t>
            </w:r>
            <w:r w:rsidR="00E76638" w:rsidRPr="00F91A8C">
              <w:t>i</w:t>
            </w:r>
            <w:r w:rsidR="007703E7" w:rsidRPr="00F91A8C">
              <w:t xml:space="preserve"> </w:t>
            </w:r>
            <w:r w:rsidR="00937847" w:rsidRPr="00F91A8C">
              <w:t>rend</w:t>
            </w:r>
            <w:r w:rsidR="008027FF" w:rsidRPr="00F91A8C">
              <w:t>es</w:t>
            </w:r>
            <w:r w:rsidR="00937847" w:rsidRPr="00F91A8C">
              <w:t>,</w:t>
            </w:r>
            <w:r w:rsidR="00D87CC7" w:rsidRPr="00F91A8C">
              <w:t xml:space="preserve"> </w:t>
            </w:r>
            <w:r w:rsidR="007703E7" w:rsidRPr="00F91A8C">
              <w:t>nyilvános</w:t>
            </w:r>
            <w:r w:rsidR="00485F52">
              <w:t xml:space="preserve"> és zárt</w:t>
            </w:r>
            <w:r w:rsidR="00F44F74" w:rsidRPr="00F91A8C">
              <w:t xml:space="preserve"> </w:t>
            </w:r>
            <w:r w:rsidR="007703E7" w:rsidRPr="00F91A8C">
              <w:t xml:space="preserve">ülés jegyzőkönyv </w:t>
            </w:r>
            <w:r w:rsidR="007703E7" w:rsidRPr="00474D99">
              <w:t xml:space="preserve">hitelesítőjének </w:t>
            </w:r>
            <w:r w:rsidR="00266015">
              <w:t>Tóth Pál</w:t>
            </w:r>
            <w:r w:rsidR="002C584C" w:rsidRPr="00474D99">
              <w:t xml:space="preserve"> </w:t>
            </w:r>
            <w:r w:rsidR="00D60172" w:rsidRPr="00474D99">
              <w:t>bizottsági</w:t>
            </w:r>
            <w:r w:rsidR="00D60172" w:rsidRPr="00F91A8C">
              <w:t xml:space="preserve"> tagot </w:t>
            </w:r>
            <w:r w:rsidRPr="00F91A8C">
              <w:t>jelöli</w:t>
            </w:r>
            <w:r w:rsidR="007703E7" w:rsidRPr="00F91A8C">
              <w:t xml:space="preserve"> ki</w:t>
            </w:r>
            <w:r w:rsidRPr="00F91A8C">
              <w:t>.</w:t>
            </w:r>
          </w:p>
        </w:tc>
      </w:tr>
      <w:tr w:rsidR="00137077" w:rsidRPr="00AE4B38" w14:paraId="028B3E51" w14:textId="77777777" w:rsidTr="00663369">
        <w:trPr>
          <w:cantSplit/>
        </w:trPr>
        <w:tc>
          <w:tcPr>
            <w:tcW w:w="840" w:type="dxa"/>
            <w:vMerge/>
            <w:vAlign w:val="center"/>
          </w:tcPr>
          <w:p w14:paraId="114A0748" w14:textId="77777777" w:rsidR="00137077" w:rsidRPr="00AE4B38" w:rsidRDefault="00137077" w:rsidP="002456ED"/>
        </w:tc>
        <w:tc>
          <w:tcPr>
            <w:tcW w:w="1287" w:type="dxa"/>
          </w:tcPr>
          <w:p w14:paraId="6006178B" w14:textId="77777777" w:rsidR="00137077" w:rsidRPr="00AE4B38" w:rsidRDefault="002C584C" w:rsidP="002456ED">
            <w:r w:rsidRPr="00AE4B38">
              <w:rPr>
                <w:rStyle w:val="Kiemels2"/>
              </w:rPr>
              <w:t>Felelős</w:t>
            </w:r>
            <w:r w:rsidR="00137077" w:rsidRPr="00AE4B38">
              <w:t>:</w:t>
            </w:r>
          </w:p>
        </w:tc>
        <w:tc>
          <w:tcPr>
            <w:tcW w:w="6829" w:type="dxa"/>
          </w:tcPr>
          <w:p w14:paraId="64C206C9" w14:textId="77777777" w:rsidR="00137077" w:rsidRPr="00AE4B38" w:rsidRDefault="00F0190B" w:rsidP="002456ED">
            <w:r w:rsidRPr="00AE4B38">
              <w:t>a bizottság elnöke</w:t>
            </w:r>
          </w:p>
        </w:tc>
      </w:tr>
      <w:tr w:rsidR="00137077" w:rsidRPr="00AE4B38" w14:paraId="71B948E6" w14:textId="77777777" w:rsidTr="00663369">
        <w:trPr>
          <w:cantSplit/>
        </w:trPr>
        <w:tc>
          <w:tcPr>
            <w:tcW w:w="840" w:type="dxa"/>
            <w:vMerge/>
            <w:vAlign w:val="center"/>
          </w:tcPr>
          <w:p w14:paraId="32E24F1E" w14:textId="77777777" w:rsidR="00137077" w:rsidRPr="00AE4B38" w:rsidRDefault="00137077" w:rsidP="002456ED"/>
        </w:tc>
        <w:tc>
          <w:tcPr>
            <w:tcW w:w="1287" w:type="dxa"/>
          </w:tcPr>
          <w:p w14:paraId="2F01F364" w14:textId="77777777" w:rsidR="00137077" w:rsidRPr="00AE4B38" w:rsidRDefault="002C584C" w:rsidP="002456ED">
            <w:r w:rsidRPr="00AE4B38">
              <w:rPr>
                <w:rStyle w:val="Kiemels2"/>
              </w:rPr>
              <w:t>Határidő</w:t>
            </w:r>
            <w:r w:rsidR="00137077" w:rsidRPr="00AE4B38">
              <w:t>:</w:t>
            </w:r>
          </w:p>
        </w:tc>
        <w:tc>
          <w:tcPr>
            <w:tcW w:w="6829" w:type="dxa"/>
          </w:tcPr>
          <w:p w14:paraId="382B571A" w14:textId="5C0B7ECD" w:rsidR="0050692F" w:rsidRPr="00AE4B38" w:rsidRDefault="002C584C" w:rsidP="002456ED">
            <w:r w:rsidRPr="00AE4B38">
              <w:t>azonnal</w:t>
            </w:r>
          </w:p>
        </w:tc>
      </w:tr>
    </w:tbl>
    <w:p w14:paraId="6C2E9231" w14:textId="24694409" w:rsidR="005C681F" w:rsidRDefault="00D47F52" w:rsidP="002456ED">
      <w:pPr>
        <w:pStyle w:val="Cmsor3"/>
      </w:pPr>
      <w:bookmarkStart w:id="2" w:name="_Toc113870324"/>
      <w:r w:rsidRPr="00AE4B38">
        <w:t>Napirendi pontok elfogadása</w:t>
      </w:r>
      <w:bookmarkEnd w:id="2"/>
      <w:r w:rsidR="004C75AD">
        <w:t xml:space="preserve"> </w:t>
      </w:r>
    </w:p>
    <w:p w14:paraId="00F72A54" w14:textId="264F868D" w:rsidR="00266015" w:rsidRDefault="009010B9" w:rsidP="002456ED">
      <w:pPr>
        <w:rPr>
          <w:rStyle w:val="Kiemels2"/>
          <w:b w:val="0"/>
        </w:rPr>
      </w:pPr>
      <w:r>
        <w:rPr>
          <w:rStyle w:val="Kiemels2"/>
        </w:rPr>
        <w:t xml:space="preserve">Gyurcsik József bizottsági elnök: </w:t>
      </w:r>
      <w:r w:rsidR="00266015">
        <w:rPr>
          <w:rStyle w:val="Kiemels2"/>
          <w:b w:val="0"/>
          <w:bCs w:val="0"/>
        </w:rPr>
        <w:t>k</w:t>
      </w:r>
      <w:r w:rsidR="00266015" w:rsidRPr="000A00F4">
        <w:rPr>
          <w:rStyle w:val="Kiemels2"/>
          <w:b w:val="0"/>
          <w:bCs w:val="0"/>
        </w:rPr>
        <w:t>érdés, hozzászólás nem lévén</w:t>
      </w:r>
      <w:r w:rsidR="00266015">
        <w:rPr>
          <w:rStyle w:val="Kiemels2"/>
        </w:rPr>
        <w:t xml:space="preserve"> </w:t>
      </w:r>
      <w:r w:rsidR="00266015" w:rsidRPr="00F44F74">
        <w:rPr>
          <w:rStyle w:val="Kiemels2"/>
          <w:b w:val="0"/>
        </w:rPr>
        <w:t xml:space="preserve">javasolja a meghívó szerinti </w:t>
      </w:r>
      <w:r w:rsidR="00266015">
        <w:rPr>
          <w:rStyle w:val="Kiemels2"/>
          <w:b w:val="0"/>
        </w:rPr>
        <w:t xml:space="preserve">nyilvános és zárt ülési </w:t>
      </w:r>
      <w:r w:rsidR="00266015" w:rsidRPr="00F44F74">
        <w:rPr>
          <w:rStyle w:val="Kiemels2"/>
          <w:b w:val="0"/>
        </w:rPr>
        <w:t>napirendi pont</w:t>
      </w:r>
      <w:r w:rsidR="00266015">
        <w:rPr>
          <w:rStyle w:val="Kiemels2"/>
          <w:b w:val="0"/>
        </w:rPr>
        <w:t>ok</w:t>
      </w:r>
      <w:r w:rsidR="00266015" w:rsidRPr="00F44F74">
        <w:rPr>
          <w:rStyle w:val="Kiemels2"/>
          <w:b w:val="0"/>
        </w:rPr>
        <w:t xml:space="preserve"> elfogadását</w:t>
      </w:r>
      <w:r w:rsidR="00266015">
        <w:rPr>
          <w:rStyle w:val="Kiemels2"/>
          <w:b w:val="0"/>
        </w:rPr>
        <w:t>.</w:t>
      </w:r>
    </w:p>
    <w:p w14:paraId="2E321672" w14:textId="5994518C" w:rsidR="00D84DC2" w:rsidRDefault="00D84DC2" w:rsidP="002456ED">
      <w:r w:rsidRPr="007C1737">
        <w:t xml:space="preserve">A </w:t>
      </w:r>
      <w:r>
        <w:t>Városfejlesztési</w:t>
      </w:r>
      <w:r w:rsidRPr="007C1737">
        <w:t xml:space="preserve"> Bizottság a javaslatot</w:t>
      </w:r>
      <w:r w:rsidRPr="007C1737">
        <w:rPr>
          <w:rStyle w:val="Kiemels2"/>
        </w:rPr>
        <w:t xml:space="preserve"> </w:t>
      </w:r>
      <w:r w:rsidRPr="007872AF">
        <w:rPr>
          <w:rStyle w:val="Kiemels2"/>
        </w:rPr>
        <w:t xml:space="preserve">egyhangúlag </w:t>
      </w:r>
      <w:r w:rsidRPr="009010B9">
        <w:rPr>
          <w:rStyle w:val="Kiemels2"/>
        </w:rPr>
        <w:t xml:space="preserve">– </w:t>
      </w:r>
      <w:r w:rsidR="00316DDB">
        <w:rPr>
          <w:rStyle w:val="Kiemels2"/>
        </w:rPr>
        <w:t>8</w:t>
      </w:r>
      <w:r w:rsidRPr="006E4BD9">
        <w:rPr>
          <w:rStyle w:val="Kiemels2"/>
        </w:rPr>
        <w:t xml:space="preserve"> igen szavazattal</w:t>
      </w:r>
      <w:r>
        <w:rPr>
          <w:rStyle w:val="Kiemels2"/>
        </w:rPr>
        <w:t xml:space="preserve"> </w:t>
      </w:r>
      <w:r w:rsidRPr="007C1737">
        <w:rPr>
          <w:rStyle w:val="Kiemels2"/>
        </w:rPr>
        <w:t xml:space="preserve">– </w:t>
      </w:r>
      <w:r w:rsidRPr="007C1737">
        <w:t>elfogadta és az alábbi határozatot hozta:</w:t>
      </w:r>
    </w:p>
    <w:p w14:paraId="34C073F8" w14:textId="6CC68C5F" w:rsidR="009010B9" w:rsidRDefault="00316DDB" w:rsidP="002456ED">
      <w:pPr>
        <w:pStyle w:val="Cmsor4"/>
      </w:pPr>
      <w:bookmarkStart w:id="3" w:name="_Toc82697470"/>
      <w:bookmarkStart w:id="4" w:name="_Toc113870325"/>
      <w:r>
        <w:t>6</w:t>
      </w:r>
      <w:r w:rsidR="002651D7">
        <w:t>5</w:t>
      </w:r>
      <w:r w:rsidR="009010B9">
        <w:t>/</w:t>
      </w:r>
      <w:r w:rsidR="00C300E5">
        <w:t>2022</w:t>
      </w:r>
      <w:r w:rsidR="009010B9">
        <w:t>. (</w:t>
      </w:r>
      <w:r w:rsidR="004E22CE">
        <w:t>V</w:t>
      </w:r>
      <w:r>
        <w:t>II</w:t>
      </w:r>
      <w:r w:rsidR="006502B7">
        <w:t>I</w:t>
      </w:r>
      <w:r w:rsidR="00D826CD">
        <w:t>.</w:t>
      </w:r>
      <w:r w:rsidR="00F64952">
        <w:t>2</w:t>
      </w:r>
      <w:r>
        <w:t>9</w:t>
      </w:r>
      <w:r w:rsidR="00C300E5">
        <w:t>.</w:t>
      </w:r>
      <w:r w:rsidR="009010B9">
        <w:t>) sz. Városfejlesztési Bizottsági Határozat</w:t>
      </w:r>
      <w:bookmarkEnd w:id="3"/>
      <w:bookmarkEnd w:id="4"/>
    </w:p>
    <w:p w14:paraId="0EBE4962" w14:textId="07FEA4E7" w:rsidR="009010B9" w:rsidRDefault="009010B9" w:rsidP="002456ED">
      <w:pPr>
        <w:pStyle w:val="hatrozatszvege"/>
      </w:pPr>
      <w:r w:rsidRPr="002C584C">
        <w:t>Szigetszentmik</w:t>
      </w:r>
      <w:r>
        <w:t xml:space="preserve">lós Város Önkormányzata Képviselő-testületének Városfejlesztési Bizottsága a </w:t>
      </w:r>
      <w:r w:rsidR="00C300E5">
        <w:t>2022</w:t>
      </w:r>
      <w:r>
        <w:t>.</w:t>
      </w:r>
      <w:r w:rsidR="000A00F4">
        <w:t xml:space="preserve"> </w:t>
      </w:r>
      <w:r w:rsidR="00316DDB">
        <w:t>augusztus 29</w:t>
      </w:r>
      <w:r>
        <w:t xml:space="preserve">-i </w:t>
      </w:r>
      <w:r w:rsidRPr="00767A75">
        <w:t>rendes, nyilvános</w:t>
      </w:r>
      <w:r w:rsidR="005E70B0">
        <w:t xml:space="preserve"> és zárt</w:t>
      </w:r>
      <w:r w:rsidRPr="00C70C1A">
        <w:t xml:space="preserve"> </w:t>
      </w:r>
      <w:r>
        <w:t>ülésének napirendi pontjait</w:t>
      </w:r>
      <w:r w:rsidRPr="002C584C">
        <w:t xml:space="preserve"> az alábbiak szerint fogadja el:</w:t>
      </w:r>
    </w:p>
    <w:p w14:paraId="3511E42F" w14:textId="77777777" w:rsidR="009010B9" w:rsidRDefault="009010B9" w:rsidP="002456ED">
      <w:pPr>
        <w:pStyle w:val="hatrozatszvege"/>
      </w:pPr>
      <w:r>
        <w:t>Nyilvános ülési napirendi pontok:</w:t>
      </w:r>
    </w:p>
    <w:tbl>
      <w:tblPr>
        <w:tblW w:w="9212"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874"/>
        <w:gridCol w:w="10"/>
        <w:gridCol w:w="567"/>
        <w:gridCol w:w="600"/>
        <w:gridCol w:w="7161"/>
      </w:tblGrid>
      <w:tr w:rsidR="00B80315" w14:paraId="76692AEC" w14:textId="77777777" w:rsidTr="00B80315">
        <w:trPr>
          <w:gridBefore w:val="2"/>
          <w:wBefore w:w="884" w:type="dxa"/>
        </w:trPr>
        <w:tc>
          <w:tcPr>
            <w:tcW w:w="567" w:type="dxa"/>
          </w:tcPr>
          <w:p w14:paraId="0A6BAB2B" w14:textId="77777777" w:rsidR="00B80315" w:rsidRDefault="00B80315" w:rsidP="002456ED">
            <w:r>
              <w:lastRenderedPageBreak/>
              <w:t>1)</w:t>
            </w:r>
          </w:p>
        </w:tc>
        <w:tc>
          <w:tcPr>
            <w:tcW w:w="7761" w:type="dxa"/>
            <w:gridSpan w:val="2"/>
            <w:vAlign w:val="bottom"/>
          </w:tcPr>
          <w:p w14:paraId="5F924269" w14:textId="6E8FCE52" w:rsidR="00B80315" w:rsidRPr="006F7930" w:rsidRDefault="00316DDB" w:rsidP="002456ED">
            <w:r w:rsidRPr="002265D8">
              <w:t>Közvilágítási koncepció készítése</w:t>
            </w:r>
          </w:p>
        </w:tc>
      </w:tr>
      <w:tr w:rsidR="00316DDB" w14:paraId="3F10196B" w14:textId="77777777" w:rsidTr="00B80315">
        <w:trPr>
          <w:gridBefore w:val="2"/>
          <w:wBefore w:w="884" w:type="dxa"/>
        </w:trPr>
        <w:tc>
          <w:tcPr>
            <w:tcW w:w="567" w:type="dxa"/>
          </w:tcPr>
          <w:p w14:paraId="3BA09B97" w14:textId="77777777" w:rsidR="00316DDB" w:rsidRDefault="00316DDB" w:rsidP="002456ED">
            <w:r>
              <w:t>2)</w:t>
            </w:r>
          </w:p>
        </w:tc>
        <w:tc>
          <w:tcPr>
            <w:tcW w:w="7761" w:type="dxa"/>
            <w:gridSpan w:val="2"/>
            <w:vAlign w:val="bottom"/>
          </w:tcPr>
          <w:p w14:paraId="1B7DD370" w14:textId="426E4627" w:rsidR="00316DDB" w:rsidRPr="006F7930" w:rsidRDefault="00316DDB" w:rsidP="002456ED">
            <w:r w:rsidRPr="002265D8">
              <w:t>Szigetszentmiklósi Újvárosi Református Egyházközség kérelme a közösségi ház járda és aszfaltozási munkálatainak támogatására</w:t>
            </w:r>
          </w:p>
        </w:tc>
      </w:tr>
      <w:tr w:rsidR="00316DDB" w14:paraId="3DAB6B94" w14:textId="77777777" w:rsidTr="00B80315">
        <w:trPr>
          <w:gridBefore w:val="2"/>
          <w:wBefore w:w="884" w:type="dxa"/>
        </w:trPr>
        <w:tc>
          <w:tcPr>
            <w:tcW w:w="567" w:type="dxa"/>
          </w:tcPr>
          <w:p w14:paraId="2CC220CC" w14:textId="5CC23439" w:rsidR="00316DDB" w:rsidRDefault="00316DDB" w:rsidP="002456ED">
            <w:r>
              <w:t>3)</w:t>
            </w:r>
          </w:p>
        </w:tc>
        <w:tc>
          <w:tcPr>
            <w:tcW w:w="7761" w:type="dxa"/>
            <w:gridSpan w:val="2"/>
            <w:vAlign w:val="bottom"/>
          </w:tcPr>
          <w:p w14:paraId="2E70EFC7" w14:textId="48D088D0" w:rsidR="00316DDB" w:rsidRPr="00DC5307" w:rsidRDefault="00316DDB" w:rsidP="002456ED">
            <w:r w:rsidRPr="002265D8">
              <w:t>158/2 hrsz-ú ingatlan túlkerítése, telekhatár-rendezése</w:t>
            </w:r>
          </w:p>
        </w:tc>
      </w:tr>
      <w:tr w:rsidR="00316DDB" w14:paraId="738F9EC9" w14:textId="77777777" w:rsidTr="00B80315">
        <w:trPr>
          <w:gridBefore w:val="2"/>
          <w:wBefore w:w="884" w:type="dxa"/>
        </w:trPr>
        <w:tc>
          <w:tcPr>
            <w:tcW w:w="567" w:type="dxa"/>
          </w:tcPr>
          <w:p w14:paraId="3D1525F7" w14:textId="7F2AC67C" w:rsidR="00316DDB" w:rsidRDefault="00316DDB" w:rsidP="002456ED">
            <w:r>
              <w:t>4)</w:t>
            </w:r>
          </w:p>
        </w:tc>
        <w:tc>
          <w:tcPr>
            <w:tcW w:w="7761" w:type="dxa"/>
            <w:gridSpan w:val="2"/>
            <w:vAlign w:val="bottom"/>
          </w:tcPr>
          <w:p w14:paraId="6F5E4C52" w14:textId="29DAF96B" w:rsidR="00316DDB" w:rsidRPr="006F7930" w:rsidRDefault="00316DDB" w:rsidP="002456ED">
            <w:r w:rsidRPr="002265D8">
              <w:t>A Szigetszentmiklós 2004, 2017 és 2023 hrsz-ú ingatlanok</w:t>
            </w:r>
            <w:r>
              <w:t xml:space="preserve"> (Horváth köz) </w:t>
            </w:r>
            <w:r w:rsidRPr="002265D8">
              <w:t xml:space="preserve">telekhatár-rendezése </w:t>
            </w:r>
            <w:r>
              <w:t xml:space="preserve"> </w:t>
            </w:r>
          </w:p>
        </w:tc>
      </w:tr>
      <w:tr w:rsidR="00316DDB" w14:paraId="246E6F8D" w14:textId="77777777" w:rsidTr="00B80315">
        <w:trPr>
          <w:gridBefore w:val="2"/>
          <w:wBefore w:w="884" w:type="dxa"/>
        </w:trPr>
        <w:tc>
          <w:tcPr>
            <w:tcW w:w="567" w:type="dxa"/>
          </w:tcPr>
          <w:p w14:paraId="60C5391E" w14:textId="75181011" w:rsidR="00316DDB" w:rsidRDefault="00316DDB" w:rsidP="002456ED">
            <w:r>
              <w:t>5)</w:t>
            </w:r>
          </w:p>
        </w:tc>
        <w:tc>
          <w:tcPr>
            <w:tcW w:w="7761" w:type="dxa"/>
            <w:gridSpan w:val="2"/>
            <w:vAlign w:val="bottom"/>
          </w:tcPr>
          <w:p w14:paraId="092D2844" w14:textId="5AA7A328" w:rsidR="00316DDB" w:rsidRPr="00515F9E" w:rsidRDefault="00316DDB" w:rsidP="002456ED">
            <w:r w:rsidRPr="002265D8">
              <w:t xml:space="preserve">A 097/62 hrsz-ú </w:t>
            </w:r>
            <w:r>
              <w:t xml:space="preserve">ingatlan </w:t>
            </w:r>
            <w:r w:rsidRPr="002265D8">
              <w:t>(Bolgárkertész utca)</w:t>
            </w:r>
            <w:r>
              <w:t xml:space="preserve"> </w:t>
            </w:r>
            <w:r w:rsidRPr="002265D8">
              <w:t>részleges kisajátítása</w:t>
            </w:r>
          </w:p>
        </w:tc>
      </w:tr>
      <w:tr w:rsidR="00316DDB" w14:paraId="486DFDFA" w14:textId="77777777" w:rsidTr="00B80315">
        <w:trPr>
          <w:gridBefore w:val="2"/>
          <w:wBefore w:w="884" w:type="dxa"/>
        </w:trPr>
        <w:tc>
          <w:tcPr>
            <w:tcW w:w="567" w:type="dxa"/>
          </w:tcPr>
          <w:p w14:paraId="41DA2225" w14:textId="0459B9D7" w:rsidR="00316DDB" w:rsidRDefault="00316DDB" w:rsidP="002456ED">
            <w:r>
              <w:t>6)</w:t>
            </w:r>
          </w:p>
        </w:tc>
        <w:tc>
          <w:tcPr>
            <w:tcW w:w="7761" w:type="dxa"/>
            <w:gridSpan w:val="2"/>
            <w:vAlign w:val="bottom"/>
          </w:tcPr>
          <w:p w14:paraId="685CBA8F" w14:textId="0DA7AC9B" w:rsidR="00316DDB" w:rsidRPr="00485F52" w:rsidRDefault="00316DDB" w:rsidP="002456ED">
            <w:r w:rsidRPr="002265D8">
              <w:t xml:space="preserve">A 3050 hrsz-ú </w:t>
            </w:r>
            <w:r>
              <w:t xml:space="preserve">ingatlan </w:t>
            </w:r>
            <w:r w:rsidRPr="002265D8">
              <w:t>(Kert u.)</w:t>
            </w:r>
            <w:r>
              <w:t xml:space="preserve"> </w:t>
            </w:r>
            <w:r w:rsidRPr="002265D8">
              <w:t>részleges értékesítése</w:t>
            </w:r>
          </w:p>
        </w:tc>
      </w:tr>
      <w:tr w:rsidR="00316DDB" w14:paraId="3BE36E94" w14:textId="77777777" w:rsidTr="00B80315">
        <w:trPr>
          <w:gridBefore w:val="2"/>
          <w:wBefore w:w="884" w:type="dxa"/>
        </w:trPr>
        <w:tc>
          <w:tcPr>
            <w:tcW w:w="567" w:type="dxa"/>
          </w:tcPr>
          <w:p w14:paraId="3D61C318" w14:textId="5C093945" w:rsidR="00316DDB" w:rsidRDefault="00316DDB" w:rsidP="002456ED">
            <w:r>
              <w:t>7)</w:t>
            </w:r>
          </w:p>
        </w:tc>
        <w:tc>
          <w:tcPr>
            <w:tcW w:w="7761" w:type="dxa"/>
            <w:gridSpan w:val="2"/>
            <w:vAlign w:val="bottom"/>
          </w:tcPr>
          <w:p w14:paraId="6A8643C9" w14:textId="5CDA0A61" w:rsidR="00316DDB" w:rsidRPr="002265D8" w:rsidRDefault="00316DDB" w:rsidP="002456ED">
            <w:r w:rsidRPr="002265D8">
              <w:t>A 4382 hrsz-ú ingatlant terhelő elidegenítési tilalom törlése</w:t>
            </w:r>
          </w:p>
        </w:tc>
      </w:tr>
      <w:tr w:rsidR="00316DDB" w14:paraId="54C19B52" w14:textId="77777777" w:rsidTr="00B80315">
        <w:trPr>
          <w:gridBefore w:val="2"/>
          <w:wBefore w:w="884" w:type="dxa"/>
        </w:trPr>
        <w:tc>
          <w:tcPr>
            <w:tcW w:w="567" w:type="dxa"/>
          </w:tcPr>
          <w:p w14:paraId="028E1E09" w14:textId="019AF295" w:rsidR="00316DDB" w:rsidRDefault="00316DDB" w:rsidP="002456ED">
            <w:r>
              <w:t>8)</w:t>
            </w:r>
          </w:p>
        </w:tc>
        <w:tc>
          <w:tcPr>
            <w:tcW w:w="7761" w:type="dxa"/>
            <w:gridSpan w:val="2"/>
            <w:vAlign w:val="bottom"/>
          </w:tcPr>
          <w:p w14:paraId="2122F299" w14:textId="171185F5" w:rsidR="00316DDB" w:rsidRPr="002265D8" w:rsidRDefault="00316DDB" w:rsidP="002456ED">
            <w:r w:rsidRPr="002265D8">
              <w:t>Településszerkezeti terv, helyi építési szabályzat és szabályozási terv felülvizsgálata és új településrendezési eszközök készítése</w:t>
            </w:r>
          </w:p>
        </w:tc>
      </w:tr>
      <w:tr w:rsidR="00316DDB" w14:paraId="4EFE3B08" w14:textId="77777777" w:rsidTr="00B80315">
        <w:trPr>
          <w:gridBefore w:val="2"/>
          <w:wBefore w:w="884" w:type="dxa"/>
        </w:trPr>
        <w:tc>
          <w:tcPr>
            <w:tcW w:w="567" w:type="dxa"/>
          </w:tcPr>
          <w:p w14:paraId="033A9171" w14:textId="2F1BF483" w:rsidR="00316DDB" w:rsidRDefault="00316DDB" w:rsidP="002456ED">
            <w:r>
              <w:t>9)</w:t>
            </w:r>
          </w:p>
        </w:tc>
        <w:tc>
          <w:tcPr>
            <w:tcW w:w="7761" w:type="dxa"/>
            <w:gridSpan w:val="2"/>
            <w:vAlign w:val="bottom"/>
          </w:tcPr>
          <w:p w14:paraId="78EA48F8" w14:textId="45C28DE4" w:rsidR="00316DDB" w:rsidRPr="002265D8" w:rsidRDefault="00316DDB" w:rsidP="002456ED">
            <w:r w:rsidRPr="002265D8">
              <w:t>Nagylaposi dűlő fejlesztése – településrendezési eszközök módosítása és kiemelt fejlesztési területté nyilvánítás</w:t>
            </w:r>
          </w:p>
        </w:tc>
      </w:tr>
      <w:tr w:rsidR="00316DDB" w14:paraId="251080E2" w14:textId="77777777" w:rsidTr="00B80315">
        <w:trPr>
          <w:gridBefore w:val="2"/>
          <w:wBefore w:w="884" w:type="dxa"/>
        </w:trPr>
        <w:tc>
          <w:tcPr>
            <w:tcW w:w="567" w:type="dxa"/>
          </w:tcPr>
          <w:p w14:paraId="2B992182" w14:textId="112B1C52" w:rsidR="00316DDB" w:rsidRDefault="00316DDB" w:rsidP="002456ED">
            <w:r>
              <w:t>10)</w:t>
            </w:r>
          </w:p>
        </w:tc>
        <w:tc>
          <w:tcPr>
            <w:tcW w:w="7761" w:type="dxa"/>
            <w:gridSpan w:val="2"/>
            <w:vAlign w:val="bottom"/>
          </w:tcPr>
          <w:p w14:paraId="2CA73106" w14:textId="502FD35E" w:rsidR="00316DDB" w:rsidRPr="002265D8" w:rsidRDefault="00316DDB" w:rsidP="002456ED">
            <w:r w:rsidRPr="002265D8">
              <w:t>„Szigetszentmiklósi Temesvári utcai óvoda építése” című VEKOP-6.1.1-15-PT1-2016-00064 azonosítószámú pályázat – fedezetkiegészítés</w:t>
            </w:r>
          </w:p>
        </w:tc>
      </w:tr>
      <w:tr w:rsidR="00316DDB" w14:paraId="4CD2EC94" w14:textId="77777777" w:rsidTr="00B80315">
        <w:trPr>
          <w:gridBefore w:val="2"/>
          <w:wBefore w:w="884" w:type="dxa"/>
        </w:trPr>
        <w:tc>
          <w:tcPr>
            <w:tcW w:w="567" w:type="dxa"/>
          </w:tcPr>
          <w:p w14:paraId="66667774" w14:textId="3F878D02" w:rsidR="00316DDB" w:rsidRDefault="00316DDB" w:rsidP="002456ED">
            <w:r>
              <w:t>11)</w:t>
            </w:r>
          </w:p>
        </w:tc>
        <w:tc>
          <w:tcPr>
            <w:tcW w:w="7761" w:type="dxa"/>
            <w:gridSpan w:val="2"/>
            <w:vAlign w:val="bottom"/>
          </w:tcPr>
          <w:p w14:paraId="04019C39" w14:textId="5A9E393D" w:rsidR="00316DDB" w:rsidRPr="002265D8" w:rsidRDefault="00316DDB" w:rsidP="002456ED">
            <w:r>
              <w:t>Egyebek</w:t>
            </w:r>
          </w:p>
        </w:tc>
      </w:tr>
      <w:tr w:rsidR="00316DDB" w14:paraId="70A3958C" w14:textId="77777777" w:rsidTr="00157730">
        <w:trPr>
          <w:gridBefore w:val="2"/>
          <w:wBefore w:w="884" w:type="dxa"/>
        </w:trPr>
        <w:tc>
          <w:tcPr>
            <w:tcW w:w="8328" w:type="dxa"/>
            <w:gridSpan w:val="3"/>
          </w:tcPr>
          <w:p w14:paraId="5910B2AE" w14:textId="67583225" w:rsidR="00316DDB" w:rsidRDefault="00316DDB" w:rsidP="002456ED">
            <w:r>
              <w:t>Zárt ülési napirendi pontok:</w:t>
            </w:r>
          </w:p>
        </w:tc>
      </w:tr>
      <w:tr w:rsidR="00316DDB" w14:paraId="4305ED02" w14:textId="77777777" w:rsidTr="00B80315">
        <w:trPr>
          <w:gridBefore w:val="2"/>
          <w:wBefore w:w="884" w:type="dxa"/>
        </w:trPr>
        <w:tc>
          <w:tcPr>
            <w:tcW w:w="567" w:type="dxa"/>
          </w:tcPr>
          <w:p w14:paraId="663E8921" w14:textId="3B1B8CC2" w:rsidR="00316DDB" w:rsidRDefault="00316DDB" w:rsidP="002456ED">
            <w:r>
              <w:t>1)</w:t>
            </w:r>
          </w:p>
        </w:tc>
        <w:tc>
          <w:tcPr>
            <w:tcW w:w="7761" w:type="dxa"/>
            <w:gridSpan w:val="2"/>
            <w:vAlign w:val="bottom"/>
          </w:tcPr>
          <w:p w14:paraId="081FB240" w14:textId="34B8FA9A" w:rsidR="00316DDB" w:rsidRDefault="00316DDB" w:rsidP="002456ED">
            <w:r w:rsidRPr="002265D8">
              <w:t>Jelölés Testnevelés</w:t>
            </w:r>
            <w:r>
              <w:t>i-</w:t>
            </w:r>
            <w:r w:rsidRPr="002265D8">
              <w:t xml:space="preserve"> és Sport Díjra</w:t>
            </w:r>
            <w:r w:rsidRPr="00A07352">
              <w:t xml:space="preserve"> </w:t>
            </w:r>
          </w:p>
        </w:tc>
      </w:tr>
      <w:tr w:rsidR="00316DDB" w:rsidRPr="00C46C37" w14:paraId="7FE9E768" w14:textId="77777777" w:rsidTr="00B80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Pr>
        <w:tc>
          <w:tcPr>
            <w:tcW w:w="874" w:type="dxa"/>
            <w:vMerge w:val="restart"/>
          </w:tcPr>
          <w:p w14:paraId="0D761FB6" w14:textId="77777777" w:rsidR="00316DDB" w:rsidRDefault="00316DDB" w:rsidP="002456ED"/>
          <w:p w14:paraId="6348B8DD" w14:textId="3997BE8E" w:rsidR="00316DDB" w:rsidRDefault="00316DDB" w:rsidP="002456ED"/>
        </w:tc>
        <w:tc>
          <w:tcPr>
            <w:tcW w:w="1177" w:type="dxa"/>
            <w:gridSpan w:val="3"/>
          </w:tcPr>
          <w:p w14:paraId="77E8DCDC" w14:textId="6BB0F9D1" w:rsidR="00316DDB" w:rsidRDefault="00316DDB" w:rsidP="002456ED">
            <w:r>
              <w:rPr>
                <w:rStyle w:val="Kiemels2"/>
              </w:rPr>
              <w:t>Felelős</w:t>
            </w:r>
            <w:r>
              <w:t>:</w:t>
            </w:r>
          </w:p>
        </w:tc>
        <w:tc>
          <w:tcPr>
            <w:tcW w:w="7161" w:type="dxa"/>
          </w:tcPr>
          <w:p w14:paraId="3B6DD750" w14:textId="52BC576D" w:rsidR="00316DDB" w:rsidRDefault="00316DDB" w:rsidP="002456ED">
            <w:r>
              <w:t>a bizottság elnöke</w:t>
            </w:r>
          </w:p>
        </w:tc>
      </w:tr>
      <w:tr w:rsidR="00316DDB" w:rsidRPr="00C46C37" w14:paraId="439DC969" w14:textId="77777777" w:rsidTr="00B80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Pr>
        <w:tc>
          <w:tcPr>
            <w:tcW w:w="874" w:type="dxa"/>
            <w:vMerge/>
            <w:vAlign w:val="center"/>
          </w:tcPr>
          <w:p w14:paraId="4B5F8EB2" w14:textId="77777777" w:rsidR="00316DDB" w:rsidRDefault="00316DDB" w:rsidP="002456ED"/>
        </w:tc>
        <w:tc>
          <w:tcPr>
            <w:tcW w:w="1177" w:type="dxa"/>
            <w:gridSpan w:val="3"/>
          </w:tcPr>
          <w:p w14:paraId="2BF21DB4" w14:textId="77777777" w:rsidR="00316DDB" w:rsidRDefault="00316DDB" w:rsidP="002456ED">
            <w:r>
              <w:rPr>
                <w:rStyle w:val="Kiemels2"/>
              </w:rPr>
              <w:t>Határidő</w:t>
            </w:r>
            <w:r>
              <w:t>:</w:t>
            </w:r>
          </w:p>
        </w:tc>
        <w:tc>
          <w:tcPr>
            <w:tcW w:w="7161" w:type="dxa"/>
          </w:tcPr>
          <w:p w14:paraId="026A5078" w14:textId="77777777" w:rsidR="00316DDB" w:rsidRPr="00C46C37" w:rsidRDefault="00316DDB" w:rsidP="002456ED">
            <w:r>
              <w:t>azonnal</w:t>
            </w:r>
          </w:p>
        </w:tc>
      </w:tr>
    </w:tbl>
    <w:p w14:paraId="300ED7AC" w14:textId="18B5A9DB" w:rsidR="0020330E" w:rsidRPr="00AE4B38" w:rsidRDefault="00C300E5" w:rsidP="002456ED">
      <w:pPr>
        <w:pStyle w:val="Cmsor3"/>
      </w:pPr>
      <w:bookmarkStart w:id="5" w:name="_Toc113870326"/>
      <w:r>
        <w:t>1.</w:t>
      </w:r>
      <w:r w:rsidR="00325C68" w:rsidRPr="00AE4B38">
        <w:t xml:space="preserve">/ </w:t>
      </w:r>
      <w:r w:rsidR="00325C68">
        <w:t>Közvilágítási koncepció készítése</w:t>
      </w:r>
      <w:bookmarkEnd w:id="5"/>
    </w:p>
    <w:p w14:paraId="12051108" w14:textId="373A2382" w:rsidR="00AB4EA1" w:rsidRDefault="0020330E" w:rsidP="002456ED">
      <w:bookmarkStart w:id="6" w:name="_Hlk113252353"/>
      <w:r w:rsidRPr="0009408E">
        <w:rPr>
          <w:b/>
        </w:rPr>
        <w:t xml:space="preserve">Előadó: </w:t>
      </w:r>
      <w:r w:rsidR="00154947" w:rsidRPr="0009408E">
        <w:t>Nagy János</w:t>
      </w:r>
      <w:r w:rsidRPr="0009408E">
        <w:t xml:space="preserve"> polgármester</w:t>
      </w:r>
    </w:p>
    <w:p w14:paraId="19E87E3E" w14:textId="77777777" w:rsidR="00D10A57" w:rsidRDefault="001B0AB7" w:rsidP="002456ED">
      <w:r w:rsidRPr="00D10A57">
        <w:t>Hozzászólások:</w:t>
      </w:r>
    </w:p>
    <w:bookmarkEnd w:id="6"/>
    <w:p w14:paraId="38C9D0C2" w14:textId="4660AC45" w:rsidR="005C498E" w:rsidRPr="005C498E" w:rsidRDefault="008B1FCE" w:rsidP="002456ED">
      <w:r w:rsidRPr="00E46951">
        <w:rPr>
          <w:b/>
          <w:bCs/>
        </w:rPr>
        <w:t>Gyurcsik József bizottsági elnök</w:t>
      </w:r>
      <w:r>
        <w:t>: ismerteti az előterjesztés tartalmát.</w:t>
      </w:r>
      <w:r w:rsidR="009E6341">
        <w:t xml:space="preserve"> Elmondja, </w:t>
      </w:r>
      <w:r w:rsidR="005C498E">
        <w:t xml:space="preserve">hogy ezzel kapcsolatban született egy testületi döntés, amelynek célja az eddigi konfliktusos helyzet feloldása volt egy koncepció megalkotásán keresztül, ami megfelelő alapokra helyezi a város közvilágítási rendjét. Hozzáteszi, hogy a koncepció megalkotását egy átfogó vizsgálat, illetve felmérés előzi meg. Felkéri Pallaga Tamás </w:t>
      </w:r>
      <w:r w:rsidR="005C498E">
        <w:rPr>
          <w:rStyle w:val="Kiemels2"/>
          <w:b w:val="0"/>
        </w:rPr>
        <w:t>városüzemeltetési osztályvezető</w:t>
      </w:r>
      <w:r w:rsidR="003F346C">
        <w:rPr>
          <w:rStyle w:val="Kiemels2"/>
          <w:b w:val="0"/>
        </w:rPr>
        <w:t>t</w:t>
      </w:r>
      <w:r w:rsidR="005C498E">
        <w:rPr>
          <w:rStyle w:val="Kiemels2"/>
          <w:b w:val="0"/>
        </w:rPr>
        <w:t xml:space="preserve">, hogy az esetlegesen felmerülő kérdésekre válaszoljon. Afelől érdeklődik, hogy </w:t>
      </w:r>
      <w:r w:rsidR="004D1D62">
        <w:rPr>
          <w:rStyle w:val="Kiemels2"/>
          <w:b w:val="0"/>
        </w:rPr>
        <w:t>kevesebbért lehetne-e kivitelezni a koncepció megalkotását, mivel jelentős mértékű összegről van szó, 23 millió forintról.</w:t>
      </w:r>
    </w:p>
    <w:p w14:paraId="35CFED95" w14:textId="2DF7DDA4" w:rsidR="008B1FCE" w:rsidRDefault="004D1D62" w:rsidP="002456ED">
      <w:r w:rsidRPr="004D1D62">
        <w:rPr>
          <w:b/>
          <w:bCs/>
        </w:rPr>
        <w:t>Pallaga Tamás városüzemeltetési osztályvezető</w:t>
      </w:r>
      <w:r w:rsidR="008B1FCE" w:rsidRPr="008B1FCE">
        <w:rPr>
          <w:b/>
          <w:bCs/>
        </w:rPr>
        <w:t>:</w:t>
      </w:r>
      <w:r>
        <w:t xml:space="preserve"> Hozzáfűzi, hogy valóban jelentős az összeg, azonban a városüzemeltetés által megkért indikatív ajánlat, illetve az ahhoz tartozó egységár összességében nem magas. Egyeztettek a Lumen Kft-vel más ügyből kifolyólag és az imént említett cég úgy nyilatkozott, hogy </w:t>
      </w:r>
      <w:r w:rsidR="00541855">
        <w:t>ennél magasabb áron képesek kivitelezni</w:t>
      </w:r>
      <w:r>
        <w:t xml:space="preserve"> </w:t>
      </w:r>
      <w:r w:rsidR="00541855">
        <w:t xml:space="preserve">a koncepciót, így a jelenlegi ár igen kedvezőnek bizonyul. Az összeg azért nagy, mivel a </w:t>
      </w:r>
      <w:r w:rsidR="003F346C">
        <w:t>V</w:t>
      </w:r>
      <w:r w:rsidR="00541855">
        <w:t xml:space="preserve">árosüzemeltetési </w:t>
      </w:r>
      <w:r w:rsidR="003F346C">
        <w:t>O</w:t>
      </w:r>
      <w:r w:rsidR="00541855">
        <w:t>sztály ezt a projektet jövő évre</w:t>
      </w:r>
      <w:r w:rsidR="004C76A8">
        <w:t xml:space="preserve"> tervezte, </w:t>
      </w:r>
      <w:r w:rsidR="00541855">
        <w:t xml:space="preserve">jelentős tartalékot </w:t>
      </w:r>
      <w:r w:rsidR="004C76A8">
        <w:t>is tervezve</w:t>
      </w:r>
      <w:r w:rsidR="00541855">
        <w:t xml:space="preserve">, mivel a meglévő 6000 darab </w:t>
      </w:r>
      <w:r w:rsidR="00541855">
        <w:lastRenderedPageBreak/>
        <w:t>lámpa mellett számításba vették a tervezetten kiépítendő lámpák számát és így alkottak egy olyan keretösszeget, amely képes fedezni a tényleges munkálatokat. Hozzávetőlegesen 18 millió forintos a projekt</w:t>
      </w:r>
      <w:r w:rsidR="004C76A8">
        <w:t>,</w:t>
      </w:r>
      <w:r w:rsidR="001A7417">
        <w:t xml:space="preserve"> a fennmaradó összeg, azaz 5 millió forint pedig tartalékot képez, mivel a pontos darabszámról még nincs információ, illetve a konkrét árakat sem lehet tudni, tekintve a napjaikban végbemenő áremelkedéseket. Ezen információk tudatában </w:t>
      </w:r>
      <w:r w:rsidR="001C19BE">
        <w:t>az</w:t>
      </w:r>
      <w:r w:rsidR="001A7417">
        <w:t xml:space="preserve"> </w:t>
      </w:r>
      <w:r w:rsidR="001C19BE">
        <w:t>O</w:t>
      </w:r>
      <w:r w:rsidR="001A7417">
        <w:t>sztály azt javasolja a Bizottságnak, illetve a</w:t>
      </w:r>
      <w:r w:rsidR="001C19BE">
        <w:t xml:space="preserve"> Bizottság javaslatával egyöntetűen a Képviselő-t</w:t>
      </w:r>
      <w:r w:rsidR="001A7417">
        <w:t>estületnek, hogy a jövő évi költségvetésben ezzel a keretösszeggel tervezzen a koncepció megvalósítása érdekében. Megjegyzi, hogy a jelen esetben tárgyalt projekt egy kicsivel több, mint egy egyszerű koncepció, mivel egyrészről ez egy telje</w:t>
      </w:r>
      <w:r w:rsidR="00817EDB">
        <w:t>s</w:t>
      </w:r>
      <w:r w:rsidR="001A7417">
        <w:t>körű felmérés az aktuális felszereltségről, állapotról, másrészről pedig részletes tervezés, amely</w:t>
      </w:r>
      <w:r w:rsidR="006A13C5">
        <w:t xml:space="preserve"> azonnali megvalósításra is alkalmas. A város teljes közvilágítási rendszerét megvizsgálják, a lámpák felmérése GPS-koordináták bemérésével készül, amelyeket a hivatal saját rendszerébe is képes lesz adaptálni, ezáltal pontosabb képet kapva a közvilágítási rendszerről. A felmérés </w:t>
      </w:r>
      <w:r w:rsidR="007E7504">
        <w:t xml:space="preserve">során a jövőbeni fejlesztések megtervezésére is sor kerül, amely koncepciót a későbbiekben ütemezni lehet. A </w:t>
      </w:r>
      <w:r w:rsidR="00817EDB">
        <w:t>P</w:t>
      </w:r>
      <w:r w:rsidR="007E7504">
        <w:t xml:space="preserve">énzügyi </w:t>
      </w:r>
      <w:r w:rsidR="00817EDB">
        <w:t>O</w:t>
      </w:r>
      <w:r w:rsidR="007E7504">
        <w:t>sztállyal való előzetes egyeztetés során ki</w:t>
      </w:r>
      <w:r w:rsidR="0080716E">
        <w:t>d</w:t>
      </w:r>
      <w:r w:rsidR="007E7504">
        <w:t>erült, hogy jelenleg nem fér bele a költségvetésbe egy il</w:t>
      </w:r>
      <w:r w:rsidR="0080716E">
        <w:t>y</w:t>
      </w:r>
      <w:r w:rsidR="007E7504">
        <w:t xml:space="preserve">en mértékű beruházás, ezért javasolják, </w:t>
      </w:r>
      <w:r w:rsidR="00AA76A0">
        <w:t>hogy a</w:t>
      </w:r>
      <w:r w:rsidR="0080716E">
        <w:t xml:space="preserve"> </w:t>
      </w:r>
      <w:r w:rsidR="007E7504">
        <w:t>jövő évi költségvetés részét képezze a közvilágítási koncepció készítése.</w:t>
      </w:r>
    </w:p>
    <w:p w14:paraId="74DD0910" w14:textId="1B56B9CE" w:rsidR="009F55F9" w:rsidRDefault="009F55F9" w:rsidP="002456ED">
      <w:r w:rsidRPr="009F55F9">
        <w:rPr>
          <w:b/>
          <w:bCs/>
        </w:rPr>
        <w:t>Gy</w:t>
      </w:r>
      <w:r>
        <w:rPr>
          <w:b/>
          <w:bCs/>
        </w:rPr>
        <w:t>ur</w:t>
      </w:r>
      <w:r w:rsidRPr="009F55F9">
        <w:rPr>
          <w:b/>
          <w:bCs/>
        </w:rPr>
        <w:t>csik József bizottsági elnök:</w:t>
      </w:r>
      <w:r>
        <w:t xml:space="preserve"> </w:t>
      </w:r>
      <w:r w:rsidR="006A5321">
        <w:t xml:space="preserve">kérdése, </w:t>
      </w:r>
      <w:r w:rsidR="00AA76A0">
        <w:t>hogy a közvilágítási koncepció révén a város vezetése képes lesz-e elfogadni egy olyan tervezetet, amely körülbelül öt évre előre ütemezné a közvilágítás tervezését és ezáltal nem lenne szükséges, hogy minden lámpatest kihelyezését egy bizottsági döntés előzze meg</w:t>
      </w:r>
      <w:r w:rsidR="0059056D">
        <w:t>.</w:t>
      </w:r>
      <w:r w:rsidR="00AA76A0">
        <w:t xml:space="preserve"> Illetve</w:t>
      </w:r>
      <w:r w:rsidR="0059056D">
        <w:t xml:space="preserve"> </w:t>
      </w:r>
      <w:r w:rsidR="00486B65">
        <w:t>fontos</w:t>
      </w:r>
      <w:r w:rsidR="00AA76A0">
        <w:t>, hogy ezen koncepció mentén lehetséges legyen a lakosság naprakész tájékoztatása</w:t>
      </w:r>
      <w:r w:rsidR="0059056D">
        <w:t>.</w:t>
      </w:r>
    </w:p>
    <w:p w14:paraId="3FC464DB" w14:textId="2E7A770C" w:rsidR="006A5321" w:rsidRDefault="00AA76A0" w:rsidP="002456ED">
      <w:r w:rsidRPr="004D1D62">
        <w:rPr>
          <w:b/>
          <w:bCs/>
        </w:rPr>
        <w:t>Pallaga Tamás városüzemeltetési osztályvezető</w:t>
      </w:r>
      <w:r w:rsidRPr="008B1FCE">
        <w:rPr>
          <w:b/>
          <w:bCs/>
        </w:rPr>
        <w:t>:</w:t>
      </w:r>
      <w:r>
        <w:t xml:space="preserve"> </w:t>
      </w:r>
      <w:r w:rsidR="00857D86">
        <w:t xml:space="preserve">válaszában elmondja, </w:t>
      </w:r>
      <w:r>
        <w:t xml:space="preserve">a tervezhetőség egyszerűbb lesz a koncepció kialakítása által, </w:t>
      </w:r>
      <w:r w:rsidR="001608FE">
        <w:t>mivel az átfogó terv révén egy esetleges útszakasz felújítása során a közvilágítás reformálásához nem szükséges egy újabb tervezet megalkotása, az azzal járó tervezési költségek nem jelentkeznek többletköltség</w:t>
      </w:r>
      <w:r w:rsidR="00486B65">
        <w:t>ként</w:t>
      </w:r>
      <w:r w:rsidR="001608FE">
        <w:t>.</w:t>
      </w:r>
    </w:p>
    <w:p w14:paraId="09CA11C6" w14:textId="7A577CDA" w:rsidR="00610562" w:rsidRDefault="009C4CDE" w:rsidP="002456ED">
      <w:r>
        <w:rPr>
          <w:b/>
          <w:bCs/>
        </w:rPr>
        <w:t>Becz Péter képviselő:</w:t>
      </w:r>
      <w:r w:rsidR="00DB4884">
        <w:t xml:space="preserve"> </w:t>
      </w:r>
      <w:r>
        <w:t xml:space="preserve">megjegyzi, hogy </w:t>
      </w:r>
      <w:r w:rsidR="007F0CCC">
        <w:t>a városüzemeltetési osztályvezető</w:t>
      </w:r>
      <w:r>
        <w:t xml:space="preserve"> mellőzte a tényleges </w:t>
      </w:r>
      <w:r w:rsidR="00E40540">
        <w:t>válaszadást</w:t>
      </w:r>
      <w:r>
        <w:t xml:space="preserve"> Gyurcsik József bizottsági elnök részére, mivel a kérdés arra irányult, hogy elkerülhetővé vál</w:t>
      </w:r>
      <w:r w:rsidR="00551744">
        <w:t>nak</w:t>
      </w:r>
      <w:r>
        <w:t xml:space="preserve">-e az ez évi közvilágítási fejlesztés során </w:t>
      </w:r>
      <w:r w:rsidR="00551744">
        <w:t xml:space="preserve">felmerülő konfliktusos helyzetek, amelyek a szervezetlenségből adódtak? Példaként hozza fel, hogy viták alakultak ki akörül, hogy az </w:t>
      </w:r>
      <w:r w:rsidR="007F0CCC">
        <w:t>Ü</w:t>
      </w:r>
      <w:r w:rsidR="00551744">
        <w:t>dülő</w:t>
      </w:r>
      <w:r w:rsidR="007F0CCC">
        <w:t xml:space="preserve"> </w:t>
      </w:r>
      <w:r w:rsidR="00551744">
        <w:t xml:space="preserve">soron minden második oszlopon legyen-e lámpa. Felteszi a kérdést, hogy </w:t>
      </w:r>
      <w:r w:rsidR="00610562">
        <w:t>szakmai szempontból mennyire összeszedett az elkészítésre váró felmérés, illetve, hogy milyen kiépítési ütemezésre le</w:t>
      </w:r>
      <w:r w:rsidR="007F0CCC">
        <w:t>he</w:t>
      </w:r>
      <w:r w:rsidR="00610562">
        <w:t>t számítani ezáltal?</w:t>
      </w:r>
    </w:p>
    <w:p w14:paraId="108C80B9" w14:textId="126EA431" w:rsidR="00610562" w:rsidRDefault="00610562" w:rsidP="002456ED">
      <w:r w:rsidRPr="00610562">
        <w:rPr>
          <w:b/>
          <w:bCs/>
        </w:rPr>
        <w:t>Gyurcsik Józse</w:t>
      </w:r>
      <w:r w:rsidR="007F0CCC">
        <w:rPr>
          <w:b/>
          <w:bCs/>
        </w:rPr>
        <w:t>f</w:t>
      </w:r>
      <w:r w:rsidRPr="00610562">
        <w:rPr>
          <w:b/>
          <w:bCs/>
        </w:rPr>
        <w:t xml:space="preserve"> bizottsági elnök:</w:t>
      </w:r>
      <w:r w:rsidRPr="00610562">
        <w:t xml:space="preserve"> helyesel a Becz Péter által mondottakkal kapcsolatban</w:t>
      </w:r>
      <w:r>
        <w:rPr>
          <w:b/>
          <w:bCs/>
        </w:rPr>
        <w:t xml:space="preserve">. </w:t>
      </w:r>
      <w:r w:rsidRPr="00F63026">
        <w:t xml:space="preserve">Hozzáteszi, </w:t>
      </w:r>
      <w:r w:rsidR="007F0CCC">
        <w:t>támogatandó</w:t>
      </w:r>
      <w:r w:rsidRPr="00F63026">
        <w:t xml:space="preserve">, ha a koncepció által a képviselők </w:t>
      </w:r>
      <w:r w:rsidR="00F63026" w:rsidRPr="00F63026">
        <w:t>időben, pontosan értesül</w:t>
      </w:r>
      <w:r w:rsidR="007F0CCC">
        <w:t>nének</w:t>
      </w:r>
      <w:r w:rsidR="00F63026" w:rsidRPr="00F63026">
        <w:t xml:space="preserve"> a körzetüket érintő közvilágítási fejlesztésekről, hogy megfelelő tájékoztatást nyújtsanak választókerületeik lakosainak.</w:t>
      </w:r>
      <w:r w:rsidR="00F63026">
        <w:t xml:space="preserve"> </w:t>
      </w:r>
    </w:p>
    <w:p w14:paraId="6B5911BD" w14:textId="78D58E65" w:rsidR="00F63026" w:rsidRDefault="00F63026" w:rsidP="002456ED">
      <w:r w:rsidRPr="00980F15">
        <w:rPr>
          <w:b/>
          <w:bCs/>
        </w:rPr>
        <w:t>Lupa János bizottsági tag:</w:t>
      </w:r>
      <w:r>
        <w:t xml:space="preserve"> </w:t>
      </w:r>
      <w:r w:rsidR="007F0CCC">
        <w:t>m</w:t>
      </w:r>
      <w:r>
        <w:t>egjegyzi, hogy az indikatív árajánlat érvényessége harminc nap</w:t>
      </w:r>
      <w:r w:rsidR="00980F15">
        <w:t xml:space="preserve"> és tekintve, hogy az árajánlat érvényesség</w:t>
      </w:r>
      <w:r w:rsidR="00FB4B48">
        <w:t>e esetében</w:t>
      </w:r>
      <w:r w:rsidR="00980F15">
        <w:t>hónapok teltek el</w:t>
      </w:r>
      <w:r w:rsidR="007F0CCC">
        <w:t>,</w:t>
      </w:r>
      <w:r w:rsidR="00980F15">
        <w:t xml:space="preserve"> az iránt érdeklődik, van-e arra esély, hogy az árajánlat változott?</w:t>
      </w:r>
    </w:p>
    <w:p w14:paraId="4AF501B6" w14:textId="283968C8" w:rsidR="00980F15" w:rsidRDefault="00980F15" w:rsidP="002456ED">
      <w:r w:rsidRPr="00980F15">
        <w:rPr>
          <w:b/>
          <w:bCs/>
        </w:rPr>
        <w:t>Tóth Pál bizottsági tag:</w:t>
      </w:r>
      <w:r>
        <w:t xml:space="preserve"> </w:t>
      </w:r>
      <w:r w:rsidR="00334AD7">
        <w:t>k</w:t>
      </w:r>
      <w:r w:rsidR="006A706B">
        <w:t xml:space="preserve">érdést tesz fel </w:t>
      </w:r>
      <w:r w:rsidR="00334AD7">
        <w:t>a városüzemeltetési osztályvezetőnek</w:t>
      </w:r>
      <w:r w:rsidR="006A706B">
        <w:t>, arról, hogy a tervezés folyamatait folytonos nyomon</w:t>
      </w:r>
      <w:r w:rsidR="00334AD7">
        <w:t xml:space="preserve"> </w:t>
      </w:r>
      <w:r w:rsidR="006A706B">
        <w:t xml:space="preserve">követés kíséri-e majd a hivatal részéről, </w:t>
      </w:r>
      <w:r w:rsidR="00EE12A0">
        <w:t>illetve,</w:t>
      </w:r>
      <w:r w:rsidR="006A706B">
        <w:t xml:space="preserve"> hogy a felmérés csupán egy pillanatnyi állapotot fog</w:t>
      </w:r>
      <w:r w:rsidR="00EE12A0">
        <w:t>-e</w:t>
      </w:r>
      <w:r w:rsidR="006A706B">
        <w:t xml:space="preserve"> feltérképezni, vagy a felmérést </w:t>
      </w:r>
      <w:r w:rsidR="00CD3A3C">
        <w:t>félévente</w:t>
      </w:r>
      <w:r w:rsidR="006A706B">
        <w:t>, évente felül lehet-e vizsgálni, ha egy új projekt veszi kezdetét, mint például egy utca</w:t>
      </w:r>
      <w:r w:rsidR="00CD3A3C">
        <w:t>rész felújítása?</w:t>
      </w:r>
      <w:r w:rsidR="00EE12A0">
        <w:t xml:space="preserve"> A felmérés folytonos nyomon követése, aktualizálása lenne célszerű ahhoz, hogy</w:t>
      </w:r>
      <w:r w:rsidR="00D11CAD">
        <w:t xml:space="preserve"> ténylegesen hasznosítható legyen a város számára. Egy folyamatosan frissülő programra lenne szükség</w:t>
      </w:r>
      <w:r w:rsidR="00D14C75">
        <w:t>,</w:t>
      </w:r>
      <w:r w:rsidR="00D11CAD">
        <w:t xml:space="preserve"> amely segítségével </w:t>
      </w:r>
      <w:r w:rsidR="00D14C75">
        <w:t xml:space="preserve">a lakosság is figyelemmel tudná </w:t>
      </w:r>
      <w:r w:rsidR="00334AD7">
        <w:t>kísérni</w:t>
      </w:r>
      <w:r w:rsidR="00D14C75">
        <w:t>, hogy az ő utcájában hány lámpatest van, milyen fényerővel rendelkezik, illetve, tekintve a növekvő energiaárakat</w:t>
      </w:r>
      <w:r w:rsidR="00FB4B48">
        <w:t>,</w:t>
      </w:r>
      <w:r w:rsidR="00D14C75">
        <w:t xml:space="preserve"> célravezető lenne az is, ha a program összegezni tudná, hogy a lámpatestek mekkora áramfogyasztással működnek. Ez utóbbi megtakarítási szempontból </w:t>
      </w:r>
      <w:r w:rsidR="00AE1D85">
        <w:t>lenne ajánlott</w:t>
      </w:r>
      <w:r w:rsidR="00D14C75">
        <w:t>, mivel ezáltal szakaszos üzemidőt lehetne kialakítani</w:t>
      </w:r>
      <w:r w:rsidR="00AE1D85">
        <w:t xml:space="preserve"> a díszkivilágítás tekintet</w:t>
      </w:r>
      <w:r w:rsidR="00334AD7">
        <w:t>é</w:t>
      </w:r>
      <w:r w:rsidR="00AE1D85">
        <w:t>ben,</w:t>
      </w:r>
      <w:r w:rsidR="00D14C75">
        <w:t xml:space="preserve"> energiatakarékossági céllal.</w:t>
      </w:r>
      <w:r w:rsidR="00AE1D85">
        <w:t xml:space="preserve"> </w:t>
      </w:r>
    </w:p>
    <w:p w14:paraId="5F0364BC" w14:textId="678D3330" w:rsidR="00AE1D85" w:rsidRDefault="00AE1D85" w:rsidP="002456ED">
      <w:r w:rsidRPr="00334AD7">
        <w:rPr>
          <w:b/>
          <w:bCs/>
        </w:rPr>
        <w:lastRenderedPageBreak/>
        <w:t>Ladányi Sándor</w:t>
      </w:r>
      <w:r w:rsidR="00334AD7" w:rsidRPr="00334AD7">
        <w:rPr>
          <w:b/>
          <w:bCs/>
        </w:rPr>
        <w:t xml:space="preserve"> bizottsági tag</w:t>
      </w:r>
      <w:r w:rsidRPr="00334AD7">
        <w:rPr>
          <w:b/>
          <w:bCs/>
        </w:rPr>
        <w:t>:</w:t>
      </w:r>
      <w:r>
        <w:t xml:space="preserve"> hozzáfűzi, jelen esetben nem ütemezésről, hanem prioritási szempontokról kell elsősorban beszélni, mivel az ütemezési fázist akkor érdemes tárgyalni, ha már rendelkezésre áll a folyamat elindításához szükséges fedezet mértéke. A fejlesztés megvalósulásához </w:t>
      </w:r>
      <w:r w:rsidR="00B55A94">
        <w:t>tőkére</w:t>
      </w:r>
      <w:r>
        <w:t xml:space="preserve"> van szükség</w:t>
      </w:r>
      <w:r w:rsidR="00B55A94">
        <w:t>, ennek hiányában nem tud megvalósulni az ütemezés. Az iránt érdeklődik, hogy a fejlesztési koncepció tartalmazni fog-e oszlopáthelyezéssel kapcsolatos információkat? Mivel Szigetszentmiklós városában több helyen közlekedést zavaró területeken helyezkednek el villanyoszlopok.</w:t>
      </w:r>
    </w:p>
    <w:p w14:paraId="587C27D2" w14:textId="3C2332EA" w:rsidR="00E16D76" w:rsidRDefault="00610562" w:rsidP="002456ED">
      <w:r w:rsidRPr="004D1D62">
        <w:rPr>
          <w:b/>
          <w:bCs/>
        </w:rPr>
        <w:t>Pallaga Tamás városüzemeltetési osztályvezető</w:t>
      </w:r>
      <w:r w:rsidRPr="008B1FCE">
        <w:rPr>
          <w:b/>
          <w:bCs/>
        </w:rPr>
        <w:t>:</w:t>
      </w:r>
      <w:r>
        <w:rPr>
          <w:b/>
          <w:bCs/>
        </w:rPr>
        <w:t xml:space="preserve"> </w:t>
      </w:r>
      <w:r w:rsidR="00B55A94">
        <w:t>elmondja, ez a koncepció egyrészről egy felmérés, illetve egy jövőbeni tervez</w:t>
      </w:r>
      <w:r w:rsidR="00A472C8">
        <w:t xml:space="preserve">et. </w:t>
      </w:r>
      <w:r w:rsidR="002C2CBE">
        <w:t>Kiegészítőleg lehetséges szakmai véleményezés kikérése, amely tartalmazhat a jelenleg üzemben lévő lámpákról állapotfelmérést</w:t>
      </w:r>
      <w:r w:rsidR="00FD45C8">
        <w:t>.</w:t>
      </w:r>
      <w:r w:rsidR="002C2CBE">
        <w:t xml:space="preserve"> A szakmai felmérés tartalmazhat egy ajánlott ütemezési tervet is, amelyet a tényleges fejlesztések során alkalmazni lehet, azonban hozzáteszi, hogy a végső döntés a </w:t>
      </w:r>
      <w:r w:rsidR="000B0801">
        <w:t>Képviselő-</w:t>
      </w:r>
      <w:r w:rsidR="002C2CBE">
        <w:t xml:space="preserve">testület hatáskörébe tartozik, </w:t>
      </w:r>
      <w:r w:rsidR="000B0801">
        <w:t>mely</w:t>
      </w:r>
      <w:r w:rsidR="002C2CBE">
        <w:t xml:space="preserve"> dönthet a szakami felmérés által kialakított ütemterv követése mellett.</w:t>
      </w:r>
      <w:r w:rsidR="00064FBF">
        <w:t xml:space="preserve"> </w:t>
      </w:r>
      <w:r w:rsidR="00FD45C8">
        <w:t xml:space="preserve">Hozzáteszi, a felmérés és az abból készülő tervezet nem tartalmazza az oszlopok átépítésének tervezetét, a </w:t>
      </w:r>
      <w:r w:rsidR="00FD45C8" w:rsidRPr="002456ED">
        <w:t>villanyoszlopok átépítésének tervezete egy nagyobb volumenű, testületi jóváhagyást igénylő</w:t>
      </w:r>
      <w:r w:rsidR="00FD45C8">
        <w:t xml:space="preserve"> projekt. Annak ellenére, hogy ez a koncepció nem egy átépítési tervezet, mégis ez az első jelentősebb lépés, amelynek segítségével egy olyan adatállomány hozható létre,</w:t>
      </w:r>
      <w:r w:rsidR="00533EAE">
        <w:t xml:space="preserve"> amely a térinfó rendszerébe integrálható, ezáltal nagyobb segítséget nyújthat</w:t>
      </w:r>
      <w:r w:rsidR="000B0801">
        <w:t xml:space="preserve"> munkájukhoz</w:t>
      </w:r>
      <w:r w:rsidR="00BD4847">
        <w:t>. Az új adatok segítségével frissíthető</w:t>
      </w:r>
      <w:r w:rsidR="000B0801">
        <w:t>k</w:t>
      </w:r>
      <w:r w:rsidR="00BD4847">
        <w:t xml:space="preserve"> lesz</w:t>
      </w:r>
      <w:r w:rsidR="00A57FEE">
        <w:t>nek a 2015-ös közvilágítás korszerűsítése során nyert adatok</w:t>
      </w:r>
      <w:r w:rsidR="005963D2">
        <w:t>, amely</w:t>
      </w:r>
      <w:r w:rsidR="000B0801">
        <w:t>ek</w:t>
      </w:r>
      <w:r w:rsidR="005963D2">
        <w:t xml:space="preserve"> a tényleges állomány körülbelül 50%-át fedi</w:t>
      </w:r>
      <w:r w:rsidR="000B0801">
        <w:t>k</w:t>
      </w:r>
      <w:r w:rsidR="005963D2">
        <w:t xml:space="preserve"> le, míg az adatok másik feléről nem rendelkez</w:t>
      </w:r>
      <w:r w:rsidR="000B0801">
        <w:t>nek</w:t>
      </w:r>
      <w:r w:rsidR="005963D2">
        <w:t xml:space="preserve"> pontos számokkal, mivel az ELMŰ nem szolgáltat pontos információkat a városvezetés felé, korszerű adatbázis hí</w:t>
      </w:r>
      <w:r w:rsidR="000B0801">
        <w:t>j</w:t>
      </w:r>
      <w:r w:rsidR="005963D2">
        <w:t xml:space="preserve">án. Több esetben is előfordult már, hogy megkeresték Szigetszentmiklós városát különböző fejlesztési ajánlatokkal, azonban a folyamat már a kiindulási pontnál megakad, mivel az ajánlattevő cégek számára nélkülözhetetlen egy pontos </w:t>
      </w:r>
      <w:r w:rsidR="0083708E">
        <w:t xml:space="preserve">kiindulási adat, amely hiányában csupán egy hozzávetőleges adattal tud szolgálni a városvezetés, és így megakadnak a fejlesztési projektek még a kezdeti szakaszban. </w:t>
      </w:r>
    </w:p>
    <w:p w14:paraId="5E975833" w14:textId="471D4F89" w:rsidR="0083708E" w:rsidRDefault="0083708E" w:rsidP="002456ED">
      <w:r w:rsidRPr="008D44A9">
        <w:rPr>
          <w:b/>
          <w:bCs/>
        </w:rPr>
        <w:t>Jaksa-Ladányi Emma alpolgármester:</w:t>
      </w:r>
      <w:r>
        <w:t xml:space="preserve"> </w:t>
      </w:r>
      <w:r w:rsidR="00AB1697">
        <w:t>m</w:t>
      </w:r>
      <w:r w:rsidR="00412B0C">
        <w:t>egjegyzi, hogy egy kimagasló jelentőségű napirendi pontról van szó a mai ülésen, mivel sok konfliktusforrást okozott a közvilágítás helyzete a városban.</w:t>
      </w:r>
      <w:r w:rsidR="008D44A9">
        <w:t xml:space="preserve"> Elmondja, az első között szólalt fel a közvilágítás korszerűsítése mellett, és úgy véli, sikerült megtenni az első jelentős lépéseket a szakmaiság, illetve a tervezhetőség irányába azáltal, hogy napirendi pontként most ezt a koncepciót vitatják meg. Úgy véli, az indikatív árajánlat egy testületi ülés témája lesz a jövőben, és e</w:t>
      </w:r>
      <w:r w:rsidR="00A47CA1">
        <w:t>g</w:t>
      </w:r>
      <w:r w:rsidR="008D44A9">
        <w:t xml:space="preserve">észen addig még sok lehetősége van arra a képviselőknek, illetve a bizottságoknak, hogy konkretizálják </w:t>
      </w:r>
      <w:r w:rsidR="00A47CA1">
        <w:t>a közvilágítás koncepciójával szembeni igényeiket.</w:t>
      </w:r>
      <w:r w:rsidR="00F62E6B">
        <w:t xml:space="preserve"> Támogatja azt a meglátást, amely szerint a szakmai felmérés kitérjen arra, hogy mekkora energiafogyasztást jelent a város számára a közvilágítás üzemeltetése, mivel a tényleges energiafogyasztása a városnak nem tisztázott kérdéskör. </w:t>
      </w:r>
    </w:p>
    <w:p w14:paraId="689B1786" w14:textId="4E5794F9" w:rsidR="00F62E6B" w:rsidRDefault="00F62E6B" w:rsidP="002456ED">
      <w:r w:rsidRPr="00F62E6B">
        <w:rPr>
          <w:b/>
          <w:bCs/>
        </w:rPr>
        <w:t>Gyurcsik József bizottsági elnök:</w:t>
      </w:r>
      <w:r>
        <w:t xml:space="preserve"> </w:t>
      </w:r>
      <w:r w:rsidRPr="005419CE">
        <w:rPr>
          <w:bCs/>
        </w:rPr>
        <w:t>további</w:t>
      </w:r>
      <w:r>
        <w:rPr>
          <w:b/>
        </w:rPr>
        <w:t xml:space="preserve"> </w:t>
      </w:r>
      <w:r w:rsidRPr="00487009">
        <w:t xml:space="preserve">kérdés, hozzászólás nem lévén szavazásra bocsátja </w:t>
      </w:r>
      <w:r>
        <w:t>az előterjesztés szerinti határozati javaslatot</w:t>
      </w:r>
      <w:r w:rsidR="00BC2D18">
        <w:t>.</w:t>
      </w:r>
    </w:p>
    <w:p w14:paraId="052CA31E" w14:textId="01ADD2B6" w:rsidR="00DF55C0" w:rsidRDefault="00DF55C0" w:rsidP="002456ED">
      <w:r w:rsidRPr="00C5589D">
        <w:t>A Városfejlesztési Bizottság a javaslatot</w:t>
      </w:r>
      <w:r>
        <w:t xml:space="preserve"> </w:t>
      </w:r>
      <w:r w:rsidRPr="00AA0FCF">
        <w:rPr>
          <w:b/>
          <w:bCs/>
        </w:rPr>
        <w:t>egyhangúlag</w:t>
      </w:r>
      <w:r w:rsidRPr="00A1459E">
        <w:rPr>
          <w:rStyle w:val="Kiemels2"/>
        </w:rPr>
        <w:t xml:space="preserve">– </w:t>
      </w:r>
      <w:r>
        <w:rPr>
          <w:rStyle w:val="Kiemels2"/>
        </w:rPr>
        <w:t>8</w:t>
      </w:r>
      <w:r w:rsidRPr="00A1459E">
        <w:rPr>
          <w:rStyle w:val="Kiemels2"/>
        </w:rPr>
        <w:t xml:space="preserve"> igen</w:t>
      </w:r>
      <w:r>
        <w:rPr>
          <w:rStyle w:val="Kiemels2"/>
        </w:rPr>
        <w:t xml:space="preserve"> </w:t>
      </w:r>
      <w:r w:rsidRPr="005A1665">
        <w:rPr>
          <w:rStyle w:val="Kiemels2"/>
        </w:rPr>
        <w:t>szavazattal</w:t>
      </w:r>
      <w:r w:rsidRPr="00C5589D">
        <w:rPr>
          <w:rStyle w:val="Kiemels2"/>
        </w:rPr>
        <w:t xml:space="preserve"> –</w:t>
      </w:r>
      <w:r w:rsidRPr="00487009">
        <w:rPr>
          <w:rStyle w:val="Kiemels2"/>
        </w:rPr>
        <w:t xml:space="preserve"> </w:t>
      </w:r>
      <w:r w:rsidRPr="00CB26C3">
        <w:t>elfogadta és az alábbi határozatot hozta:</w:t>
      </w:r>
      <w:r>
        <w:t xml:space="preserve"> </w:t>
      </w:r>
    </w:p>
    <w:p w14:paraId="3D001A6D" w14:textId="6E468C78" w:rsidR="00DF55C0" w:rsidRPr="00BC2D18" w:rsidRDefault="00DF55C0" w:rsidP="002456ED">
      <w:pPr>
        <w:pStyle w:val="Cmsor4"/>
      </w:pPr>
      <w:bookmarkStart w:id="7" w:name="_Toc113870327"/>
      <w:r w:rsidRPr="00BC2D18">
        <w:t>6</w:t>
      </w:r>
      <w:r w:rsidR="002651D7">
        <w:t>6</w:t>
      </w:r>
      <w:r w:rsidRPr="00BC2D18">
        <w:t>/2022. (VIII.29.) sz. Városfejlesztési Bizottsági Határozat</w:t>
      </w:r>
      <w:bookmarkEnd w:id="7"/>
    </w:p>
    <w:p w14:paraId="3CA61E48" w14:textId="5753B4A5" w:rsidR="00D0766D" w:rsidRPr="00BC2D18" w:rsidRDefault="00D0766D" w:rsidP="002456ED">
      <w:r w:rsidRPr="00BC2D18">
        <w:t xml:space="preserve">Szigetszentmiklós Város Önkormányzata Képviselő-testületének Városfejlesztési Bizottsága javasolja a Képviselő-testületnek az előterjesztés szerinti képviselő-testületi határozati javaslat elfogadását.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91"/>
      </w:tblGrid>
      <w:tr w:rsidR="00D0766D" w:rsidRPr="00BC2D18" w14:paraId="622D82BA" w14:textId="77777777" w:rsidTr="00D0766D">
        <w:tc>
          <w:tcPr>
            <w:tcW w:w="1555" w:type="dxa"/>
          </w:tcPr>
          <w:p w14:paraId="48FF0720" w14:textId="77598168" w:rsidR="00D0766D" w:rsidRPr="002456ED" w:rsidRDefault="00AC072E" w:rsidP="002456ED">
            <w:pPr>
              <w:rPr>
                <w:b/>
                <w:bCs/>
              </w:rPr>
            </w:pPr>
            <w:r w:rsidRPr="002456ED">
              <w:rPr>
                <w:b/>
                <w:bCs/>
              </w:rPr>
              <w:t>Felelős:</w:t>
            </w:r>
          </w:p>
        </w:tc>
        <w:tc>
          <w:tcPr>
            <w:tcW w:w="7391" w:type="dxa"/>
          </w:tcPr>
          <w:p w14:paraId="7AC13C26" w14:textId="3742B563" w:rsidR="00D0766D" w:rsidRPr="00BC2D18" w:rsidRDefault="00AC072E" w:rsidP="002456ED">
            <w:r w:rsidRPr="00BC2D18">
              <w:t>a bizottság elnöke a Képviselő-testület tájékoztatásáért</w:t>
            </w:r>
          </w:p>
        </w:tc>
      </w:tr>
      <w:tr w:rsidR="00D0766D" w:rsidRPr="00BC2D18" w14:paraId="6B7CD231" w14:textId="77777777" w:rsidTr="00D0766D">
        <w:tc>
          <w:tcPr>
            <w:tcW w:w="1555" w:type="dxa"/>
          </w:tcPr>
          <w:p w14:paraId="06FCFC68" w14:textId="61F697A9" w:rsidR="00D0766D" w:rsidRPr="002456ED" w:rsidRDefault="00AC072E" w:rsidP="002456ED">
            <w:pPr>
              <w:rPr>
                <w:b/>
                <w:bCs/>
              </w:rPr>
            </w:pPr>
            <w:r w:rsidRPr="002456ED">
              <w:rPr>
                <w:b/>
                <w:bCs/>
              </w:rPr>
              <w:t>Határidő:</w:t>
            </w:r>
          </w:p>
        </w:tc>
        <w:tc>
          <w:tcPr>
            <w:tcW w:w="7391" w:type="dxa"/>
          </w:tcPr>
          <w:p w14:paraId="326BC54C" w14:textId="616583DB" w:rsidR="00D0766D" w:rsidRPr="00BC2D18" w:rsidRDefault="00AC072E" w:rsidP="002456ED">
            <w:r w:rsidRPr="00BC2D18">
              <w:t>a Képviselő-testület következő ülése</w:t>
            </w:r>
          </w:p>
        </w:tc>
      </w:tr>
      <w:tr w:rsidR="00D0766D" w:rsidRPr="00BC2D18" w14:paraId="2297C5FD" w14:textId="77777777" w:rsidTr="00D0766D">
        <w:tc>
          <w:tcPr>
            <w:tcW w:w="1555" w:type="dxa"/>
          </w:tcPr>
          <w:p w14:paraId="2E989CFC" w14:textId="51D90113" w:rsidR="00D0766D" w:rsidRPr="002456ED" w:rsidRDefault="00AC072E" w:rsidP="002456ED">
            <w:pPr>
              <w:rPr>
                <w:b/>
                <w:bCs/>
              </w:rPr>
            </w:pPr>
            <w:r w:rsidRPr="002456ED">
              <w:rPr>
                <w:b/>
                <w:bCs/>
              </w:rPr>
              <w:lastRenderedPageBreak/>
              <w:t>Végrehajtást végzi:</w:t>
            </w:r>
          </w:p>
        </w:tc>
        <w:tc>
          <w:tcPr>
            <w:tcW w:w="7391" w:type="dxa"/>
          </w:tcPr>
          <w:p w14:paraId="2FCB3AB4" w14:textId="6E3F7138" w:rsidR="00D0766D" w:rsidRPr="00BC2D18" w:rsidRDefault="00AC072E" w:rsidP="002456ED">
            <w:r w:rsidRPr="00BC2D18">
              <w:t>Városüzemeltetési Osztály</w:t>
            </w:r>
          </w:p>
        </w:tc>
      </w:tr>
      <w:tr w:rsidR="00AB1697" w14:paraId="01206D4F" w14:textId="77777777" w:rsidTr="007C678C">
        <w:tc>
          <w:tcPr>
            <w:tcW w:w="8946" w:type="dxa"/>
            <w:gridSpan w:val="2"/>
          </w:tcPr>
          <w:p w14:paraId="217ADA96" w14:textId="141878CB" w:rsidR="00AB1697" w:rsidRPr="00BC2D18" w:rsidRDefault="00AB1697" w:rsidP="002456ED">
            <w:r w:rsidRPr="00BC2D18">
              <w:t>A határozat melléklete tárgyi előterjesztés képviselő-testületi határozati javaslata.</w:t>
            </w:r>
          </w:p>
        </w:tc>
      </w:tr>
    </w:tbl>
    <w:p w14:paraId="1E0BF320" w14:textId="78D69A2B" w:rsidR="00AC072E" w:rsidRPr="00AE4B38" w:rsidRDefault="000F6D3C" w:rsidP="002456ED">
      <w:pPr>
        <w:pStyle w:val="Cmsor3"/>
      </w:pPr>
      <w:bookmarkStart w:id="8" w:name="_Toc113870328"/>
      <w:r>
        <w:t>2</w:t>
      </w:r>
      <w:r w:rsidR="00AC072E">
        <w:t>.</w:t>
      </w:r>
      <w:r w:rsidR="00AC072E" w:rsidRPr="00AE4B38">
        <w:t xml:space="preserve">/ </w:t>
      </w:r>
      <w:r w:rsidR="00AC072E" w:rsidRPr="002265D8">
        <w:t>Szigetszentmiklósi Újvárosi Református Egyházközség kérelme a közösségi ház járda és aszfaltozási munkálatainak támogatására</w:t>
      </w:r>
      <w:bookmarkEnd w:id="8"/>
    </w:p>
    <w:p w14:paraId="7CFF0CCF" w14:textId="77777777" w:rsidR="00AB1697" w:rsidRDefault="00AB1697" w:rsidP="002456ED">
      <w:r w:rsidRPr="0009408E">
        <w:rPr>
          <w:b/>
        </w:rPr>
        <w:t xml:space="preserve">Előadó: </w:t>
      </w:r>
      <w:r w:rsidRPr="0009408E">
        <w:t>Nagy János polgármester</w:t>
      </w:r>
    </w:p>
    <w:p w14:paraId="3A5F19A4" w14:textId="41460E09" w:rsidR="001D2E47" w:rsidRDefault="00E46951" w:rsidP="002456ED">
      <w:r w:rsidRPr="00E46951">
        <w:rPr>
          <w:b/>
          <w:bCs/>
        </w:rPr>
        <w:t>Gyurcsik József bizottsági elnök</w:t>
      </w:r>
      <w:r>
        <w:t xml:space="preserve">: </w:t>
      </w:r>
      <w:r w:rsidR="000F6D3C">
        <w:t>ismerteti az előterjesztés</w:t>
      </w:r>
      <w:r w:rsidR="00AF0201">
        <w:t>ben foglaltakat</w:t>
      </w:r>
      <w:r w:rsidR="000F6D3C">
        <w:t xml:space="preserve">, majd </w:t>
      </w:r>
      <w:r w:rsidR="00020314" w:rsidRPr="00487009">
        <w:t>kérdés, hozzászólás nem lévén</w:t>
      </w:r>
      <w:r w:rsidR="008B2D05">
        <w:t>,</w:t>
      </w:r>
      <w:r w:rsidR="00020314" w:rsidRPr="00487009">
        <w:t xml:space="preserve"> szavazásra bocsátja </w:t>
      </w:r>
      <w:r w:rsidR="000F6D3C">
        <w:t>az előterjesztés szerinti határozati javaslatot</w:t>
      </w:r>
      <w:r w:rsidR="00BC2D18">
        <w:t>.</w:t>
      </w:r>
    </w:p>
    <w:p w14:paraId="6929693C" w14:textId="77777777" w:rsidR="000F6D3C" w:rsidRDefault="000F6D3C" w:rsidP="002456ED">
      <w:r w:rsidRPr="00C5589D">
        <w:t>A Városfejlesztési Bizottság a javaslatot</w:t>
      </w:r>
      <w:r>
        <w:t xml:space="preserve"> </w:t>
      </w:r>
      <w:r w:rsidRPr="00AA0FCF">
        <w:rPr>
          <w:b/>
          <w:bCs/>
        </w:rPr>
        <w:t>egyhangúlag</w:t>
      </w:r>
      <w:r w:rsidRPr="00A1459E">
        <w:rPr>
          <w:rStyle w:val="Kiemels2"/>
        </w:rPr>
        <w:t xml:space="preserve">– </w:t>
      </w:r>
      <w:r>
        <w:rPr>
          <w:rStyle w:val="Kiemels2"/>
        </w:rPr>
        <w:t>8</w:t>
      </w:r>
      <w:r w:rsidRPr="00A1459E">
        <w:rPr>
          <w:rStyle w:val="Kiemels2"/>
        </w:rPr>
        <w:t xml:space="preserve"> igen</w:t>
      </w:r>
      <w:r>
        <w:rPr>
          <w:rStyle w:val="Kiemels2"/>
        </w:rPr>
        <w:t xml:space="preserve"> </w:t>
      </w:r>
      <w:r w:rsidRPr="005A1665">
        <w:rPr>
          <w:rStyle w:val="Kiemels2"/>
        </w:rPr>
        <w:t>szavazattal</w:t>
      </w:r>
      <w:r w:rsidRPr="00C5589D">
        <w:rPr>
          <w:rStyle w:val="Kiemels2"/>
        </w:rPr>
        <w:t xml:space="preserve"> –</w:t>
      </w:r>
      <w:r w:rsidRPr="00487009">
        <w:rPr>
          <w:rStyle w:val="Kiemels2"/>
        </w:rPr>
        <w:t xml:space="preserve"> </w:t>
      </w:r>
      <w:r w:rsidRPr="00CB26C3">
        <w:t>elfogadta és az alábbi határozatot hozta:</w:t>
      </w:r>
      <w:r>
        <w:t xml:space="preserve"> </w:t>
      </w:r>
    </w:p>
    <w:p w14:paraId="4404E653" w14:textId="2B663657" w:rsidR="00D32A60" w:rsidRDefault="00DD490F" w:rsidP="002456ED">
      <w:pPr>
        <w:pStyle w:val="Cmsor4"/>
      </w:pPr>
      <w:r w:rsidRPr="00AE4B38">
        <w:t xml:space="preserve"> </w:t>
      </w:r>
      <w:bookmarkStart w:id="9" w:name="_Toc113870329"/>
      <w:r w:rsidR="000F6D3C">
        <w:t>6</w:t>
      </w:r>
      <w:r w:rsidR="002651D7">
        <w:t>7</w:t>
      </w:r>
      <w:r w:rsidR="00A716F8" w:rsidRPr="00B173C5">
        <w:t>/</w:t>
      </w:r>
      <w:r w:rsidR="00C300E5">
        <w:t>2022</w:t>
      </w:r>
      <w:r w:rsidR="00D32A60" w:rsidRPr="00B173C5">
        <w:t>.</w:t>
      </w:r>
      <w:r w:rsidR="00D32A60" w:rsidRPr="00AE4B38">
        <w:t xml:space="preserve"> (</w:t>
      </w:r>
      <w:r w:rsidR="00020314">
        <w:t>V</w:t>
      </w:r>
      <w:r w:rsidR="000F6D3C">
        <w:t>II</w:t>
      </w:r>
      <w:r w:rsidR="00690332">
        <w:t>I</w:t>
      </w:r>
      <w:r w:rsidR="00D826CD">
        <w:t>.</w:t>
      </w:r>
      <w:r w:rsidR="00F64952">
        <w:t>2</w:t>
      </w:r>
      <w:r w:rsidR="000F6D3C">
        <w:t>9</w:t>
      </w:r>
      <w:r w:rsidR="00C300E5">
        <w:t>.</w:t>
      </w:r>
      <w:r w:rsidR="00D32A60" w:rsidRPr="00AE4B38">
        <w:t xml:space="preserve">) sz. </w:t>
      </w:r>
      <w:r w:rsidR="006248A5" w:rsidRPr="00AE4B38">
        <w:t>Városfejlesztési</w:t>
      </w:r>
      <w:r w:rsidR="00345E96" w:rsidRPr="00AE4B38">
        <w:t xml:space="preserve"> Bizottsági</w:t>
      </w:r>
      <w:r w:rsidR="00D32A60" w:rsidRPr="00AE4B38">
        <w:t xml:space="preserve"> </w:t>
      </w:r>
      <w:r w:rsidR="00894288" w:rsidRPr="00AE4B38">
        <w:t>H</w:t>
      </w:r>
      <w:r w:rsidR="00D32A60" w:rsidRPr="00AE4B38">
        <w:t>atározat</w:t>
      </w:r>
      <w:bookmarkEnd w:id="9"/>
    </w:p>
    <w:p w14:paraId="60583CF0" w14:textId="237DF58B" w:rsidR="008B2D05" w:rsidRDefault="008B2D05" w:rsidP="002456ED">
      <w:r w:rsidRPr="000F6033">
        <w:t xml:space="preserve">Szigetszentmiklós Város Önkormányzata Képviselő-testületének </w:t>
      </w:r>
      <w:r>
        <w:t xml:space="preserve">Városfejlesztési </w:t>
      </w:r>
      <w:r w:rsidRPr="001B1582">
        <w:t>Bizottsága</w:t>
      </w:r>
      <w:r>
        <w:t xml:space="preserve"> </w:t>
      </w:r>
      <w:r w:rsidRPr="000F6033">
        <w:t xml:space="preserve">javasolja </w:t>
      </w:r>
      <w:r>
        <w:t>a Képviselő-testületnek az előterjesztés szerinti</w:t>
      </w:r>
      <w:r w:rsidRPr="000F6033">
        <w:t xml:space="preserve"> képviselő-testületi </w:t>
      </w:r>
      <w:r>
        <w:t>határozati javaslat</w:t>
      </w:r>
      <w:r w:rsidRPr="000F6033">
        <w:t xml:space="preserve"> elfogadását.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8"/>
        <w:gridCol w:w="6411"/>
      </w:tblGrid>
      <w:tr w:rsidR="008B2D05" w:rsidRPr="00524135" w14:paraId="57A4384E" w14:textId="77777777" w:rsidTr="008B2D05">
        <w:tc>
          <w:tcPr>
            <w:tcW w:w="1558" w:type="dxa"/>
          </w:tcPr>
          <w:p w14:paraId="7FA4367A" w14:textId="77777777" w:rsidR="008B2D05" w:rsidRPr="00D562AD" w:rsidRDefault="008B2D05" w:rsidP="002456ED">
            <w:r w:rsidRPr="00D562AD">
              <w:rPr>
                <w:rStyle w:val="Kiemels2"/>
              </w:rPr>
              <w:t>Felelős</w:t>
            </w:r>
            <w:r w:rsidRPr="00D562AD">
              <w:t>:</w:t>
            </w:r>
          </w:p>
        </w:tc>
        <w:tc>
          <w:tcPr>
            <w:tcW w:w="6411" w:type="dxa"/>
          </w:tcPr>
          <w:p w14:paraId="59CAE446" w14:textId="77777777" w:rsidR="008B2D05" w:rsidRPr="00524135" w:rsidRDefault="008B2D05" w:rsidP="002456ED">
            <w:r w:rsidRPr="000F6033">
              <w:t>a bizottság elnöke a Képviselő-testület tájékoztatásáért</w:t>
            </w:r>
          </w:p>
        </w:tc>
      </w:tr>
      <w:tr w:rsidR="008B2D05" w:rsidRPr="00524135" w14:paraId="71ED7F3A" w14:textId="77777777" w:rsidTr="008B2D05">
        <w:tc>
          <w:tcPr>
            <w:tcW w:w="1558" w:type="dxa"/>
          </w:tcPr>
          <w:p w14:paraId="5210F13C" w14:textId="77777777" w:rsidR="008B2D05" w:rsidRPr="00D562AD" w:rsidRDefault="008B2D05" w:rsidP="002456ED">
            <w:r w:rsidRPr="00D562AD">
              <w:rPr>
                <w:rStyle w:val="Kiemels2"/>
              </w:rPr>
              <w:t>Határidő</w:t>
            </w:r>
            <w:r w:rsidRPr="00D562AD">
              <w:t>:</w:t>
            </w:r>
          </w:p>
        </w:tc>
        <w:tc>
          <w:tcPr>
            <w:tcW w:w="6411" w:type="dxa"/>
          </w:tcPr>
          <w:p w14:paraId="6F037006" w14:textId="77777777" w:rsidR="008B2D05" w:rsidRPr="00524135" w:rsidRDefault="008B2D05" w:rsidP="002456ED">
            <w:r w:rsidRPr="000F6033">
              <w:t>a Képviselő-testület következő ülése</w:t>
            </w:r>
          </w:p>
        </w:tc>
      </w:tr>
      <w:tr w:rsidR="008B2D05" w:rsidRPr="00501E61" w14:paraId="1986A084" w14:textId="77777777" w:rsidTr="008B2D05">
        <w:tc>
          <w:tcPr>
            <w:tcW w:w="1558" w:type="dxa"/>
          </w:tcPr>
          <w:p w14:paraId="3F36C763" w14:textId="77777777" w:rsidR="008B2D05" w:rsidRPr="00D562AD" w:rsidRDefault="008B2D05" w:rsidP="002456ED">
            <w:pPr>
              <w:rPr>
                <w:rStyle w:val="Kiemels2"/>
              </w:rPr>
            </w:pPr>
            <w:r>
              <w:rPr>
                <w:rStyle w:val="Kiemels2"/>
              </w:rPr>
              <w:t>Végrehajtást végzi:</w:t>
            </w:r>
          </w:p>
        </w:tc>
        <w:tc>
          <w:tcPr>
            <w:tcW w:w="6411" w:type="dxa"/>
          </w:tcPr>
          <w:p w14:paraId="338BE96C" w14:textId="6BE5BC88" w:rsidR="008B2D05" w:rsidRPr="00501E61" w:rsidRDefault="008B2D05" w:rsidP="002456ED">
            <w:r>
              <w:t>Polgármesteri Kabinet</w:t>
            </w:r>
          </w:p>
        </w:tc>
      </w:tr>
      <w:tr w:rsidR="008B2D05" w:rsidRPr="00501E61" w14:paraId="63C1F4A4" w14:textId="77777777" w:rsidTr="008B2D05">
        <w:tc>
          <w:tcPr>
            <w:tcW w:w="7969" w:type="dxa"/>
            <w:gridSpan w:val="2"/>
          </w:tcPr>
          <w:p w14:paraId="35B45F8A" w14:textId="5031DD3F" w:rsidR="008B2D05" w:rsidRDefault="008B2D05" w:rsidP="002456ED">
            <w:r w:rsidRPr="008B2D05">
              <w:t>A határozat melléklete tárgyi előterjesztés képviselő-testületi határozati javaslata.</w:t>
            </w:r>
          </w:p>
        </w:tc>
      </w:tr>
    </w:tbl>
    <w:p w14:paraId="18907CD0" w14:textId="37926BFA" w:rsidR="00473A86" w:rsidRPr="00AE4B38" w:rsidRDefault="00473A86" w:rsidP="002456ED">
      <w:pPr>
        <w:pStyle w:val="Cmsor3"/>
      </w:pPr>
      <w:bookmarkStart w:id="10" w:name="_Toc113870330"/>
      <w:r>
        <w:t>3.</w:t>
      </w:r>
      <w:r w:rsidRPr="00AE4B38">
        <w:t xml:space="preserve">/ </w:t>
      </w:r>
      <w:bookmarkStart w:id="11" w:name="_Hlk113857315"/>
      <w:r w:rsidR="001708D1" w:rsidRPr="00C930CA">
        <w:t>158</w:t>
      </w:r>
      <w:r w:rsidR="001708D1">
        <w:t>/</w:t>
      </w:r>
      <w:r w:rsidR="001708D1" w:rsidRPr="00C930CA">
        <w:t>2 hrsz-ú ingatlan túlkerítése, telekhatár-rendezése</w:t>
      </w:r>
      <w:bookmarkEnd w:id="11"/>
      <w:bookmarkEnd w:id="10"/>
    </w:p>
    <w:p w14:paraId="7F724499" w14:textId="77777777" w:rsidR="00E1093C" w:rsidRDefault="00E1093C" w:rsidP="002456ED">
      <w:r w:rsidRPr="0009408E">
        <w:rPr>
          <w:b/>
        </w:rPr>
        <w:t xml:space="preserve">Előadó: </w:t>
      </w:r>
      <w:r w:rsidRPr="0009408E">
        <w:t>Nagy János polgármester</w:t>
      </w:r>
    </w:p>
    <w:p w14:paraId="5DBEAC33" w14:textId="77777777" w:rsidR="00E1093C" w:rsidRDefault="00E1093C" w:rsidP="002456ED">
      <w:r w:rsidRPr="00D10A57">
        <w:t>Hozzászólások:</w:t>
      </w:r>
    </w:p>
    <w:p w14:paraId="54A92518" w14:textId="203689B5" w:rsidR="00890D29" w:rsidRDefault="00890D29" w:rsidP="002456ED">
      <w:r w:rsidRPr="00E46951">
        <w:rPr>
          <w:b/>
          <w:bCs/>
        </w:rPr>
        <w:t>Gyurcsik József bizottsági elnök</w:t>
      </w:r>
      <w:r>
        <w:t xml:space="preserve">: </w:t>
      </w:r>
      <w:r w:rsidR="001708D1">
        <w:t xml:space="preserve">ismerteti az előterjesztés </w:t>
      </w:r>
      <w:r w:rsidR="00196FA6">
        <w:t>tartalmát.</w:t>
      </w:r>
      <w:r w:rsidR="001708D1">
        <w:t xml:space="preserve"> </w:t>
      </w:r>
    </w:p>
    <w:p w14:paraId="0C2A98A2" w14:textId="3CDE0FAC" w:rsidR="001708D1" w:rsidRDefault="001708D1" w:rsidP="002456ED">
      <w:r w:rsidRPr="00E709A0">
        <w:rPr>
          <w:b/>
          <w:bCs/>
        </w:rPr>
        <w:t>Szabó József bizottsági tag:</w:t>
      </w:r>
      <w:r>
        <w:t xml:space="preserve"> </w:t>
      </w:r>
      <w:r w:rsidR="007D5266">
        <w:t>ú</w:t>
      </w:r>
      <w:r>
        <w:t>gy véli, hogy a területrész túlértékelt, mivel nem hasznosítható, árusítható</w:t>
      </w:r>
      <w:r w:rsidR="007D5266">
        <w:t>,</w:t>
      </w:r>
      <w:r>
        <w:t xml:space="preserve"> ténylegesen méretéből adódóan. </w:t>
      </w:r>
      <w:r w:rsidR="003A6688">
        <w:t xml:space="preserve">Szorgalmazza a megállapodás megkötését a tulajdonosokkal, </w:t>
      </w:r>
      <w:r w:rsidR="00196FA6">
        <w:t xml:space="preserve">véleménye szerint </w:t>
      </w:r>
      <w:r w:rsidR="003A6688">
        <w:t>az ügy békés rendezéséhez kompromisszumra van szükség.</w:t>
      </w:r>
    </w:p>
    <w:p w14:paraId="5B19BC47" w14:textId="61519DF3" w:rsidR="003A6688" w:rsidRDefault="003A6688" w:rsidP="002456ED">
      <w:r w:rsidRPr="00E709A0">
        <w:rPr>
          <w:b/>
          <w:bCs/>
        </w:rPr>
        <w:t>Gyurcsik József bizottsági elnök:</w:t>
      </w:r>
      <w:r>
        <w:t xml:space="preserve"> </w:t>
      </w:r>
      <w:r w:rsidR="007D5266">
        <w:t>e</w:t>
      </w:r>
      <w:r>
        <w:t>gyetért az előbb elhangzott</w:t>
      </w:r>
      <w:r w:rsidR="007D5266">
        <w:t>a</w:t>
      </w:r>
      <w:r>
        <w:t xml:space="preserve">kkal, szerinte is nagy az ár-érték arány közötti különbség az előzetes becslés, illetve a terület tényleges felhasználhatósága között. </w:t>
      </w:r>
    </w:p>
    <w:p w14:paraId="51D5E11E" w14:textId="2E0C0623" w:rsidR="001708D1" w:rsidRDefault="003A6688" w:rsidP="002456ED">
      <w:r w:rsidRPr="00E709A0">
        <w:rPr>
          <w:b/>
          <w:bCs/>
        </w:rPr>
        <w:t>Tóth Pál bizottsági tag:</w:t>
      </w:r>
      <w:r>
        <w:t xml:space="preserve"> </w:t>
      </w:r>
      <w:r w:rsidR="007D5266">
        <w:t>é</w:t>
      </w:r>
      <w:r>
        <w:t xml:space="preserve">rdeklődik, hogy az ügyben érintett tulajdonost meghívták-e az ülésre? Úgy véli, indokolt lett volna az érintettek álláspontjának meghallgatása és ha a </w:t>
      </w:r>
      <w:r w:rsidR="00981918">
        <w:t>Városfejlesztési</w:t>
      </w:r>
      <w:r>
        <w:t xml:space="preserve"> Bizottság ülésére nem hívták meg, reméli a </w:t>
      </w:r>
      <w:r w:rsidR="005E1142">
        <w:t>K</w:t>
      </w:r>
      <w:r>
        <w:t xml:space="preserve">épviselő-testület ülésén </w:t>
      </w:r>
      <w:r w:rsidR="00981918">
        <w:t>képviselheti saját érdekeit a tulajdonos. Úgy véli, a telek méreteiből adódóan túl nagy az értékkülönbözet a város által megállapított 24 000 Ft-os és a tulajdonos által megállapított 3000 Ft-os négyzetméter ár között</w:t>
      </w:r>
      <w:r w:rsidR="0044656B">
        <w:t>. A túlkerített telekhatár megvételénél gazdaságosabb az,</w:t>
      </w:r>
      <w:r w:rsidR="005E1142">
        <w:t xml:space="preserve"> </w:t>
      </w:r>
      <w:r w:rsidR="0044656B">
        <w:t>ha a tényleges telekhatár megvétele helyett a túlkerítés megszüntetése mellett dönt a vevő. Hozzáfűzi, érdemes lenne további tárgyalások folytatás</w:t>
      </w:r>
      <w:r w:rsidR="005E1142">
        <w:t xml:space="preserve">a </w:t>
      </w:r>
      <w:r w:rsidR="0044656B">
        <w:t xml:space="preserve">a </w:t>
      </w:r>
      <w:r w:rsidR="005E1142">
        <w:t>v</w:t>
      </w:r>
      <w:r w:rsidR="0044656B">
        <w:t xml:space="preserve">árosvezetés és a telek tulajdonosa között. Nem lenne célszerű ezen tárgyalás lebonyolítása a </w:t>
      </w:r>
      <w:r w:rsidR="005E1142">
        <w:t>K</w:t>
      </w:r>
      <w:r w:rsidR="0044656B">
        <w:t xml:space="preserve">épviselő-testület ülésén, </w:t>
      </w:r>
      <w:r w:rsidR="00C25993">
        <w:t xml:space="preserve">egy előzetes megbeszélést tartana célszerűnek. </w:t>
      </w:r>
      <w:r w:rsidR="0044656B">
        <w:t xml:space="preserve"> </w:t>
      </w:r>
    </w:p>
    <w:p w14:paraId="1DEC8608" w14:textId="3A428AAD" w:rsidR="00C25993" w:rsidRDefault="00C25993" w:rsidP="002456ED">
      <w:pPr>
        <w:rPr>
          <w:rStyle w:val="Kiemels2"/>
          <w:b w:val="0"/>
        </w:rPr>
      </w:pPr>
      <w:r w:rsidRPr="00E709A0">
        <w:rPr>
          <w:b/>
        </w:rPr>
        <w:lastRenderedPageBreak/>
        <w:t>Gyurcsik József bizottsági elnök:</w:t>
      </w:r>
      <w:r>
        <w:t xml:space="preserve"> </w:t>
      </w:r>
      <w:r w:rsidR="005E1142">
        <w:t>felkéri</w:t>
      </w:r>
      <w:r>
        <w:t xml:space="preserve"> </w:t>
      </w:r>
      <w:r>
        <w:rPr>
          <w:rStyle w:val="Kiemels2"/>
          <w:b w:val="0"/>
        </w:rPr>
        <w:t>Koralewsky Anikó településrendezési osztályvezetőt</w:t>
      </w:r>
      <w:r w:rsidR="005E1142">
        <w:rPr>
          <w:rStyle w:val="Kiemels2"/>
          <w:b w:val="0"/>
        </w:rPr>
        <w:t>, hogy adjon tájékoztatást az ügyben</w:t>
      </w:r>
      <w:r>
        <w:rPr>
          <w:rStyle w:val="Kiemels2"/>
          <w:b w:val="0"/>
        </w:rPr>
        <w:t>.</w:t>
      </w:r>
    </w:p>
    <w:p w14:paraId="00A83508" w14:textId="2BEAF4FB" w:rsidR="00C25993" w:rsidRDefault="00C25993" w:rsidP="002456ED">
      <w:pPr>
        <w:rPr>
          <w:rStyle w:val="Kiemels2"/>
          <w:b w:val="0"/>
        </w:rPr>
      </w:pPr>
      <w:r w:rsidRPr="00E709A0">
        <w:rPr>
          <w:b/>
        </w:rPr>
        <w:t>Koralewsky Anikó településrendezési osztályvezető:</w:t>
      </w:r>
      <w:r>
        <w:rPr>
          <w:rStyle w:val="Kiemels2"/>
          <w:b w:val="0"/>
        </w:rPr>
        <w:t xml:space="preserve"> </w:t>
      </w:r>
      <w:r w:rsidR="005E1142">
        <w:rPr>
          <w:rStyle w:val="Kiemels2"/>
          <w:b w:val="0"/>
        </w:rPr>
        <w:t>e</w:t>
      </w:r>
      <w:r w:rsidR="00CF368F">
        <w:rPr>
          <w:rStyle w:val="Kiemels2"/>
          <w:b w:val="0"/>
        </w:rPr>
        <w:t xml:space="preserve">lmondja, hogy az értékesíteni kívánt területrész az ingatlannyilvántartás szerint kivett közút, azaz a Szabó utca telekrészét képezi. </w:t>
      </w:r>
      <w:r w:rsidR="00C70CB9">
        <w:rPr>
          <w:rStyle w:val="Kiemels2"/>
          <w:b w:val="0"/>
        </w:rPr>
        <w:t>Az ár</w:t>
      </w:r>
      <w:r w:rsidR="00E709A0">
        <w:rPr>
          <w:rStyle w:val="Kiemels2"/>
          <w:b w:val="0"/>
        </w:rPr>
        <w:t>-</w:t>
      </w:r>
      <w:r w:rsidR="00C70CB9">
        <w:rPr>
          <w:rStyle w:val="Kiemels2"/>
          <w:b w:val="0"/>
        </w:rPr>
        <w:t>érték</w:t>
      </w:r>
      <w:r w:rsidR="00E709A0">
        <w:rPr>
          <w:rStyle w:val="Kiemels2"/>
          <w:b w:val="0"/>
        </w:rPr>
        <w:t xml:space="preserve"> </w:t>
      </w:r>
      <w:r w:rsidR="00C70CB9">
        <w:rPr>
          <w:rStyle w:val="Kiemels2"/>
          <w:b w:val="0"/>
        </w:rPr>
        <w:t>arány megítélésével kapcsolatban</w:t>
      </w:r>
      <w:r w:rsidR="000F788F">
        <w:rPr>
          <w:rStyle w:val="Kiemels2"/>
          <w:b w:val="0"/>
        </w:rPr>
        <w:t xml:space="preserve"> nem elhanyagolható az, hogy az ehhez hasonló esetekben az értékesítésre szánt részt telekkiegészítésként árusítják, és így az ingatlannyilvántartásban megjelenik a teleknövekedés mértéke, és a négyzetméterár e</w:t>
      </w:r>
      <w:r w:rsidR="00E460C2">
        <w:rPr>
          <w:rStyle w:val="Kiemels2"/>
          <w:b w:val="0"/>
        </w:rPr>
        <w:t>nnek</w:t>
      </w:r>
      <w:r w:rsidR="000F788F">
        <w:rPr>
          <w:rStyle w:val="Kiemels2"/>
          <w:b w:val="0"/>
        </w:rPr>
        <w:t xml:space="preserve"> mentén kerül kiszámításra.</w:t>
      </w:r>
      <w:r w:rsidR="001B7243">
        <w:rPr>
          <w:rStyle w:val="Kiemels2"/>
          <w:b w:val="0"/>
        </w:rPr>
        <w:t xml:space="preserve"> A további tárgyalások nem vezetnek eredményre, ha a két ár közötti intervallumban nem jelöl ki a Bizottság egy értékhatárt, amely alapján elfogadható lesz a közös</w:t>
      </w:r>
      <w:r w:rsidR="00F91147">
        <w:rPr>
          <w:rStyle w:val="Kiemels2"/>
          <w:b w:val="0"/>
        </w:rPr>
        <w:t xml:space="preserve"> </w:t>
      </w:r>
      <w:r w:rsidR="001B7243">
        <w:rPr>
          <w:rStyle w:val="Kiemels2"/>
          <w:b w:val="0"/>
        </w:rPr>
        <w:t>megállapodás. Egyetért Tóth Pál bizottsági tag meglátásaival, miszerint</w:t>
      </w:r>
      <w:r w:rsidR="0072105C">
        <w:rPr>
          <w:rStyle w:val="Kiemels2"/>
          <w:b w:val="0"/>
        </w:rPr>
        <w:t>,</w:t>
      </w:r>
      <w:r w:rsidR="001B7243">
        <w:rPr>
          <w:rStyle w:val="Kiemels2"/>
          <w:b w:val="0"/>
        </w:rPr>
        <w:t xml:space="preserve"> ha a telek méretéhez hozzá adódik a telekkiegészítés</w:t>
      </w:r>
      <w:r w:rsidR="0072105C">
        <w:rPr>
          <w:rStyle w:val="Kiemels2"/>
          <w:b w:val="0"/>
        </w:rPr>
        <w:t xml:space="preserve">, akkor sem éri el azt a méretet, hogy két </w:t>
      </w:r>
      <w:r w:rsidR="00E709A0">
        <w:rPr>
          <w:rStyle w:val="Kiemels2"/>
          <w:b w:val="0"/>
        </w:rPr>
        <w:t>rendeltetést</w:t>
      </w:r>
      <w:r w:rsidR="0072105C">
        <w:rPr>
          <w:rStyle w:val="Kiemels2"/>
          <w:b w:val="0"/>
        </w:rPr>
        <w:t xml:space="preserve"> építhessen a telek tulajdonosa. Elmondja, a közútkezelő által kizárólag az elkerített túlrész értékesítésére kapott engedélyt, illetve a további területrész értékesítése hasonlóképp területcsökkenést okozna a közterületben. Ennek fényében kell mérlegelni a második rendeltetés felépítésének a lehetőségét. Hozzáteszi, az utóbbi lehetőséget nem kínálták fel az ingatlantulajdonosoknak</w:t>
      </w:r>
      <w:r w:rsidR="00E709A0">
        <w:rPr>
          <w:rStyle w:val="Kiemels2"/>
          <w:b w:val="0"/>
        </w:rPr>
        <w:t>, mivel a pillanatnyi tényállás szerint a jelenleg természetben használt helyzet rendezése a fő szempont.</w:t>
      </w:r>
    </w:p>
    <w:p w14:paraId="41830B08" w14:textId="1ACF149C" w:rsidR="00E709A0" w:rsidRDefault="00E709A0" w:rsidP="002456ED">
      <w:pPr>
        <w:rPr>
          <w:rStyle w:val="Kiemels2"/>
          <w:b w:val="0"/>
        </w:rPr>
      </w:pPr>
      <w:r w:rsidRPr="00AB0B23">
        <w:rPr>
          <w:rStyle w:val="Kiemels2"/>
          <w:bCs w:val="0"/>
        </w:rPr>
        <w:t>Szabó József bizottsági tag:</w:t>
      </w:r>
      <w:r w:rsidR="00E415DA">
        <w:rPr>
          <w:rStyle w:val="Kiemels2"/>
          <w:b w:val="0"/>
        </w:rPr>
        <w:t xml:space="preserve"> </w:t>
      </w:r>
      <w:r w:rsidR="00F91147">
        <w:rPr>
          <w:rStyle w:val="Kiemels2"/>
          <w:b w:val="0"/>
        </w:rPr>
        <w:t>s</w:t>
      </w:r>
      <w:r w:rsidR="00E415DA">
        <w:rPr>
          <w:rStyle w:val="Kiemels2"/>
          <w:b w:val="0"/>
        </w:rPr>
        <w:t>zintén igazat ad Tóth Pál bizottsági tagnak. Úgy véli, maga a f</w:t>
      </w:r>
      <w:r w:rsidR="00F91147">
        <w:rPr>
          <w:rStyle w:val="Kiemels2"/>
          <w:b w:val="0"/>
        </w:rPr>
        <w:t>e</w:t>
      </w:r>
      <w:r w:rsidR="00E415DA">
        <w:rPr>
          <w:rStyle w:val="Kiemels2"/>
          <w:b w:val="0"/>
        </w:rPr>
        <w:t xml:space="preserve">lvetés, hogy ez a jogi helyzet </w:t>
      </w:r>
      <w:r w:rsidR="00AB0B23">
        <w:rPr>
          <w:rStyle w:val="Kiemels2"/>
          <w:b w:val="0"/>
        </w:rPr>
        <w:t>rendeződj</w:t>
      </w:r>
      <w:r w:rsidR="00F91147">
        <w:rPr>
          <w:rStyle w:val="Kiemels2"/>
          <w:b w:val="0"/>
        </w:rPr>
        <w:t>ö</w:t>
      </w:r>
      <w:r w:rsidR="00AB0B23">
        <w:rPr>
          <w:rStyle w:val="Kiemels2"/>
          <w:b w:val="0"/>
        </w:rPr>
        <w:t>n</w:t>
      </w:r>
      <w:r w:rsidR="00E415DA">
        <w:rPr>
          <w:rStyle w:val="Kiemels2"/>
          <w:b w:val="0"/>
        </w:rPr>
        <w:t xml:space="preserve">, </w:t>
      </w:r>
      <w:r w:rsidR="00AB0B23">
        <w:rPr>
          <w:rStyle w:val="Kiemels2"/>
          <w:b w:val="0"/>
        </w:rPr>
        <w:t xml:space="preserve">dicséretes dolog. Ha a releváns jogszabály eltérést engedélyez, javasolja a becsült ártól való eltérést, vagy akár a telekrész újrabecslését, mivel véleménye szerint ez a négyzetméterár egy telekkiegészítés tekintetében rendkívül túlzó. </w:t>
      </w:r>
    </w:p>
    <w:p w14:paraId="1A62CE4A" w14:textId="711ED03B" w:rsidR="000825B5" w:rsidRDefault="00AB0B23" w:rsidP="002456ED">
      <w:pPr>
        <w:rPr>
          <w:rStyle w:val="Kiemels2"/>
          <w:b w:val="0"/>
        </w:rPr>
      </w:pPr>
      <w:r w:rsidRPr="00F91147">
        <w:rPr>
          <w:rStyle w:val="Kiemels2"/>
          <w:bCs w:val="0"/>
        </w:rPr>
        <w:t>Ladányi Sándor</w:t>
      </w:r>
      <w:r w:rsidR="00F91147" w:rsidRPr="00F91147">
        <w:rPr>
          <w:rStyle w:val="Kiemels2"/>
          <w:bCs w:val="0"/>
        </w:rPr>
        <w:t xml:space="preserve"> bizottsági tag</w:t>
      </w:r>
      <w:r w:rsidRPr="00F91147">
        <w:rPr>
          <w:rStyle w:val="Kiemels2"/>
          <w:bCs w:val="0"/>
        </w:rPr>
        <w:t>:</w:t>
      </w:r>
      <w:r w:rsidR="000825B5">
        <w:rPr>
          <w:rStyle w:val="Kiemels2"/>
          <w:b w:val="0"/>
        </w:rPr>
        <w:t xml:space="preserve"> </w:t>
      </w:r>
      <w:r w:rsidR="00F91147">
        <w:rPr>
          <w:rStyle w:val="Kiemels2"/>
          <w:b w:val="0"/>
        </w:rPr>
        <w:t>v</w:t>
      </w:r>
      <w:r w:rsidR="000825B5">
        <w:rPr>
          <w:rStyle w:val="Kiemels2"/>
          <w:b w:val="0"/>
        </w:rPr>
        <w:t>éleménye szerint a jelenlegi helyzet hasonlít egy korábbi, a szennyvíztelephez történő területbővítési ügyhöz, mivel abban a helyzetben is túlárazott értékbecslés történt. Elmondja, szinte hasznosíthatatlan az adott telekrész, amelyről szó van és egy újabb értékbecslést kérne, hogy a két ár közelítsen valamelyest egymáshoz.</w:t>
      </w:r>
    </w:p>
    <w:p w14:paraId="7B69DE4C" w14:textId="4BD6CD4F" w:rsidR="0045121A" w:rsidRDefault="000825B5" w:rsidP="002456ED">
      <w:r w:rsidRPr="00F91147">
        <w:rPr>
          <w:rStyle w:val="Kiemels2"/>
          <w:bCs w:val="0"/>
        </w:rPr>
        <w:t>Gyurcsik József bizottsági elnök</w:t>
      </w:r>
      <w:r w:rsidRPr="00112EF9">
        <w:rPr>
          <w:rStyle w:val="Kiemels2"/>
          <w:bCs w:val="0"/>
        </w:rPr>
        <w:t>:</w:t>
      </w:r>
      <w:r w:rsidRPr="00112EF9">
        <w:rPr>
          <w:rStyle w:val="Kiemels2"/>
          <w:b w:val="0"/>
        </w:rPr>
        <w:t xml:space="preserve"> </w:t>
      </w:r>
      <w:r w:rsidR="00B46D9A" w:rsidRPr="00112EF9">
        <w:t>javaslatot tesz, miszerint a bizottság kérje fel</w:t>
      </w:r>
      <w:r w:rsidR="0045121A" w:rsidRPr="00112EF9">
        <w:t xml:space="preserve"> a polgármestert, kezdeményezzen tárgyalást a telekrész árusításáról egy, a két négyzetméterár közötti értékhatárral.</w:t>
      </w:r>
      <w:r w:rsidR="00B46D9A" w:rsidRPr="00112EF9">
        <w:t xml:space="preserve"> </w:t>
      </w:r>
    </w:p>
    <w:p w14:paraId="6AE2B2EC" w14:textId="359EEF6E" w:rsidR="00783769" w:rsidRDefault="00783769" w:rsidP="002456ED">
      <w:pPr>
        <w:rPr>
          <w:rStyle w:val="Kiemels2"/>
          <w:b w:val="0"/>
        </w:rPr>
      </w:pPr>
      <w:r w:rsidRPr="00E709A0">
        <w:rPr>
          <w:b/>
        </w:rPr>
        <w:t>Koralewsky Anikó településrendezési osztályvezető:</w:t>
      </w:r>
      <w:r>
        <w:rPr>
          <w:rStyle w:val="Kiemels2"/>
          <w:b w:val="0"/>
        </w:rPr>
        <w:t xml:space="preserve"> </w:t>
      </w:r>
      <w:r w:rsidR="00DA6043">
        <w:rPr>
          <w:rStyle w:val="Kiemels2"/>
          <w:b w:val="0"/>
        </w:rPr>
        <w:t xml:space="preserve">meglátása szerint százalékban történő megállapítást </w:t>
      </w:r>
      <w:r w:rsidR="002D0D2C">
        <w:rPr>
          <w:rStyle w:val="Kiemels2"/>
          <w:b w:val="0"/>
        </w:rPr>
        <w:t>lenne</w:t>
      </w:r>
      <w:r w:rsidR="00DA6043">
        <w:rPr>
          <w:rStyle w:val="Kiemels2"/>
          <w:b w:val="0"/>
        </w:rPr>
        <w:t xml:space="preserve"> célszerű tennie a Bizottságnak. Nem tudja, mi az az értékhatár, ami elfogadható, hiszen az értékbecsléshez képest nagyon távoli ár az, amit a vevő fizetni kíván.</w:t>
      </w:r>
      <w:r w:rsidR="00240E39">
        <w:rPr>
          <w:rStyle w:val="Kiemels2"/>
          <w:b w:val="0"/>
        </w:rPr>
        <w:t xml:space="preserve"> Példaként felveti, amikor a Bucka intézmény területrésze esetén a Bizottság azt mondta ki, hogy 10 százalékos eltérés az értéket tekintve elfogadható, ebből kiindulva szeretne </w:t>
      </w:r>
      <w:r w:rsidR="003C3F46">
        <w:rPr>
          <w:rStyle w:val="Kiemels2"/>
          <w:b w:val="0"/>
        </w:rPr>
        <w:t>támpontot kapni arra vonatkozóan, hogy mi az az összeg, amit ő</w:t>
      </w:r>
      <w:r w:rsidR="00CE29F4">
        <w:rPr>
          <w:rStyle w:val="Kiemels2"/>
          <w:b w:val="0"/>
        </w:rPr>
        <w:t xml:space="preserve"> a </w:t>
      </w:r>
      <w:r w:rsidR="003C3F46">
        <w:rPr>
          <w:rStyle w:val="Kiemels2"/>
          <w:b w:val="0"/>
        </w:rPr>
        <w:t>Hivatal</w:t>
      </w:r>
      <w:r w:rsidR="00CE29F4">
        <w:rPr>
          <w:rStyle w:val="Kiemels2"/>
          <w:b w:val="0"/>
        </w:rPr>
        <w:t xml:space="preserve">, Önkormányzat képviseletében </w:t>
      </w:r>
      <w:r w:rsidR="003C3F46">
        <w:rPr>
          <w:rStyle w:val="Kiemels2"/>
          <w:b w:val="0"/>
        </w:rPr>
        <w:t>elfogadhat.</w:t>
      </w:r>
    </w:p>
    <w:p w14:paraId="2D540CC7" w14:textId="6378E368" w:rsidR="00C412BE" w:rsidRDefault="00C412BE" w:rsidP="002456ED">
      <w:pPr>
        <w:rPr>
          <w:rStyle w:val="Kiemels2"/>
          <w:b w:val="0"/>
        </w:rPr>
      </w:pPr>
      <w:r w:rsidRPr="00F91147">
        <w:rPr>
          <w:rStyle w:val="Kiemels2"/>
          <w:bCs w:val="0"/>
        </w:rPr>
        <w:t>Gyurcsik József bizottsági elnök:</w:t>
      </w:r>
      <w:r>
        <w:rPr>
          <w:rStyle w:val="Kiemels2"/>
          <w:bCs w:val="0"/>
        </w:rPr>
        <w:t xml:space="preserve"> </w:t>
      </w:r>
      <w:r>
        <w:rPr>
          <w:rStyle w:val="Kiemels2"/>
          <w:b w:val="0"/>
        </w:rPr>
        <w:t>úgy gondolja, amennyiben egy köztes árban meg tudnak egyezni a vevővel</w:t>
      </w:r>
      <w:r w:rsidR="005248EC">
        <w:rPr>
          <w:rStyle w:val="Kiemels2"/>
          <w:b w:val="0"/>
        </w:rPr>
        <w:t>, akkor az újból a Bizottság elé kerülne, és példának okáért 10.000 Ft/m2 áron támogatnák az értékesítést. Szerinte nem kell előre meghatározni az összeget.</w:t>
      </w:r>
    </w:p>
    <w:p w14:paraId="2FB90A70" w14:textId="10E9CFCD" w:rsidR="00077D18" w:rsidRDefault="00077D18" w:rsidP="002456ED">
      <w:pPr>
        <w:rPr>
          <w:rStyle w:val="Kiemels2"/>
          <w:b w:val="0"/>
        </w:rPr>
      </w:pPr>
      <w:r w:rsidRPr="00077D18">
        <w:rPr>
          <w:rStyle w:val="Kiemels2"/>
          <w:bCs w:val="0"/>
        </w:rPr>
        <w:t>dr. Benis Péter jegyzői kabinetvezető:</w:t>
      </w:r>
      <w:r>
        <w:rPr>
          <w:rStyle w:val="Kiemels2"/>
          <w:b w:val="0"/>
        </w:rPr>
        <w:t xml:space="preserve"> </w:t>
      </w:r>
      <w:r w:rsidR="004736A4">
        <w:rPr>
          <w:rStyle w:val="Kiemels2"/>
          <w:b w:val="0"/>
        </w:rPr>
        <w:t xml:space="preserve">elmondja, a 24.000 Ft/m2 ár úgy alakult ki, és </w:t>
      </w:r>
      <w:r w:rsidR="00D8332E">
        <w:rPr>
          <w:rStyle w:val="Kiemels2"/>
          <w:b w:val="0"/>
        </w:rPr>
        <w:t xml:space="preserve">ezt </w:t>
      </w:r>
      <w:r w:rsidR="004736A4">
        <w:rPr>
          <w:rStyle w:val="Kiemels2"/>
          <w:b w:val="0"/>
        </w:rPr>
        <w:t xml:space="preserve">az értékbecslőnek figyelembe </w:t>
      </w:r>
      <w:r w:rsidR="00D8332E">
        <w:rPr>
          <w:rStyle w:val="Kiemels2"/>
          <w:b w:val="0"/>
        </w:rPr>
        <w:t xml:space="preserve">kellett </w:t>
      </w:r>
      <w:r w:rsidR="004736A4">
        <w:rPr>
          <w:rStyle w:val="Kiemels2"/>
          <w:b w:val="0"/>
        </w:rPr>
        <w:t xml:space="preserve">vennie, hogy az érintett területrész onnantól kezdve, hogy megvásárolják, </w:t>
      </w:r>
      <w:r w:rsidR="00D8332E">
        <w:rPr>
          <w:rStyle w:val="Kiemels2"/>
          <w:b w:val="0"/>
        </w:rPr>
        <w:t>építési teleknek lesz a része.</w:t>
      </w:r>
      <w:r w:rsidR="00F30F97">
        <w:rPr>
          <w:rStyle w:val="Kiemels2"/>
          <w:b w:val="0"/>
        </w:rPr>
        <w:t xml:space="preserve"> Ha önálló lakóingatlant nem is lehet rá építeni, az érzékletesség </w:t>
      </w:r>
      <w:r w:rsidR="006F66D1">
        <w:rPr>
          <w:rStyle w:val="Kiemels2"/>
          <w:b w:val="0"/>
        </w:rPr>
        <w:t>kedvéért,</w:t>
      </w:r>
      <w:r w:rsidR="00F30F97">
        <w:rPr>
          <w:rStyle w:val="Kiemels2"/>
          <w:b w:val="0"/>
        </w:rPr>
        <w:t xml:space="preserve"> ha 100 m2-hez képest 20 m2-rel bővíthető a terület, az vagyoni értékű jog, aminek az értékesítése az önkormányzat részéről történik.</w:t>
      </w:r>
      <w:r w:rsidR="006F66D1">
        <w:rPr>
          <w:rStyle w:val="Kiemels2"/>
          <w:b w:val="0"/>
        </w:rPr>
        <w:t xml:space="preserve"> Ezt az értékbecslőnek figyelembe kell vennie. Szintén </w:t>
      </w:r>
      <w:r w:rsidR="00673ABF">
        <w:rPr>
          <w:rStyle w:val="Kiemels2"/>
          <w:b w:val="0"/>
        </w:rPr>
        <w:t>figyelembe kell vennie azt, hogy a területet huzamosabb ideje használják, közterület-használati díjat nem fizettek érte</w:t>
      </w:r>
      <w:r w:rsidR="00A94228">
        <w:rPr>
          <w:rStyle w:val="Kiemels2"/>
          <w:b w:val="0"/>
        </w:rPr>
        <w:t>, holott az önkormányzatot megilletné 5 évre visszamenőleg a közterület használat</w:t>
      </w:r>
      <w:r w:rsidR="00736141">
        <w:rPr>
          <w:rStyle w:val="Kiemels2"/>
          <w:b w:val="0"/>
        </w:rPr>
        <w:t>ának</w:t>
      </w:r>
      <w:r w:rsidR="00A94228">
        <w:rPr>
          <w:rStyle w:val="Kiemels2"/>
          <w:b w:val="0"/>
        </w:rPr>
        <w:t xml:space="preserve"> díja.</w:t>
      </w:r>
      <w:r w:rsidR="009F02B7">
        <w:rPr>
          <w:rStyle w:val="Kiemels2"/>
          <w:b w:val="0"/>
        </w:rPr>
        <w:t xml:space="preserve"> Úgy gondolja, hogy abban az értékben, amit az Önkormányzat vételárként kér, ennek szerepelnie kell.</w:t>
      </w:r>
      <w:r w:rsidR="00BF208E">
        <w:rPr>
          <w:rStyle w:val="Kiemels2"/>
          <w:b w:val="0"/>
        </w:rPr>
        <w:t xml:space="preserve"> Emlékei szerint bő egy éve zajlik az értékek szembeállítása, azonban úgy látja, amennyiben a 24.000 Ft értékű négyzetméterár túlzó, a 3.000 Ft rendkívül kevés.</w:t>
      </w:r>
    </w:p>
    <w:p w14:paraId="00153BD9" w14:textId="6CB29532" w:rsidR="006F00E5" w:rsidRDefault="006F00E5" w:rsidP="002456ED">
      <w:r>
        <w:rPr>
          <w:rStyle w:val="Kiemels2"/>
          <w:b w:val="0"/>
        </w:rPr>
        <w:lastRenderedPageBreak/>
        <w:t>Felhatalmazásra azért van szükség, mert ügyvédi képviseletben érkező ajánlat esetén választ kell adnia az Önkormányzatnak, és viszont-ajánlatnak minősül, ha abban bármiféle összeg szerepel, mint Önkormányzat, Hivatal vagy Polgármester</w:t>
      </w:r>
      <w:r w:rsidR="001C2805">
        <w:rPr>
          <w:rStyle w:val="Kiemels2"/>
          <w:b w:val="0"/>
        </w:rPr>
        <w:t xml:space="preserve"> nevében küldött válasz</w:t>
      </w:r>
      <w:r>
        <w:rPr>
          <w:rStyle w:val="Kiemels2"/>
          <w:b w:val="0"/>
        </w:rPr>
        <w:t>.</w:t>
      </w:r>
      <w:r w:rsidR="0012418D">
        <w:rPr>
          <w:rStyle w:val="Kiemels2"/>
          <w:b w:val="0"/>
        </w:rPr>
        <w:t xml:space="preserve"> Hozzáfűzi, ezért kérte </w:t>
      </w:r>
      <w:r w:rsidR="004444FD">
        <w:rPr>
          <w:rStyle w:val="Kiemels2"/>
          <w:b w:val="0"/>
        </w:rPr>
        <w:t>a</w:t>
      </w:r>
      <w:r w:rsidR="0012418D">
        <w:rPr>
          <w:rStyle w:val="Kiemels2"/>
          <w:b w:val="0"/>
        </w:rPr>
        <w:t xml:space="preserve"> </w:t>
      </w:r>
      <w:r w:rsidR="0012418D" w:rsidRPr="0012418D">
        <w:t>településrendezési osztályvezető</w:t>
      </w:r>
      <w:r w:rsidR="0012418D">
        <w:t xml:space="preserve">, hogy szolgáljon valamilyen támponttal a Bizottság, mert </w:t>
      </w:r>
      <w:r w:rsidR="00AE5C92">
        <w:t xml:space="preserve">ellenkező esetben </w:t>
      </w:r>
      <w:r w:rsidR="0012418D">
        <w:t>meddő</w:t>
      </w:r>
      <w:r w:rsidR="00D1152B">
        <w:t xml:space="preserve"> helyzet alakul ki.</w:t>
      </w:r>
    </w:p>
    <w:p w14:paraId="47DBFA0A" w14:textId="1A12A045" w:rsidR="00AF4CF5" w:rsidRDefault="00AF4CF5" w:rsidP="002456ED">
      <w:r w:rsidRPr="00AF4CF5">
        <w:rPr>
          <w:b/>
          <w:bCs/>
        </w:rPr>
        <w:t>Becz Péter képviselő:</w:t>
      </w:r>
      <w:r>
        <w:t xml:space="preserve"> </w:t>
      </w:r>
      <w:r w:rsidR="000C3919">
        <w:t>javasolja, hogy az Önkormányzat tegyen javaslatot a vevő felé 10.000 Ft/m2 ár értékben.</w:t>
      </w:r>
      <w:r w:rsidR="003E5245">
        <w:t xml:space="preserve"> Ezt követően a vevő válaszától függ az ügy további kimenetele.</w:t>
      </w:r>
      <w:r w:rsidR="00EA444E">
        <w:t xml:space="preserve"> Szerinte annak nincs értelme, hogy alkudozzanak a vevővel, konkrét árat kell közölni, ami vagy elfogadásra kerül, vagy nem.</w:t>
      </w:r>
      <w:r w:rsidR="009B7282">
        <w:t xml:space="preserve"> Úgy gondolja, a városnak van ennél jóval nagyobb gondja is, mintsem ilyen ügyekkel foglalkozzanak hosszasan.</w:t>
      </w:r>
      <w:r w:rsidR="00A31A07">
        <w:t xml:space="preserve"> Azzal egyetért, hogy rendezni kell a helyzetet, de maga a terület nem olyan volumenű, ami különösebb értekezést kíván</w:t>
      </w:r>
      <w:r w:rsidR="009A0513">
        <w:t>, hiszen mindös</w:t>
      </w:r>
      <w:r w:rsidR="003F3986">
        <w:t>s</w:t>
      </w:r>
      <w:r w:rsidR="009A0513">
        <w:t>ze egy kerítéssel lekerített gazos részről van szó</w:t>
      </w:r>
      <w:r w:rsidR="00A31A07">
        <w:t>.</w:t>
      </w:r>
      <w:r w:rsidR="00E96296">
        <w:t xml:space="preserve"> Javasolja, küldjék meg a 10.000 Ft/m2 ár</w:t>
      </w:r>
      <w:r w:rsidR="004444FD">
        <w:t>a</w:t>
      </w:r>
      <w:r w:rsidR="00E96296">
        <w:t>t jelentő ajánlatot a vevő felé.</w:t>
      </w:r>
    </w:p>
    <w:p w14:paraId="3ECFE396" w14:textId="44DC7793" w:rsidR="008D359A" w:rsidRDefault="00E53743" w:rsidP="002456ED">
      <w:r w:rsidRPr="00E53743">
        <w:rPr>
          <w:b/>
        </w:rPr>
        <w:t>Jaksa-Ladányi Emma alpolgármester:</w:t>
      </w:r>
      <w:r>
        <w:t xml:space="preserve"> </w:t>
      </w:r>
      <w:r w:rsidR="006C6C00">
        <w:t>kérdése, milyen kerítéssel van lekerítve a terület?</w:t>
      </w:r>
    </w:p>
    <w:p w14:paraId="58E42395" w14:textId="79C82456" w:rsidR="006C6C00" w:rsidRDefault="006C6C00" w:rsidP="002456ED">
      <w:r w:rsidRPr="004444FD">
        <w:rPr>
          <w:b/>
        </w:rPr>
        <w:t>Becz Péter képviselő:</w:t>
      </w:r>
      <w:r>
        <w:t xml:space="preserve"> drótkerítéssel.</w:t>
      </w:r>
    </w:p>
    <w:p w14:paraId="0E26E8C3" w14:textId="7275C4F3" w:rsidR="006C6C00" w:rsidRDefault="000F231A" w:rsidP="002456ED">
      <w:r w:rsidRPr="00E53743">
        <w:rPr>
          <w:b/>
        </w:rPr>
        <w:t>Jaksa-Ladányi Emma alpolgármester:</w:t>
      </w:r>
      <w:r>
        <w:t xml:space="preserve"> úgy gondolja, a drótkerítés könnyen </w:t>
      </w:r>
      <w:r w:rsidR="00AA267A">
        <w:t>eltávolítható</w:t>
      </w:r>
      <w:r>
        <w:t xml:space="preserve">, </w:t>
      </w:r>
      <w:r w:rsidR="00AC6CD0">
        <w:t xml:space="preserve">és </w:t>
      </w:r>
      <w:r>
        <w:t>maga a terület gondozatlan, rendezetlen.</w:t>
      </w:r>
      <w:r w:rsidR="002C2702">
        <w:t xml:space="preserve"> Szerinte mérlegelni kell azt is, hogy a túlkerítő ingatlantulajdonosoknak valószínűleg korábban valaki megígérte, hogy ezt a területet használhatják, most meg fizetniük kell 24.000 Ft/m2 ár</w:t>
      </w:r>
      <w:r w:rsidR="004444FD">
        <w:t>at</w:t>
      </w:r>
      <w:r w:rsidR="002C2702">
        <w:t xml:space="preserve"> érte, hiszen jogtal</w:t>
      </w:r>
      <w:r w:rsidR="00EC5CD9">
        <w:t>anul használják</w:t>
      </w:r>
      <w:r w:rsidR="002C2702">
        <w:t>.</w:t>
      </w:r>
    </w:p>
    <w:p w14:paraId="71A669D1" w14:textId="73657565" w:rsidR="003F629E" w:rsidRDefault="003F629E" w:rsidP="002456ED">
      <w:r w:rsidRPr="003F629E">
        <w:rPr>
          <w:b/>
        </w:rPr>
        <w:t>Tóth Pál bizottsági tag:</w:t>
      </w:r>
      <w:r>
        <w:t xml:space="preserve"> elmondja, ennél bonyolultabb a helyzet.</w:t>
      </w:r>
      <w:r w:rsidR="001A3A7B">
        <w:t xml:space="preserve"> Az önkormányzat is túlkerített bizonyos ingatlanrészt, illetve a másik fél is, de ő többet kerített túl.</w:t>
      </w:r>
    </w:p>
    <w:p w14:paraId="16559AE8" w14:textId="526BAB47" w:rsidR="00406252" w:rsidRDefault="00406252" w:rsidP="002456ED">
      <w:r w:rsidRPr="00E53743">
        <w:rPr>
          <w:b/>
        </w:rPr>
        <w:t>Jaksa-Ladányi Emma alpolgármester:</w:t>
      </w:r>
      <w:r>
        <w:t xml:space="preserve"> szerinte mérlegelni kell ezeket a szempontokat. Valamint, ha leegyszerűsítve egy drótkerítést kell arrébb tenni, a szóban forgó terület nem ér 10.000 Ft/m2</w:t>
      </w:r>
      <w:r w:rsidR="00234733">
        <w:t xml:space="preserve">-t </w:t>
      </w:r>
      <w:r>
        <w:t>sem.</w:t>
      </w:r>
    </w:p>
    <w:p w14:paraId="5159F277" w14:textId="7B0CD3C7" w:rsidR="00234733" w:rsidRDefault="00234733" w:rsidP="002456ED">
      <w:r>
        <w:t>Tudomása szerint</w:t>
      </w:r>
      <w:r w:rsidR="007E5696">
        <w:t xml:space="preserve"> meghívót kell küldeni, amennyiben vala</w:t>
      </w:r>
      <w:r w:rsidR="009548C8">
        <w:t xml:space="preserve">ki </w:t>
      </w:r>
      <w:r w:rsidR="007E5696">
        <w:t>érintett a napirendet illetően. Kérdése, ki lett küldve az érintettek részére a meghívó?</w:t>
      </w:r>
    </w:p>
    <w:p w14:paraId="3625845C" w14:textId="58D04E1E" w:rsidR="00060E2D" w:rsidRDefault="00060E2D" w:rsidP="002456ED">
      <w:pPr>
        <w:rPr>
          <w:bCs/>
        </w:rPr>
      </w:pPr>
      <w:r w:rsidRPr="00112EF9">
        <w:rPr>
          <w:rStyle w:val="Kiemels2"/>
          <w:bCs w:val="0"/>
        </w:rPr>
        <w:t>dr. Benis Péter jegyzői kabinetvezető</w:t>
      </w:r>
      <w:r w:rsidRPr="00077D18">
        <w:rPr>
          <w:rStyle w:val="Kiemels2"/>
          <w:bCs w:val="0"/>
        </w:rPr>
        <w:t>:</w:t>
      </w:r>
      <w:r>
        <w:rPr>
          <w:rStyle w:val="Kiemels2"/>
          <w:b w:val="0"/>
        </w:rPr>
        <w:t xml:space="preserve"> elmondja</w:t>
      </w:r>
      <w:r w:rsidR="00597590">
        <w:rPr>
          <w:rStyle w:val="Kiemels2"/>
          <w:b w:val="0"/>
        </w:rPr>
        <w:t xml:space="preserve">, nem </w:t>
      </w:r>
      <w:r w:rsidR="004444FD">
        <w:rPr>
          <w:rStyle w:val="Kiemels2"/>
          <w:b w:val="0"/>
        </w:rPr>
        <w:t>minden esetben szükséges az érintett meghívása.</w:t>
      </w:r>
    </w:p>
    <w:p w14:paraId="5B8CC48F" w14:textId="4A5FE47F" w:rsidR="00E86390" w:rsidRDefault="00597590" w:rsidP="002456ED">
      <w:r w:rsidRPr="00E53743">
        <w:rPr>
          <w:b/>
        </w:rPr>
        <w:t>Jaksa-Ladányi Emma alpolgármester:</w:t>
      </w:r>
      <w:r>
        <w:t xml:space="preserve"> j</w:t>
      </w:r>
      <w:r w:rsidR="00E86390">
        <w:t>avasolja, vegyék le napirendről a napirendi pontot és a következő bizottsági ülésre kapjon meghívót az érintett. Szerinte</w:t>
      </w:r>
      <w:r w:rsidR="00EE75E1">
        <w:t>,</w:t>
      </w:r>
      <w:r w:rsidR="00E86390">
        <w:t xml:space="preserve"> ha évekig </w:t>
      </w:r>
      <w:r>
        <w:t>ez az állapot uralkodott, egy hónapnyi halasztást el tud viselni az ügy.</w:t>
      </w:r>
    </w:p>
    <w:p w14:paraId="5BCDBA8C" w14:textId="4CF714D6" w:rsidR="009D2A2D" w:rsidRDefault="009D2A2D" w:rsidP="002456ED">
      <w:r w:rsidRPr="009D2A2D">
        <w:rPr>
          <w:b/>
        </w:rPr>
        <w:t>Vámosi Mónika Mária bizottsági tag:</w:t>
      </w:r>
      <w:r>
        <w:t xml:space="preserve"> </w:t>
      </w:r>
      <w:r w:rsidR="004F61D6">
        <w:t>kérdése, nem lehetne konkrét ajánlatot küldeni a vevő felé? Ebben az esetben, ha elfogadja, nem kell további egyeztetéseket folytatni.</w:t>
      </w:r>
    </w:p>
    <w:p w14:paraId="3DE72158" w14:textId="29688D28" w:rsidR="000860F1" w:rsidRDefault="000860F1" w:rsidP="002456ED">
      <w:pPr>
        <w:rPr>
          <w:rStyle w:val="Kiemels2"/>
          <w:b w:val="0"/>
        </w:rPr>
      </w:pPr>
      <w:r w:rsidRPr="00F91147">
        <w:rPr>
          <w:rStyle w:val="Kiemels2"/>
          <w:bCs w:val="0"/>
        </w:rPr>
        <w:t>Gyurcsik József bizottsági elnök:</w:t>
      </w:r>
      <w:r>
        <w:rPr>
          <w:rStyle w:val="Kiemels2"/>
          <w:bCs w:val="0"/>
        </w:rPr>
        <w:t xml:space="preserve"> </w:t>
      </w:r>
      <w:r>
        <w:rPr>
          <w:rStyle w:val="Kiemels2"/>
          <w:b w:val="0"/>
        </w:rPr>
        <w:t>elmondja, Becz Péter képviselő úrnak ez volt a javaslata.</w:t>
      </w:r>
    </w:p>
    <w:p w14:paraId="146149CC" w14:textId="03E85CB2" w:rsidR="00062C60" w:rsidRDefault="006A0B43" w:rsidP="002456ED">
      <w:pPr>
        <w:rPr>
          <w:rStyle w:val="Kiemels2"/>
          <w:b w:val="0"/>
        </w:rPr>
      </w:pPr>
      <w:r w:rsidRPr="006A0B43">
        <w:rPr>
          <w:rStyle w:val="Kiemels2"/>
          <w:bCs w:val="0"/>
        </w:rPr>
        <w:t>Szabó József bizottsági tag:</w:t>
      </w:r>
      <w:r>
        <w:rPr>
          <w:rStyle w:val="Kiemels2"/>
          <w:b w:val="0"/>
        </w:rPr>
        <w:t xml:space="preserve"> </w:t>
      </w:r>
      <w:r w:rsidR="00D775FF">
        <w:rPr>
          <w:rStyle w:val="Kiemels2"/>
          <w:b w:val="0"/>
        </w:rPr>
        <w:t xml:space="preserve">szerinte ildomosabb lenne egyeztetés </w:t>
      </w:r>
      <w:r w:rsidR="003E5CB6">
        <w:rPr>
          <w:rStyle w:val="Kiemels2"/>
          <w:b w:val="0"/>
        </w:rPr>
        <w:t>kezdeményezése a vevőkkel értékhatár megjelölése nélkül. Ez barátságosabb lépés, mintha konkrét ajánlattal állna elő a</w:t>
      </w:r>
      <w:r w:rsidR="00312A11">
        <w:rPr>
          <w:rStyle w:val="Kiemels2"/>
          <w:b w:val="0"/>
        </w:rPr>
        <w:t>z Önkormányzat</w:t>
      </w:r>
      <w:r w:rsidR="003E5CB6">
        <w:rPr>
          <w:rStyle w:val="Kiemels2"/>
          <w:b w:val="0"/>
        </w:rPr>
        <w:t>.</w:t>
      </w:r>
      <w:r w:rsidR="00846185">
        <w:rPr>
          <w:rStyle w:val="Kiemels2"/>
          <w:b w:val="0"/>
        </w:rPr>
        <w:t xml:space="preserve"> Meg kell kérdezni a vevőktől, van-e egy köztes ár, amiben meg tudnának állapodni.</w:t>
      </w:r>
      <w:r w:rsidR="004451E8">
        <w:rPr>
          <w:rStyle w:val="Kiemels2"/>
          <w:b w:val="0"/>
        </w:rPr>
        <w:t xml:space="preserve"> Ráadásul, egy olyan területért kér az önkormányzat 10-20.000 </w:t>
      </w:r>
      <w:r w:rsidR="00312A11">
        <w:rPr>
          <w:rStyle w:val="Kiemels2"/>
          <w:b w:val="0"/>
        </w:rPr>
        <w:t>Ft-ot</w:t>
      </w:r>
      <w:r w:rsidR="004451E8">
        <w:rPr>
          <w:rStyle w:val="Kiemels2"/>
          <w:b w:val="0"/>
        </w:rPr>
        <w:t>, ami „talált pénz”</w:t>
      </w:r>
      <w:r w:rsidR="008B5587">
        <w:rPr>
          <w:rStyle w:val="Kiemels2"/>
          <w:b w:val="0"/>
        </w:rPr>
        <w:t xml:space="preserve"> lesz</w:t>
      </w:r>
      <w:r w:rsidR="004451E8">
        <w:rPr>
          <w:rStyle w:val="Kiemels2"/>
          <w:b w:val="0"/>
        </w:rPr>
        <w:t xml:space="preserve">, hiszen hasznosítani nem </w:t>
      </w:r>
      <w:r w:rsidR="0072217D">
        <w:rPr>
          <w:rStyle w:val="Kiemels2"/>
          <w:b w:val="0"/>
        </w:rPr>
        <w:t>tudnák</w:t>
      </w:r>
      <w:r w:rsidR="004451E8">
        <w:rPr>
          <w:rStyle w:val="Kiemels2"/>
          <w:b w:val="0"/>
        </w:rPr>
        <w:t xml:space="preserve"> azt a területet.</w:t>
      </w:r>
    </w:p>
    <w:p w14:paraId="2AFBFBB8" w14:textId="3A2DE3B2" w:rsidR="006A0B43" w:rsidRDefault="004451E8" w:rsidP="002456ED">
      <w:pPr>
        <w:rPr>
          <w:rStyle w:val="Kiemels2"/>
          <w:b w:val="0"/>
        </w:rPr>
      </w:pPr>
      <w:r w:rsidRPr="00F91147">
        <w:rPr>
          <w:rStyle w:val="Kiemels2"/>
          <w:bCs w:val="0"/>
        </w:rPr>
        <w:t>Gyurcsik József bizottsági elnök:</w:t>
      </w:r>
      <w:r>
        <w:rPr>
          <w:rStyle w:val="Kiemels2"/>
          <w:bCs w:val="0"/>
        </w:rPr>
        <w:t xml:space="preserve"> </w:t>
      </w:r>
      <w:r w:rsidR="00312A11">
        <w:rPr>
          <w:rStyle w:val="Kiemels2"/>
          <w:b w:val="0"/>
        </w:rPr>
        <w:t>összegzi az elhangzott javaslatokat, mely alapján további kérdés, hozzászólás nem lévén, szavazásra bocsátja az alábbi határozati javaslatot:</w:t>
      </w:r>
    </w:p>
    <w:p w14:paraId="0D850440" w14:textId="24CC3489" w:rsidR="00312A11" w:rsidRPr="00FF65A5" w:rsidRDefault="00312A11" w:rsidP="00312A11">
      <w:r>
        <w:t>„</w:t>
      </w:r>
      <w:r w:rsidRPr="00BC55ED">
        <w:t>Szigetszentmiklós</w:t>
      </w:r>
      <w:r>
        <w:t xml:space="preserve"> Város Önkormányzata Képviselő-testületének Városfejlesztési Bizottsága úgy dönt, hogy a „</w:t>
      </w:r>
      <w:r w:rsidRPr="00312A11">
        <w:t>158/2 hrsz-ú ingatlan túlkerítése, telekhatár-rendezése</w:t>
      </w:r>
      <w:r>
        <w:t xml:space="preserve">” c. előterjesztés tárgyában javasolja a Képviselő-testületnek felkérni a polgármestert, hogy folytasson </w:t>
      </w:r>
      <w:r w:rsidRPr="00E43678">
        <w:t xml:space="preserve">további egyeztetéseket a tulajdonosokkal, az ingatlanrész </w:t>
      </w:r>
      <w:r w:rsidRPr="00FF65A5">
        <w:t>négyzetméterárának vonatkozásában.”</w:t>
      </w:r>
    </w:p>
    <w:p w14:paraId="1BB9E63B" w14:textId="337FD84E" w:rsidR="00890D29" w:rsidRDefault="00890D29" w:rsidP="002456ED">
      <w:r w:rsidRPr="00FF65A5">
        <w:t>A Városfejlesztési Bizottság a javaslatot</w:t>
      </w:r>
      <w:r w:rsidR="00FF65A5" w:rsidRPr="00FF65A5">
        <w:t xml:space="preserve"> </w:t>
      </w:r>
      <w:r w:rsidR="00FF65A5" w:rsidRPr="00FF65A5">
        <w:rPr>
          <w:rStyle w:val="Kiemels2"/>
        </w:rPr>
        <w:t xml:space="preserve">egyhangúlag </w:t>
      </w:r>
      <w:r w:rsidRPr="00FF65A5">
        <w:rPr>
          <w:rStyle w:val="Kiemels2"/>
        </w:rPr>
        <w:t xml:space="preserve">– </w:t>
      </w:r>
      <w:r w:rsidR="00B82B7E" w:rsidRPr="00FF65A5">
        <w:rPr>
          <w:rStyle w:val="Kiemels2"/>
        </w:rPr>
        <w:t>8</w:t>
      </w:r>
      <w:r w:rsidRPr="00FF65A5">
        <w:rPr>
          <w:rStyle w:val="Kiemels2"/>
        </w:rPr>
        <w:t xml:space="preserve"> igen szavazattal</w:t>
      </w:r>
      <w:r w:rsidR="00FF65A5">
        <w:rPr>
          <w:rStyle w:val="Kiemels2"/>
        </w:rPr>
        <w:t xml:space="preserve"> </w:t>
      </w:r>
      <w:r w:rsidRPr="007C1737">
        <w:rPr>
          <w:rStyle w:val="Kiemels2"/>
        </w:rPr>
        <w:t xml:space="preserve">– </w:t>
      </w:r>
      <w:r w:rsidRPr="007C1737">
        <w:t xml:space="preserve">elfogadta </w:t>
      </w:r>
      <w:r>
        <w:t>és az alábbi határozatot hozta:</w:t>
      </w:r>
    </w:p>
    <w:p w14:paraId="45C21384" w14:textId="1D27F1AB" w:rsidR="00890D29" w:rsidRPr="00AE4B38" w:rsidRDefault="00890D29" w:rsidP="002456ED">
      <w:pPr>
        <w:pStyle w:val="Cmsor4"/>
      </w:pPr>
      <w:r w:rsidRPr="00AE4B38">
        <w:lastRenderedPageBreak/>
        <w:t xml:space="preserve">              </w:t>
      </w:r>
      <w:bookmarkStart w:id="12" w:name="_Toc113870331"/>
      <w:r w:rsidR="00112EF9">
        <w:t>6</w:t>
      </w:r>
      <w:r w:rsidR="002651D7">
        <w:t>8</w:t>
      </w:r>
      <w:r w:rsidRPr="00B173C5">
        <w:t>/</w:t>
      </w:r>
      <w:r>
        <w:t>2022</w:t>
      </w:r>
      <w:r w:rsidRPr="00B173C5">
        <w:t>.</w:t>
      </w:r>
      <w:r w:rsidRPr="00AE4B38">
        <w:t xml:space="preserve"> (</w:t>
      </w:r>
      <w:r>
        <w:t>V</w:t>
      </w:r>
      <w:r w:rsidR="00112EF9">
        <w:t>II</w:t>
      </w:r>
      <w:r>
        <w:t>I.2</w:t>
      </w:r>
      <w:r w:rsidR="00112EF9">
        <w:t>9</w:t>
      </w:r>
      <w:r>
        <w:t>.</w:t>
      </w:r>
      <w:r w:rsidRPr="00AE4B38">
        <w:t>) sz. Városfejlesztési Bizottsági Határozat</w:t>
      </w:r>
      <w:bookmarkEnd w:id="12"/>
    </w:p>
    <w:tbl>
      <w:tblPr>
        <w:tblW w:w="0" w:type="auto"/>
        <w:tblLook w:val="01E0" w:firstRow="1" w:lastRow="1" w:firstColumn="1" w:lastColumn="1" w:noHBand="0" w:noVBand="0"/>
      </w:tblPr>
      <w:tblGrid>
        <w:gridCol w:w="978"/>
        <w:gridCol w:w="1558"/>
        <w:gridCol w:w="6420"/>
      </w:tblGrid>
      <w:tr w:rsidR="00890D29" w:rsidRPr="00AE4B38" w14:paraId="36F34F73" w14:textId="77777777" w:rsidTr="001C6F06">
        <w:tc>
          <w:tcPr>
            <w:tcW w:w="978" w:type="dxa"/>
            <w:vMerge w:val="restart"/>
          </w:tcPr>
          <w:p w14:paraId="41737DA1" w14:textId="77777777" w:rsidR="00890D29" w:rsidRPr="00AE4B38" w:rsidRDefault="00890D29" w:rsidP="002456ED"/>
        </w:tc>
        <w:tc>
          <w:tcPr>
            <w:tcW w:w="7978" w:type="dxa"/>
            <w:gridSpan w:val="2"/>
          </w:tcPr>
          <w:p w14:paraId="3833D15B" w14:textId="70EC268D" w:rsidR="00890D29" w:rsidRPr="00B82B7E" w:rsidRDefault="00312A11" w:rsidP="002456ED">
            <w:r w:rsidRPr="00BC55ED">
              <w:t>Szigetszentmiklós</w:t>
            </w:r>
            <w:r>
              <w:t xml:space="preserve"> Város Önkormányzata Képviselő-testületének Városfejlesztési Bizottsága úgy dönt, hogy a „</w:t>
            </w:r>
            <w:r w:rsidRPr="00312A11">
              <w:t>158/2 hrsz-ú ingatlan túlkerítése, telekhatár-rendezése</w:t>
            </w:r>
            <w:r>
              <w:t xml:space="preserve">” c. előterjesztés tárgyában javasolja a Képviselő-testületnek felkérni a polgármestert, hogy folytasson </w:t>
            </w:r>
            <w:r w:rsidRPr="00E43678">
              <w:t>további egyeztetéseket a tulajdonosokkal, az ingatlanrész négyzetméterárának vonatkozásában.</w:t>
            </w:r>
          </w:p>
        </w:tc>
      </w:tr>
      <w:tr w:rsidR="00890D29" w:rsidRPr="00AE4B38" w14:paraId="08A05438" w14:textId="77777777" w:rsidTr="001C6F06">
        <w:trPr>
          <w:cantSplit/>
        </w:trPr>
        <w:tc>
          <w:tcPr>
            <w:tcW w:w="978" w:type="dxa"/>
            <w:vMerge/>
            <w:vAlign w:val="center"/>
          </w:tcPr>
          <w:p w14:paraId="2F3BBBE1" w14:textId="77777777" w:rsidR="00890D29" w:rsidRPr="00AE4B38" w:rsidRDefault="00890D29" w:rsidP="002456ED"/>
        </w:tc>
        <w:tc>
          <w:tcPr>
            <w:tcW w:w="1558" w:type="dxa"/>
          </w:tcPr>
          <w:p w14:paraId="21A37D0F" w14:textId="77777777" w:rsidR="00890D29" w:rsidRPr="00D562AD" w:rsidRDefault="00890D29" w:rsidP="002456ED">
            <w:r w:rsidRPr="00D562AD">
              <w:rPr>
                <w:rStyle w:val="Kiemels2"/>
              </w:rPr>
              <w:t>Felelős</w:t>
            </w:r>
            <w:r w:rsidRPr="00D562AD">
              <w:t>:</w:t>
            </w:r>
          </w:p>
        </w:tc>
        <w:tc>
          <w:tcPr>
            <w:tcW w:w="6420" w:type="dxa"/>
            <w:shd w:val="clear" w:color="auto" w:fill="auto"/>
          </w:tcPr>
          <w:p w14:paraId="18016585" w14:textId="1BB87CCE" w:rsidR="00890D29" w:rsidRPr="00524135" w:rsidRDefault="00890D29" w:rsidP="002456ED">
            <w:r>
              <w:t>a bizottság elnöke</w:t>
            </w:r>
            <w:r w:rsidR="009E01A5">
              <w:t xml:space="preserve"> a Képviselő-testület tájékoztatásáért</w:t>
            </w:r>
          </w:p>
        </w:tc>
      </w:tr>
      <w:tr w:rsidR="00890D29" w:rsidRPr="00AE4B38" w14:paraId="71578F70" w14:textId="77777777" w:rsidTr="001C6F06">
        <w:trPr>
          <w:cantSplit/>
        </w:trPr>
        <w:tc>
          <w:tcPr>
            <w:tcW w:w="978" w:type="dxa"/>
            <w:vMerge/>
            <w:vAlign w:val="center"/>
          </w:tcPr>
          <w:p w14:paraId="09CBA4F7" w14:textId="77777777" w:rsidR="00890D29" w:rsidRPr="00AE4B38" w:rsidRDefault="00890D29" w:rsidP="002456ED"/>
        </w:tc>
        <w:tc>
          <w:tcPr>
            <w:tcW w:w="1558" w:type="dxa"/>
          </w:tcPr>
          <w:p w14:paraId="6484492E" w14:textId="77777777" w:rsidR="00890D29" w:rsidRPr="00D562AD" w:rsidRDefault="00890D29" w:rsidP="002456ED">
            <w:r w:rsidRPr="00D562AD">
              <w:rPr>
                <w:rStyle w:val="Kiemels2"/>
              </w:rPr>
              <w:t>Határidő</w:t>
            </w:r>
            <w:r w:rsidRPr="00D562AD">
              <w:t>:</w:t>
            </w:r>
          </w:p>
        </w:tc>
        <w:tc>
          <w:tcPr>
            <w:tcW w:w="6420" w:type="dxa"/>
            <w:shd w:val="clear" w:color="auto" w:fill="auto"/>
          </w:tcPr>
          <w:p w14:paraId="41F8656B" w14:textId="0E999088" w:rsidR="00890D29" w:rsidRPr="00524135" w:rsidRDefault="009E01A5" w:rsidP="002456ED">
            <w:r>
              <w:t>a Képviselő-testület következő ülése</w:t>
            </w:r>
          </w:p>
        </w:tc>
      </w:tr>
      <w:tr w:rsidR="00890D29" w:rsidRPr="00AE4B38" w14:paraId="3B789624" w14:textId="77777777" w:rsidTr="001C6F06">
        <w:tc>
          <w:tcPr>
            <w:tcW w:w="978" w:type="dxa"/>
            <w:vMerge/>
            <w:vAlign w:val="center"/>
          </w:tcPr>
          <w:p w14:paraId="4726A629" w14:textId="77777777" w:rsidR="00890D29" w:rsidRPr="00AE4B38" w:rsidRDefault="00890D29" w:rsidP="002456ED"/>
        </w:tc>
        <w:tc>
          <w:tcPr>
            <w:tcW w:w="1558" w:type="dxa"/>
          </w:tcPr>
          <w:p w14:paraId="30C15115" w14:textId="77777777" w:rsidR="00890D29" w:rsidRPr="00D562AD" w:rsidRDefault="00890D29" w:rsidP="002456ED">
            <w:pPr>
              <w:rPr>
                <w:rStyle w:val="Kiemels2"/>
              </w:rPr>
            </w:pPr>
            <w:r w:rsidRPr="00D562AD">
              <w:rPr>
                <w:rStyle w:val="Kiemels2"/>
              </w:rPr>
              <w:t>Végrehajtást végzi:</w:t>
            </w:r>
          </w:p>
        </w:tc>
        <w:tc>
          <w:tcPr>
            <w:tcW w:w="6420" w:type="dxa"/>
            <w:shd w:val="clear" w:color="auto" w:fill="auto"/>
          </w:tcPr>
          <w:p w14:paraId="03505279" w14:textId="77777777" w:rsidR="00890D29" w:rsidRPr="00524135" w:rsidRDefault="00890D29" w:rsidP="002456ED">
            <w:r>
              <w:t xml:space="preserve">Településrendezési </w:t>
            </w:r>
            <w:r w:rsidRPr="00524135">
              <w:rPr>
                <w:rFonts w:ascii="Cambria" w:hAnsi="Cambria"/>
                <w:lang w:eastAsia="hu-HU"/>
              </w:rPr>
              <w:t>Osztály</w:t>
            </w:r>
          </w:p>
        </w:tc>
      </w:tr>
    </w:tbl>
    <w:p w14:paraId="301A34D3" w14:textId="4A6E52F9" w:rsidR="00655283" w:rsidRPr="00655283" w:rsidRDefault="00F91147" w:rsidP="002456ED">
      <w:pPr>
        <w:pStyle w:val="Cmsor3"/>
      </w:pPr>
      <w:bookmarkStart w:id="13" w:name="_Toc113870332"/>
      <w:r>
        <w:t>4</w:t>
      </w:r>
      <w:r w:rsidR="0044194F" w:rsidRPr="006F2574">
        <w:t xml:space="preserve">./ </w:t>
      </w:r>
      <w:r w:rsidR="00655283" w:rsidRPr="002265D8">
        <w:t>A Szigetszentmiklós 2004, 2017 és 2023 hrsz-ú ingatlanok</w:t>
      </w:r>
      <w:r w:rsidR="00655283">
        <w:t xml:space="preserve"> (Horváth köz) </w:t>
      </w:r>
      <w:r w:rsidR="00655283" w:rsidRPr="002265D8">
        <w:t>telekhatár-rendezése</w:t>
      </w:r>
      <w:bookmarkEnd w:id="13"/>
      <w:r w:rsidR="00655283" w:rsidRPr="002265D8">
        <w:t xml:space="preserve"> </w:t>
      </w:r>
      <w:r w:rsidR="00655283">
        <w:t xml:space="preserve"> </w:t>
      </w:r>
    </w:p>
    <w:p w14:paraId="3394719F" w14:textId="5BB4547D" w:rsidR="0044194F" w:rsidRPr="006F2574" w:rsidRDefault="0044194F" w:rsidP="002456ED">
      <w:r w:rsidRPr="00655283">
        <w:rPr>
          <w:b/>
          <w:bCs/>
        </w:rPr>
        <w:t>Előadó:</w:t>
      </w:r>
      <w:r w:rsidRPr="00655283">
        <w:t xml:space="preserve"> </w:t>
      </w:r>
      <w:r w:rsidRPr="0009408E">
        <w:t>Nagy János polgármester</w:t>
      </w:r>
    </w:p>
    <w:p w14:paraId="3F7E41CE" w14:textId="5581C377" w:rsidR="00655283" w:rsidRDefault="007B6C5F" w:rsidP="002456ED">
      <w:r w:rsidRPr="00487009">
        <w:rPr>
          <w:b/>
        </w:rPr>
        <w:t xml:space="preserve">Gyurcsik József bizottsági elnök: </w:t>
      </w:r>
      <w:r w:rsidR="00655283">
        <w:t xml:space="preserve">ismerteti az előterjesztésben foglaltakat, majd </w:t>
      </w:r>
      <w:r w:rsidR="00655283" w:rsidRPr="00487009">
        <w:t>kérdés, hozzászólás nem lévén</w:t>
      </w:r>
      <w:r w:rsidR="00655283">
        <w:t>,</w:t>
      </w:r>
      <w:r w:rsidR="00655283" w:rsidRPr="00487009">
        <w:t xml:space="preserve"> szavazásra bocsátja </w:t>
      </w:r>
      <w:r w:rsidR="00655283">
        <w:t>az előterjesztés szerinti határozati javaslatot.</w:t>
      </w:r>
    </w:p>
    <w:p w14:paraId="5FDDA013" w14:textId="450AF19B" w:rsidR="00F414EE" w:rsidRPr="00C125AD" w:rsidRDefault="00655283" w:rsidP="002456ED">
      <w:r w:rsidRPr="00C5589D">
        <w:t>A Városfejlesztési Bizottság a javaslatot</w:t>
      </w:r>
      <w:r>
        <w:t xml:space="preserve"> </w:t>
      </w:r>
      <w:r w:rsidRPr="00AA0FCF">
        <w:rPr>
          <w:b/>
          <w:bCs/>
        </w:rPr>
        <w:t>egyhangúlag</w:t>
      </w:r>
      <w:r w:rsidRPr="00A1459E">
        <w:rPr>
          <w:rStyle w:val="Kiemels2"/>
        </w:rPr>
        <w:t xml:space="preserve">– </w:t>
      </w:r>
      <w:r>
        <w:rPr>
          <w:rStyle w:val="Kiemels2"/>
        </w:rPr>
        <w:t>8</w:t>
      </w:r>
      <w:r w:rsidRPr="00A1459E">
        <w:rPr>
          <w:rStyle w:val="Kiemels2"/>
        </w:rPr>
        <w:t xml:space="preserve"> igen</w:t>
      </w:r>
      <w:r>
        <w:rPr>
          <w:rStyle w:val="Kiemels2"/>
        </w:rPr>
        <w:t xml:space="preserve"> </w:t>
      </w:r>
      <w:r w:rsidRPr="005A1665">
        <w:rPr>
          <w:rStyle w:val="Kiemels2"/>
        </w:rPr>
        <w:t>szavazattal</w:t>
      </w:r>
      <w:r w:rsidRPr="00C5589D">
        <w:rPr>
          <w:rStyle w:val="Kiemels2"/>
        </w:rPr>
        <w:t xml:space="preserve"> –</w:t>
      </w:r>
      <w:r w:rsidRPr="00487009">
        <w:rPr>
          <w:rStyle w:val="Kiemels2"/>
        </w:rPr>
        <w:t xml:space="preserve"> </w:t>
      </w:r>
      <w:r w:rsidRPr="00CB26C3">
        <w:t>elfogadta és az alábbi határozatot hozta:</w:t>
      </w:r>
      <w:r>
        <w:t xml:space="preserve"> </w:t>
      </w:r>
    </w:p>
    <w:p w14:paraId="2540CAF9" w14:textId="5A34ED89" w:rsidR="00E447EC" w:rsidRPr="00CB26C3" w:rsidRDefault="00655283" w:rsidP="00793B12">
      <w:pPr>
        <w:pStyle w:val="Cmsor4"/>
      </w:pPr>
      <w:r>
        <w:t xml:space="preserve"> </w:t>
      </w:r>
      <w:r w:rsidR="00E447EC" w:rsidRPr="00CB26C3">
        <w:t xml:space="preserve">              </w:t>
      </w:r>
      <w:bookmarkStart w:id="14" w:name="_Toc113870333"/>
      <w:r w:rsidR="00103CE4">
        <w:t>6</w:t>
      </w:r>
      <w:r w:rsidR="002651D7">
        <w:t>9</w:t>
      </w:r>
      <w:r w:rsidR="00E447EC" w:rsidRPr="00CB26C3">
        <w:t>/</w:t>
      </w:r>
      <w:r w:rsidR="00C300E5">
        <w:t>2022</w:t>
      </w:r>
      <w:r w:rsidR="00E447EC" w:rsidRPr="00CB26C3">
        <w:t>. (</w:t>
      </w:r>
      <w:r w:rsidR="00B26435">
        <w:t>V</w:t>
      </w:r>
      <w:r w:rsidR="00D46CEB">
        <w:t>I</w:t>
      </w:r>
      <w:r w:rsidR="00103CE4">
        <w:t>II</w:t>
      </w:r>
      <w:r w:rsidR="00D826CD">
        <w:t>.</w:t>
      </w:r>
      <w:r w:rsidR="00F64952">
        <w:t>2</w:t>
      </w:r>
      <w:r w:rsidR="00103CE4">
        <w:t>9</w:t>
      </w:r>
      <w:r w:rsidR="00C300E5">
        <w:t>.</w:t>
      </w:r>
      <w:r w:rsidR="00E447EC" w:rsidRPr="00CB26C3">
        <w:t>) sz. Városfejlesztési Bizottsági Határozat</w:t>
      </w:r>
      <w:bookmarkEnd w:id="14"/>
    </w:p>
    <w:tbl>
      <w:tblPr>
        <w:tblpPr w:leftFromText="141" w:rightFromText="141" w:vertAnchor="text" w:tblpY="1"/>
        <w:tblOverlap w:val="never"/>
        <w:tblW w:w="0" w:type="auto"/>
        <w:tblLook w:val="01E0" w:firstRow="1" w:lastRow="1" w:firstColumn="1" w:lastColumn="1" w:noHBand="0" w:noVBand="0"/>
      </w:tblPr>
      <w:tblGrid>
        <w:gridCol w:w="978"/>
        <w:gridCol w:w="1558"/>
        <w:gridCol w:w="6420"/>
      </w:tblGrid>
      <w:tr w:rsidR="00E447EC" w:rsidRPr="00524135" w14:paraId="3893E21C" w14:textId="77777777" w:rsidTr="00EC2CF0">
        <w:tc>
          <w:tcPr>
            <w:tcW w:w="978" w:type="dxa"/>
            <w:vMerge w:val="restart"/>
          </w:tcPr>
          <w:p w14:paraId="41B76BB4" w14:textId="77777777" w:rsidR="00E447EC" w:rsidRPr="00CB26C3" w:rsidRDefault="00E447EC" w:rsidP="002456ED"/>
        </w:tc>
        <w:tc>
          <w:tcPr>
            <w:tcW w:w="7978" w:type="dxa"/>
            <w:gridSpan w:val="2"/>
          </w:tcPr>
          <w:p w14:paraId="34ABA98A" w14:textId="51136E90" w:rsidR="00E447EC" w:rsidRPr="00524135" w:rsidRDefault="00E53D1A" w:rsidP="002456ED">
            <w:pPr>
              <w:rPr>
                <w:lang w:eastAsia="hu-HU"/>
              </w:rPr>
            </w:pPr>
            <w:r w:rsidRPr="00E53D1A">
              <w:t xml:space="preserve">Szigetszentmiklós Város Önkormányzata Képviselő-testületének Városfejlesztési Bizottsága javasolja a Képviselő-testületnek az előterjesztés szerinti képviselő-testületi határozati javaslat </w:t>
            </w:r>
            <w:r w:rsidR="00D80EFF">
              <w:t>elfogadását.</w:t>
            </w:r>
          </w:p>
        </w:tc>
      </w:tr>
      <w:tr w:rsidR="0044194F" w:rsidRPr="00524135" w14:paraId="048234D8" w14:textId="77777777" w:rsidTr="00EC2CF0">
        <w:trPr>
          <w:cantSplit/>
        </w:trPr>
        <w:tc>
          <w:tcPr>
            <w:tcW w:w="978" w:type="dxa"/>
            <w:vMerge/>
            <w:vAlign w:val="center"/>
          </w:tcPr>
          <w:p w14:paraId="0AFE1E7F" w14:textId="77777777" w:rsidR="0044194F" w:rsidRPr="00524135" w:rsidRDefault="0044194F" w:rsidP="002456ED"/>
        </w:tc>
        <w:tc>
          <w:tcPr>
            <w:tcW w:w="1558" w:type="dxa"/>
          </w:tcPr>
          <w:p w14:paraId="51E4B5B1" w14:textId="77777777" w:rsidR="0044194F" w:rsidRPr="00524135" w:rsidRDefault="0044194F" w:rsidP="002456ED">
            <w:r w:rsidRPr="00524135">
              <w:rPr>
                <w:rStyle w:val="Kiemels2"/>
              </w:rPr>
              <w:t>Felelős</w:t>
            </w:r>
            <w:r w:rsidRPr="00524135">
              <w:t>:</w:t>
            </w:r>
          </w:p>
        </w:tc>
        <w:tc>
          <w:tcPr>
            <w:tcW w:w="6420" w:type="dxa"/>
            <w:shd w:val="clear" w:color="auto" w:fill="auto"/>
          </w:tcPr>
          <w:p w14:paraId="4E1B330C" w14:textId="4405CB84" w:rsidR="0044194F" w:rsidRPr="00524135" w:rsidRDefault="0044194F" w:rsidP="002456ED">
            <w:r w:rsidRPr="00524135">
              <w:t>a bizottság elnöke a Képviselő-testület tájékoztatásáért</w:t>
            </w:r>
          </w:p>
        </w:tc>
      </w:tr>
      <w:tr w:rsidR="0044194F" w:rsidRPr="00524135" w14:paraId="5AC089F9" w14:textId="77777777" w:rsidTr="00EC2CF0">
        <w:trPr>
          <w:cantSplit/>
        </w:trPr>
        <w:tc>
          <w:tcPr>
            <w:tcW w:w="978" w:type="dxa"/>
            <w:vMerge/>
            <w:vAlign w:val="center"/>
          </w:tcPr>
          <w:p w14:paraId="12320203" w14:textId="77777777" w:rsidR="0044194F" w:rsidRPr="00524135" w:rsidRDefault="0044194F" w:rsidP="002456ED"/>
        </w:tc>
        <w:tc>
          <w:tcPr>
            <w:tcW w:w="1558" w:type="dxa"/>
          </w:tcPr>
          <w:p w14:paraId="2383E1C4" w14:textId="77777777" w:rsidR="0044194F" w:rsidRPr="00524135" w:rsidRDefault="0044194F" w:rsidP="002456ED">
            <w:r w:rsidRPr="00524135">
              <w:rPr>
                <w:rStyle w:val="Kiemels2"/>
              </w:rPr>
              <w:t>Határidő</w:t>
            </w:r>
            <w:r w:rsidRPr="00524135">
              <w:t>:</w:t>
            </w:r>
          </w:p>
        </w:tc>
        <w:tc>
          <w:tcPr>
            <w:tcW w:w="6420" w:type="dxa"/>
            <w:shd w:val="clear" w:color="auto" w:fill="auto"/>
          </w:tcPr>
          <w:p w14:paraId="1578EA48" w14:textId="49C8A5F6" w:rsidR="0044194F" w:rsidRPr="00524135" w:rsidRDefault="00694875" w:rsidP="002456ED">
            <w:r w:rsidRPr="00524135">
              <w:t>a Képviselő-testület következő ülése</w:t>
            </w:r>
          </w:p>
        </w:tc>
      </w:tr>
      <w:tr w:rsidR="0044194F" w:rsidRPr="00524135" w14:paraId="32CAC8E1" w14:textId="77777777" w:rsidTr="00EC2CF0">
        <w:tc>
          <w:tcPr>
            <w:tcW w:w="978" w:type="dxa"/>
            <w:vMerge/>
            <w:vAlign w:val="center"/>
          </w:tcPr>
          <w:p w14:paraId="2779E9AE" w14:textId="77777777" w:rsidR="0044194F" w:rsidRPr="00524135" w:rsidRDefault="0044194F" w:rsidP="002456ED"/>
        </w:tc>
        <w:tc>
          <w:tcPr>
            <w:tcW w:w="1558" w:type="dxa"/>
          </w:tcPr>
          <w:p w14:paraId="0B0671FC" w14:textId="77777777" w:rsidR="0044194F" w:rsidRPr="00524135" w:rsidRDefault="0044194F" w:rsidP="002456ED">
            <w:pPr>
              <w:rPr>
                <w:rStyle w:val="Kiemels2"/>
              </w:rPr>
            </w:pPr>
            <w:r w:rsidRPr="00524135">
              <w:rPr>
                <w:rStyle w:val="Kiemels2"/>
              </w:rPr>
              <w:t>Végrehajtást végzi:</w:t>
            </w:r>
          </w:p>
        </w:tc>
        <w:tc>
          <w:tcPr>
            <w:tcW w:w="6420" w:type="dxa"/>
            <w:shd w:val="clear" w:color="auto" w:fill="auto"/>
          </w:tcPr>
          <w:p w14:paraId="114F85C0" w14:textId="7E020530" w:rsidR="0044194F" w:rsidRPr="00524135" w:rsidRDefault="00D46CEB" w:rsidP="002456ED">
            <w:r>
              <w:rPr>
                <w:lang w:eastAsia="hu-HU"/>
              </w:rPr>
              <w:t>Településrendezési</w:t>
            </w:r>
            <w:r w:rsidR="00B17A07" w:rsidRPr="00524135">
              <w:rPr>
                <w:lang w:eastAsia="hu-HU"/>
              </w:rPr>
              <w:t xml:space="preserve"> Osztály</w:t>
            </w:r>
          </w:p>
        </w:tc>
      </w:tr>
      <w:tr w:rsidR="009E2D0D" w:rsidRPr="00524135" w14:paraId="2C679ECD" w14:textId="77777777" w:rsidTr="00D97586">
        <w:tc>
          <w:tcPr>
            <w:tcW w:w="978" w:type="dxa"/>
            <w:vAlign w:val="center"/>
          </w:tcPr>
          <w:p w14:paraId="7E47D9E8" w14:textId="77777777" w:rsidR="009E2D0D" w:rsidRPr="00524135" w:rsidRDefault="009E2D0D" w:rsidP="002456ED"/>
        </w:tc>
        <w:tc>
          <w:tcPr>
            <w:tcW w:w="7978" w:type="dxa"/>
            <w:gridSpan w:val="2"/>
          </w:tcPr>
          <w:p w14:paraId="27BD836C" w14:textId="47891CA4" w:rsidR="009E2D0D" w:rsidRPr="00524135" w:rsidRDefault="009E2D0D" w:rsidP="002456ED">
            <w:pPr>
              <w:rPr>
                <w:rFonts w:ascii="Cambria" w:hAnsi="Cambria"/>
                <w:lang w:eastAsia="hu-HU"/>
              </w:rPr>
            </w:pPr>
            <w:r w:rsidRPr="00524135">
              <w:t>A határozat melléklete a tárgyi előterjesztés képviselő-testületi határozati javaslata.</w:t>
            </w:r>
          </w:p>
        </w:tc>
      </w:tr>
    </w:tbl>
    <w:p w14:paraId="0C319969" w14:textId="26DCDD98" w:rsidR="0044194F" w:rsidRPr="00AE4B38" w:rsidRDefault="00103CE4" w:rsidP="002456ED">
      <w:pPr>
        <w:pStyle w:val="Cmsor3"/>
      </w:pPr>
      <w:bookmarkStart w:id="15" w:name="_Toc113870334"/>
      <w:r>
        <w:t>5</w:t>
      </w:r>
      <w:r w:rsidR="0044194F" w:rsidRPr="00AE4B38">
        <w:t xml:space="preserve">./ </w:t>
      </w:r>
      <w:r w:rsidRPr="002265D8">
        <w:t xml:space="preserve">A 097/62 hrsz-ú </w:t>
      </w:r>
      <w:r>
        <w:t xml:space="preserve">ingatlan </w:t>
      </w:r>
      <w:r w:rsidRPr="002265D8">
        <w:t>(Bolgárkertész utca)</w:t>
      </w:r>
      <w:r>
        <w:t xml:space="preserve"> </w:t>
      </w:r>
      <w:r w:rsidRPr="002265D8">
        <w:t>részleges kisajátítása</w:t>
      </w:r>
      <w:bookmarkEnd w:id="15"/>
    </w:p>
    <w:p w14:paraId="6A027F17" w14:textId="350D4506" w:rsidR="00B17A07" w:rsidRPr="00B526A8" w:rsidRDefault="0044194F" w:rsidP="002456ED">
      <w:r w:rsidRPr="0009408E">
        <w:rPr>
          <w:b/>
        </w:rPr>
        <w:t xml:space="preserve">Előadó: </w:t>
      </w:r>
      <w:r w:rsidRPr="0009408E">
        <w:t>Nagy János polgármester</w:t>
      </w:r>
    </w:p>
    <w:p w14:paraId="7EF96CE2" w14:textId="6C2D9B4C" w:rsidR="00103CE4" w:rsidRPr="00103CE4" w:rsidRDefault="00103CE4" w:rsidP="002456ED">
      <w:r w:rsidRPr="00487009">
        <w:rPr>
          <w:b/>
        </w:rPr>
        <w:t xml:space="preserve">Gyurcsik József bizottsági elnök: </w:t>
      </w:r>
      <w:r>
        <w:t xml:space="preserve">ismerteti az előterjesztésben foglaltakat, majd </w:t>
      </w:r>
      <w:r w:rsidRPr="00487009">
        <w:t>kérdés, hozzászólás nem lévén</w:t>
      </w:r>
      <w:r>
        <w:t>,</w:t>
      </w:r>
      <w:r w:rsidRPr="00487009">
        <w:t xml:space="preserve"> szavazásra bocsátja </w:t>
      </w:r>
      <w:r>
        <w:t>az előterjesztés szerinti határozati javaslatot.</w:t>
      </w:r>
    </w:p>
    <w:p w14:paraId="41D31EBA" w14:textId="77777777" w:rsidR="00103CE4" w:rsidRPr="00C125AD" w:rsidRDefault="00103CE4" w:rsidP="002456ED">
      <w:r w:rsidRPr="00C5589D">
        <w:t>A Városfejlesztési Bizottság a javaslatot</w:t>
      </w:r>
      <w:r>
        <w:t xml:space="preserve"> </w:t>
      </w:r>
      <w:r w:rsidRPr="00AA0FCF">
        <w:rPr>
          <w:b/>
          <w:bCs/>
        </w:rPr>
        <w:t>egyhangúlag</w:t>
      </w:r>
      <w:r w:rsidRPr="00A1459E">
        <w:rPr>
          <w:rStyle w:val="Kiemels2"/>
        </w:rPr>
        <w:t xml:space="preserve">– </w:t>
      </w:r>
      <w:r>
        <w:rPr>
          <w:rStyle w:val="Kiemels2"/>
        </w:rPr>
        <w:t>8</w:t>
      </w:r>
      <w:r w:rsidRPr="00A1459E">
        <w:rPr>
          <w:rStyle w:val="Kiemels2"/>
        </w:rPr>
        <w:t xml:space="preserve"> igen</w:t>
      </w:r>
      <w:r>
        <w:rPr>
          <w:rStyle w:val="Kiemels2"/>
        </w:rPr>
        <w:t xml:space="preserve"> </w:t>
      </w:r>
      <w:r w:rsidRPr="005A1665">
        <w:rPr>
          <w:rStyle w:val="Kiemels2"/>
        </w:rPr>
        <w:t>szavazattal</w:t>
      </w:r>
      <w:r w:rsidRPr="00C5589D">
        <w:rPr>
          <w:rStyle w:val="Kiemels2"/>
        </w:rPr>
        <w:t xml:space="preserve"> –</w:t>
      </w:r>
      <w:r w:rsidRPr="00487009">
        <w:rPr>
          <w:rStyle w:val="Kiemels2"/>
        </w:rPr>
        <w:t xml:space="preserve"> </w:t>
      </w:r>
      <w:r w:rsidRPr="00CB26C3">
        <w:t>elfogadta és az alábbi határozatot hozta:</w:t>
      </w:r>
      <w:r>
        <w:t xml:space="preserve"> </w:t>
      </w:r>
    </w:p>
    <w:p w14:paraId="4C757D65" w14:textId="10AA0CD6" w:rsidR="00414402" w:rsidRPr="0096688C" w:rsidRDefault="00414402" w:rsidP="002456ED">
      <w:pPr>
        <w:pStyle w:val="Cmsor4"/>
      </w:pPr>
      <w:r w:rsidRPr="0096688C">
        <w:lastRenderedPageBreak/>
        <w:t xml:space="preserve">              </w:t>
      </w:r>
      <w:bookmarkStart w:id="16" w:name="_Toc106954348"/>
      <w:bookmarkStart w:id="17" w:name="_Toc113870335"/>
      <w:r w:rsidR="002651D7">
        <w:t>70</w:t>
      </w:r>
      <w:r w:rsidRPr="0096688C">
        <w:t>/2022. (VI</w:t>
      </w:r>
      <w:r w:rsidR="00103CE4">
        <w:t>II</w:t>
      </w:r>
      <w:r w:rsidRPr="0096688C">
        <w:t>.2</w:t>
      </w:r>
      <w:r w:rsidR="00103CE4">
        <w:t>9</w:t>
      </w:r>
      <w:r w:rsidRPr="0096688C">
        <w:t>.) sz. Városfejlesztési Bizottsági Határozat</w:t>
      </w:r>
      <w:bookmarkEnd w:id="16"/>
      <w:bookmarkEnd w:id="17"/>
    </w:p>
    <w:tbl>
      <w:tblPr>
        <w:tblW w:w="0" w:type="auto"/>
        <w:tblLook w:val="01E0" w:firstRow="1" w:lastRow="1" w:firstColumn="1" w:lastColumn="1" w:noHBand="0" w:noVBand="0"/>
      </w:tblPr>
      <w:tblGrid>
        <w:gridCol w:w="976"/>
        <w:gridCol w:w="1558"/>
        <w:gridCol w:w="6422"/>
      </w:tblGrid>
      <w:tr w:rsidR="00414402" w:rsidRPr="0096688C" w14:paraId="5067156E" w14:textId="77777777" w:rsidTr="00E97E70">
        <w:tc>
          <w:tcPr>
            <w:tcW w:w="976" w:type="dxa"/>
            <w:vMerge w:val="restart"/>
          </w:tcPr>
          <w:p w14:paraId="5258574B" w14:textId="77777777" w:rsidR="00414402" w:rsidRPr="0096688C" w:rsidRDefault="00414402" w:rsidP="002456ED"/>
        </w:tc>
        <w:tc>
          <w:tcPr>
            <w:tcW w:w="7980" w:type="dxa"/>
            <w:gridSpan w:val="2"/>
          </w:tcPr>
          <w:p w14:paraId="2219BCA7" w14:textId="231C2678" w:rsidR="00414402" w:rsidRPr="0096688C" w:rsidRDefault="00103CE4" w:rsidP="002456ED">
            <w:r w:rsidRPr="00E53D1A">
              <w:t xml:space="preserve">Szigetszentmiklós Város Önkormányzata Képviselő-testületének Városfejlesztési Bizottsága javasolja a Képviselő-testületnek az előterjesztés szerinti képviselő-testületi határozati javaslat </w:t>
            </w:r>
            <w:r>
              <w:t>elfogadását.</w:t>
            </w:r>
          </w:p>
        </w:tc>
      </w:tr>
      <w:tr w:rsidR="00414402" w:rsidRPr="0096688C" w14:paraId="4F34D52E" w14:textId="77777777" w:rsidTr="00E97E70">
        <w:trPr>
          <w:cantSplit/>
        </w:trPr>
        <w:tc>
          <w:tcPr>
            <w:tcW w:w="976" w:type="dxa"/>
            <w:vMerge/>
            <w:vAlign w:val="center"/>
          </w:tcPr>
          <w:p w14:paraId="1DADF0BC" w14:textId="77777777" w:rsidR="00414402" w:rsidRPr="0096688C" w:rsidRDefault="00414402" w:rsidP="002456ED"/>
        </w:tc>
        <w:tc>
          <w:tcPr>
            <w:tcW w:w="1558" w:type="dxa"/>
          </w:tcPr>
          <w:p w14:paraId="34F9129F" w14:textId="77777777" w:rsidR="00414402" w:rsidRPr="0096688C" w:rsidRDefault="00414402" w:rsidP="002456ED">
            <w:r w:rsidRPr="0096688C">
              <w:rPr>
                <w:rStyle w:val="Kiemels2"/>
              </w:rPr>
              <w:t>Felelős</w:t>
            </w:r>
            <w:r w:rsidRPr="0096688C">
              <w:t>:</w:t>
            </w:r>
          </w:p>
        </w:tc>
        <w:tc>
          <w:tcPr>
            <w:tcW w:w="6422" w:type="dxa"/>
            <w:shd w:val="clear" w:color="auto" w:fill="auto"/>
          </w:tcPr>
          <w:p w14:paraId="524C2BB0" w14:textId="77777777" w:rsidR="00414402" w:rsidRPr="0096688C" w:rsidRDefault="00414402" w:rsidP="002456ED">
            <w:r w:rsidRPr="0096688C">
              <w:t>a bizottság elnöke a Képviselő-testület tájékoztatásáért</w:t>
            </w:r>
          </w:p>
        </w:tc>
      </w:tr>
      <w:tr w:rsidR="00414402" w:rsidRPr="0096688C" w14:paraId="73E8F873" w14:textId="77777777" w:rsidTr="00E97E70">
        <w:trPr>
          <w:cantSplit/>
        </w:trPr>
        <w:tc>
          <w:tcPr>
            <w:tcW w:w="976" w:type="dxa"/>
            <w:vMerge/>
            <w:vAlign w:val="center"/>
          </w:tcPr>
          <w:p w14:paraId="38E3222C" w14:textId="77777777" w:rsidR="00414402" w:rsidRPr="0096688C" w:rsidRDefault="00414402" w:rsidP="002456ED"/>
        </w:tc>
        <w:tc>
          <w:tcPr>
            <w:tcW w:w="1558" w:type="dxa"/>
          </w:tcPr>
          <w:p w14:paraId="7CA2D15D" w14:textId="77777777" w:rsidR="00414402" w:rsidRPr="0096688C" w:rsidRDefault="00414402" w:rsidP="002456ED">
            <w:r w:rsidRPr="0096688C">
              <w:rPr>
                <w:rStyle w:val="Kiemels2"/>
              </w:rPr>
              <w:t>Határidő</w:t>
            </w:r>
            <w:r w:rsidRPr="0096688C">
              <w:t>:</w:t>
            </w:r>
          </w:p>
        </w:tc>
        <w:tc>
          <w:tcPr>
            <w:tcW w:w="6422" w:type="dxa"/>
            <w:shd w:val="clear" w:color="auto" w:fill="auto"/>
          </w:tcPr>
          <w:p w14:paraId="0D46E5C2" w14:textId="77777777" w:rsidR="00414402" w:rsidRPr="0096688C" w:rsidRDefault="00414402" w:rsidP="002456ED">
            <w:r w:rsidRPr="0096688C">
              <w:t>a Képviselő-testület következő ülése</w:t>
            </w:r>
          </w:p>
        </w:tc>
      </w:tr>
      <w:tr w:rsidR="00414402" w:rsidRPr="0096688C" w14:paraId="167FBF37" w14:textId="77777777" w:rsidTr="00E97E70">
        <w:tc>
          <w:tcPr>
            <w:tcW w:w="976" w:type="dxa"/>
            <w:vMerge/>
            <w:vAlign w:val="center"/>
          </w:tcPr>
          <w:p w14:paraId="4B903DBA" w14:textId="77777777" w:rsidR="00414402" w:rsidRPr="0096688C" w:rsidRDefault="00414402" w:rsidP="002456ED"/>
        </w:tc>
        <w:tc>
          <w:tcPr>
            <w:tcW w:w="1558" w:type="dxa"/>
          </w:tcPr>
          <w:p w14:paraId="779CDC69" w14:textId="77777777" w:rsidR="00414402" w:rsidRPr="0096688C" w:rsidRDefault="00414402" w:rsidP="002456ED">
            <w:pPr>
              <w:rPr>
                <w:rStyle w:val="Kiemels2"/>
              </w:rPr>
            </w:pPr>
            <w:r w:rsidRPr="0096688C">
              <w:rPr>
                <w:rStyle w:val="Kiemels2"/>
              </w:rPr>
              <w:t>Végrehajtást végzi:</w:t>
            </w:r>
          </w:p>
        </w:tc>
        <w:tc>
          <w:tcPr>
            <w:tcW w:w="6422" w:type="dxa"/>
            <w:shd w:val="clear" w:color="auto" w:fill="auto"/>
          </w:tcPr>
          <w:p w14:paraId="57C0B229" w14:textId="4F9082FC" w:rsidR="00414402" w:rsidRPr="0096688C" w:rsidRDefault="0060799C" w:rsidP="002456ED">
            <w:r>
              <w:rPr>
                <w:lang w:eastAsia="hu-HU"/>
              </w:rPr>
              <w:t xml:space="preserve">Településrendezési </w:t>
            </w:r>
            <w:r w:rsidR="00793B12">
              <w:rPr>
                <w:lang w:eastAsia="hu-HU"/>
              </w:rPr>
              <w:t>O</w:t>
            </w:r>
            <w:r>
              <w:rPr>
                <w:lang w:eastAsia="hu-HU"/>
              </w:rPr>
              <w:t>sztály</w:t>
            </w:r>
          </w:p>
        </w:tc>
      </w:tr>
      <w:tr w:rsidR="00414402" w:rsidRPr="00AE4B38" w14:paraId="42E0641A" w14:textId="77777777" w:rsidTr="00E97E70">
        <w:tc>
          <w:tcPr>
            <w:tcW w:w="976" w:type="dxa"/>
            <w:vAlign w:val="center"/>
          </w:tcPr>
          <w:p w14:paraId="3DD75F2C" w14:textId="77777777" w:rsidR="00414402" w:rsidRPr="0096688C" w:rsidRDefault="00414402" w:rsidP="002456ED"/>
        </w:tc>
        <w:tc>
          <w:tcPr>
            <w:tcW w:w="7980" w:type="dxa"/>
            <w:gridSpan w:val="2"/>
          </w:tcPr>
          <w:p w14:paraId="0A6AEBB0" w14:textId="77777777" w:rsidR="00414402" w:rsidRPr="00524135" w:rsidRDefault="00414402" w:rsidP="002456ED">
            <w:r w:rsidRPr="0096688C">
              <w:t>A határozat melléklete a tárgyi előterjesztés képviselő-testületi határozati javaslata.</w:t>
            </w:r>
          </w:p>
        </w:tc>
      </w:tr>
    </w:tbl>
    <w:p w14:paraId="356D16E2" w14:textId="1C1678DA" w:rsidR="00414402" w:rsidRPr="00AE4B38" w:rsidRDefault="0060799C" w:rsidP="002456ED">
      <w:pPr>
        <w:pStyle w:val="Cmsor3"/>
      </w:pPr>
      <w:bookmarkStart w:id="18" w:name="_Toc106954349"/>
      <w:bookmarkStart w:id="19" w:name="_Toc113870336"/>
      <w:r>
        <w:t>6</w:t>
      </w:r>
      <w:r w:rsidR="00414402" w:rsidRPr="00AE4B38">
        <w:t xml:space="preserve">./ </w:t>
      </w:r>
      <w:bookmarkEnd w:id="18"/>
      <w:r w:rsidRPr="002265D8">
        <w:t xml:space="preserve">A 3050 hrsz-ú </w:t>
      </w:r>
      <w:r>
        <w:t xml:space="preserve">ingatlan </w:t>
      </w:r>
      <w:r w:rsidRPr="002265D8">
        <w:t>(Kert u.)</w:t>
      </w:r>
      <w:r>
        <w:t xml:space="preserve"> </w:t>
      </w:r>
      <w:r w:rsidRPr="002265D8">
        <w:t>részleges értékesítése</w:t>
      </w:r>
      <w:bookmarkEnd w:id="19"/>
    </w:p>
    <w:p w14:paraId="3513A2FC" w14:textId="77777777" w:rsidR="00414402" w:rsidRPr="00B526A8" w:rsidRDefault="00414402" w:rsidP="002456ED">
      <w:r w:rsidRPr="0009408E">
        <w:rPr>
          <w:b/>
        </w:rPr>
        <w:t xml:space="preserve">Előadó: </w:t>
      </w:r>
      <w:r w:rsidRPr="0009408E">
        <w:t>Nagy János polgármester</w:t>
      </w:r>
    </w:p>
    <w:p w14:paraId="4D6070F1" w14:textId="77777777" w:rsidR="00414402" w:rsidRDefault="00414402" w:rsidP="002456ED">
      <w:r w:rsidRPr="00242EFF">
        <w:t>Hozzászólások:</w:t>
      </w:r>
    </w:p>
    <w:p w14:paraId="07D9ADC3" w14:textId="603F79DD" w:rsidR="00414402" w:rsidRDefault="0060799C" w:rsidP="002456ED">
      <w:r w:rsidRPr="00C71B8E">
        <w:rPr>
          <w:b/>
        </w:rPr>
        <w:t>Gyurcsik József bizottsági elnök:</w:t>
      </w:r>
      <w:r>
        <w:t xml:space="preserve"> kérdezi a </w:t>
      </w:r>
      <w:r w:rsidR="005A2AD8">
        <w:t>H</w:t>
      </w:r>
      <w:r>
        <w:t xml:space="preserve">ivataltól, hogy amennyiben végbe megy a kisajátítási eljárás, a szomszédos ingatlan tulajdonosának nem </w:t>
      </w:r>
      <w:r w:rsidR="00654243">
        <w:t>le</w:t>
      </w:r>
      <w:r w:rsidR="005A2AD8">
        <w:t>sz</w:t>
      </w:r>
      <w:r w:rsidR="00654243">
        <w:t xml:space="preserve"> lehetősége megvenni a területet</w:t>
      </w:r>
      <w:r>
        <w:t>,</w:t>
      </w:r>
      <w:r w:rsidR="00654243">
        <w:t xml:space="preserve"> </w:t>
      </w:r>
      <w:r>
        <w:t xml:space="preserve">hanem a </w:t>
      </w:r>
      <w:r w:rsidR="005A2AD8">
        <w:t>v</w:t>
      </w:r>
      <w:r>
        <w:t>áros vezetése maga hasznosítja az említett területet, pontosabban parkolót alakít ki?</w:t>
      </w:r>
    </w:p>
    <w:p w14:paraId="254AF719" w14:textId="2F3566FF" w:rsidR="00414402" w:rsidRDefault="00414402" w:rsidP="002456ED">
      <w:r w:rsidRPr="00494ACA">
        <w:rPr>
          <w:b/>
        </w:rPr>
        <w:t>dr. Benis Péter jegyzői kabinetvezető:</w:t>
      </w:r>
      <w:r>
        <w:t xml:space="preserve"> válaszában elmondja, </w:t>
      </w:r>
      <w:r w:rsidR="00654243">
        <w:t xml:space="preserve">ezt a területet nem kell kisajátítani, mivel már </w:t>
      </w:r>
      <w:r w:rsidR="005A2AD8">
        <w:t>az Önkormányzat</w:t>
      </w:r>
      <w:r w:rsidR="00654243">
        <w:t xml:space="preserve"> tulajdonában áll. A telken lévő ingatlan az, ami szükségessé teszi a részleges értékesítést, mivel hosszú évek óta a telekrész felét elfoglalja az említett építmény, illetve nagyon nagy a szintkülönbség az említett területen, így a parkoló kialakítása elég nehézkes. Az ingatlan felét terheli a szabályozási vonal, </w:t>
      </w:r>
      <w:r w:rsidR="00CE045A">
        <w:t xml:space="preserve">ha sikerrel járna az értékesítés, akkor az előreirányzott </w:t>
      </w:r>
      <w:r w:rsidR="005A2AD8">
        <w:t>K</w:t>
      </w:r>
      <w:r w:rsidR="00CE045A">
        <w:t xml:space="preserve">ert utcára vonatkozó szélesítés folyamata megkezdődhetne. A folyamat elindulásához csupán az ingatlan bontása kellene már, mivel egy lakhatásra alkalmatlan, romos építményről </w:t>
      </w:r>
      <w:r w:rsidR="005A2AD8">
        <w:t>van</w:t>
      </w:r>
      <w:r w:rsidR="00CE045A">
        <w:t xml:space="preserve"> szó, amelybe rendszeresen illegálisan beköltöznek. </w:t>
      </w:r>
      <w:r w:rsidR="005A2AD8">
        <w:t>A bérbeadás</w:t>
      </w:r>
      <w:r w:rsidR="00CE045A">
        <w:t xml:space="preserve"> helyett mindenféle egyéb kötelezettség nélkül elbontaná</w:t>
      </w:r>
      <w:r w:rsidR="005A2AD8">
        <w:t>k</w:t>
      </w:r>
      <w:r w:rsidR="00CE045A">
        <w:t>, és a munkálatokból fakadó költségeket a vételár egy részébe építenék,</w:t>
      </w:r>
      <w:r w:rsidR="00ED3A22">
        <w:t xml:space="preserve"> amelyet ugyebár nem terhel szabályozás, mivel a város vezetése számára csupán a telek egyik részére van szüksége. Elmondja, ez a tervez</w:t>
      </w:r>
      <w:r w:rsidR="005A2AD8">
        <w:t>et</w:t>
      </w:r>
      <w:r w:rsidR="00ED3A22">
        <w:t xml:space="preserve"> évek óta körvonalazódik az üggyel érintett munkatársakban, azonban történt egy tulajdonosváltozás az ingatlan esetében és az új tulajdonos most tette meg azt a vételi ajánlatot, amely alapján az eljárás kezdetét vehetné.</w:t>
      </w:r>
    </w:p>
    <w:p w14:paraId="459623DC" w14:textId="61822A88" w:rsidR="00414402" w:rsidRDefault="00414402" w:rsidP="002456ED">
      <w:r w:rsidRPr="00D562AD">
        <w:rPr>
          <w:b/>
        </w:rPr>
        <w:t>Gyurcsik József bizottsági elnök</w:t>
      </w:r>
      <w:r w:rsidRPr="00D562AD">
        <w:t xml:space="preserve">: </w:t>
      </w:r>
      <w:r>
        <w:t>további kérdés, hozzászólás nem lévén szavazásra bocsátja az előterjesztés szerinti határozati javaslatot.</w:t>
      </w:r>
    </w:p>
    <w:p w14:paraId="59A69E36" w14:textId="681072A7" w:rsidR="00ED3A22" w:rsidRDefault="00ED3A22" w:rsidP="002456ED">
      <w:r w:rsidRPr="00C5589D">
        <w:t>A Városfejlesztési Bizottság a javaslatot</w:t>
      </w:r>
      <w:r>
        <w:t xml:space="preserve"> </w:t>
      </w:r>
      <w:r w:rsidRPr="00AA0FCF">
        <w:rPr>
          <w:b/>
          <w:bCs/>
        </w:rPr>
        <w:t>egyhangúlag</w:t>
      </w:r>
      <w:r w:rsidRPr="00A1459E">
        <w:rPr>
          <w:rStyle w:val="Kiemels2"/>
        </w:rPr>
        <w:t xml:space="preserve">– </w:t>
      </w:r>
      <w:r>
        <w:rPr>
          <w:rStyle w:val="Kiemels2"/>
        </w:rPr>
        <w:t>8</w:t>
      </w:r>
      <w:r w:rsidRPr="00A1459E">
        <w:rPr>
          <w:rStyle w:val="Kiemels2"/>
        </w:rPr>
        <w:t xml:space="preserve"> igen</w:t>
      </w:r>
      <w:r>
        <w:rPr>
          <w:rStyle w:val="Kiemels2"/>
        </w:rPr>
        <w:t xml:space="preserve"> </w:t>
      </w:r>
      <w:r w:rsidRPr="005A1665">
        <w:rPr>
          <w:rStyle w:val="Kiemels2"/>
        </w:rPr>
        <w:t>szavazattal</w:t>
      </w:r>
      <w:r w:rsidRPr="00C5589D">
        <w:rPr>
          <w:rStyle w:val="Kiemels2"/>
        </w:rPr>
        <w:t xml:space="preserve"> –</w:t>
      </w:r>
      <w:r w:rsidRPr="00487009">
        <w:rPr>
          <w:rStyle w:val="Kiemels2"/>
        </w:rPr>
        <w:t xml:space="preserve"> </w:t>
      </w:r>
      <w:r w:rsidRPr="00CB26C3">
        <w:t>elfogadta és az alábbi határozatot hozta:</w:t>
      </w:r>
    </w:p>
    <w:p w14:paraId="61B559AE" w14:textId="333E3B4B" w:rsidR="00414402" w:rsidRPr="00AE4B38" w:rsidRDefault="00414402" w:rsidP="002456ED">
      <w:pPr>
        <w:pStyle w:val="Cmsor4"/>
      </w:pPr>
      <w:r w:rsidRPr="00AE4B38">
        <w:t xml:space="preserve">              </w:t>
      </w:r>
      <w:bookmarkStart w:id="20" w:name="_Toc106954350"/>
      <w:bookmarkStart w:id="21" w:name="_Toc113870337"/>
      <w:r w:rsidR="00ED3A22">
        <w:t>7</w:t>
      </w:r>
      <w:r w:rsidR="002651D7">
        <w:t>1</w:t>
      </w:r>
      <w:r w:rsidRPr="00B173C5">
        <w:t>/</w:t>
      </w:r>
      <w:r>
        <w:t>2022</w:t>
      </w:r>
      <w:r w:rsidRPr="00B173C5">
        <w:t>.</w:t>
      </w:r>
      <w:r w:rsidRPr="00AE4B38">
        <w:t xml:space="preserve"> (</w:t>
      </w:r>
      <w:r>
        <w:t>VI</w:t>
      </w:r>
      <w:r w:rsidR="00ED3A22">
        <w:t>II</w:t>
      </w:r>
      <w:r>
        <w:t>.2</w:t>
      </w:r>
      <w:r w:rsidR="00ED3A22">
        <w:t>9</w:t>
      </w:r>
      <w:r>
        <w:t>.</w:t>
      </w:r>
      <w:r w:rsidRPr="00AE4B38">
        <w:t>) sz. Városfejlesztési Bizottsági Határozat</w:t>
      </w:r>
      <w:bookmarkEnd w:id="20"/>
      <w:bookmarkEnd w:id="21"/>
    </w:p>
    <w:tbl>
      <w:tblPr>
        <w:tblW w:w="0" w:type="auto"/>
        <w:tblLook w:val="01E0" w:firstRow="1" w:lastRow="1" w:firstColumn="1" w:lastColumn="1" w:noHBand="0" w:noVBand="0"/>
      </w:tblPr>
      <w:tblGrid>
        <w:gridCol w:w="976"/>
        <w:gridCol w:w="1558"/>
        <w:gridCol w:w="6422"/>
      </w:tblGrid>
      <w:tr w:rsidR="00414402" w:rsidRPr="00AE4B38" w14:paraId="0627F393" w14:textId="77777777" w:rsidTr="00E97E70">
        <w:tc>
          <w:tcPr>
            <w:tcW w:w="976" w:type="dxa"/>
            <w:vMerge w:val="restart"/>
          </w:tcPr>
          <w:p w14:paraId="053E4FFE" w14:textId="77777777" w:rsidR="00414402" w:rsidRPr="00AE4B38" w:rsidRDefault="00414402" w:rsidP="002456ED"/>
        </w:tc>
        <w:tc>
          <w:tcPr>
            <w:tcW w:w="7980" w:type="dxa"/>
            <w:gridSpan w:val="2"/>
          </w:tcPr>
          <w:p w14:paraId="1255F1BF" w14:textId="75EE9BB5" w:rsidR="00414402" w:rsidRPr="00524135" w:rsidRDefault="0015537F" w:rsidP="002456ED">
            <w:r w:rsidRPr="00633729">
              <w:t xml:space="preserve">Szigetszentmiklós Város Önkormányzata Képviselő-testületének </w:t>
            </w:r>
            <w:r>
              <w:rPr>
                <w:bCs/>
              </w:rPr>
              <w:t xml:space="preserve">Városfejlesztési Bizottsága </w:t>
            </w:r>
            <w:r w:rsidRPr="00633729">
              <w:t>javasolja a Képviselő-testületnek az előterjesztés szerinti képviselő-testületi határozati javaslat elfogadását.</w:t>
            </w:r>
          </w:p>
        </w:tc>
      </w:tr>
      <w:tr w:rsidR="00414402" w:rsidRPr="00AE4B38" w14:paraId="23513F2C" w14:textId="77777777" w:rsidTr="00E97E70">
        <w:trPr>
          <w:cantSplit/>
        </w:trPr>
        <w:tc>
          <w:tcPr>
            <w:tcW w:w="976" w:type="dxa"/>
            <w:vMerge/>
            <w:vAlign w:val="center"/>
          </w:tcPr>
          <w:p w14:paraId="45B7F0F2" w14:textId="77777777" w:rsidR="00414402" w:rsidRPr="00AE4B38" w:rsidRDefault="00414402" w:rsidP="002456ED"/>
        </w:tc>
        <w:tc>
          <w:tcPr>
            <w:tcW w:w="1558" w:type="dxa"/>
          </w:tcPr>
          <w:p w14:paraId="3CA343A3" w14:textId="77777777" w:rsidR="00414402" w:rsidRPr="00D562AD" w:rsidRDefault="00414402" w:rsidP="002456ED">
            <w:r w:rsidRPr="00D562AD">
              <w:rPr>
                <w:rStyle w:val="Kiemels2"/>
              </w:rPr>
              <w:t>Felelős</w:t>
            </w:r>
            <w:r w:rsidRPr="00D562AD">
              <w:t>:</w:t>
            </w:r>
          </w:p>
        </w:tc>
        <w:tc>
          <w:tcPr>
            <w:tcW w:w="6422" w:type="dxa"/>
            <w:shd w:val="clear" w:color="auto" w:fill="auto"/>
          </w:tcPr>
          <w:p w14:paraId="5E66A83E" w14:textId="77777777" w:rsidR="00414402" w:rsidRPr="00524135" w:rsidRDefault="00414402" w:rsidP="002456ED">
            <w:r w:rsidRPr="00524135">
              <w:t>a bizottság elnöke a Képviselő-testület tájékoztatásáért</w:t>
            </w:r>
          </w:p>
        </w:tc>
      </w:tr>
      <w:tr w:rsidR="00414402" w:rsidRPr="00AE4B38" w14:paraId="10461B3F" w14:textId="77777777" w:rsidTr="00E97E70">
        <w:trPr>
          <w:cantSplit/>
        </w:trPr>
        <w:tc>
          <w:tcPr>
            <w:tcW w:w="976" w:type="dxa"/>
            <w:vMerge/>
            <w:vAlign w:val="center"/>
          </w:tcPr>
          <w:p w14:paraId="7EF13CFE" w14:textId="77777777" w:rsidR="00414402" w:rsidRPr="00AE4B38" w:rsidRDefault="00414402" w:rsidP="002456ED"/>
        </w:tc>
        <w:tc>
          <w:tcPr>
            <w:tcW w:w="1558" w:type="dxa"/>
          </w:tcPr>
          <w:p w14:paraId="07BDDD74" w14:textId="77777777" w:rsidR="00414402" w:rsidRPr="00D562AD" w:rsidRDefault="00414402" w:rsidP="002456ED">
            <w:r w:rsidRPr="00D562AD">
              <w:rPr>
                <w:rStyle w:val="Kiemels2"/>
              </w:rPr>
              <w:t>Határidő</w:t>
            </w:r>
            <w:r w:rsidRPr="00D562AD">
              <w:t>:</w:t>
            </w:r>
          </w:p>
        </w:tc>
        <w:tc>
          <w:tcPr>
            <w:tcW w:w="6422" w:type="dxa"/>
            <w:shd w:val="clear" w:color="auto" w:fill="auto"/>
          </w:tcPr>
          <w:p w14:paraId="19E56450" w14:textId="77777777" w:rsidR="00414402" w:rsidRPr="00524135" w:rsidRDefault="00414402" w:rsidP="002456ED">
            <w:r w:rsidRPr="00524135">
              <w:t>a Képviselő-testület következő ülése</w:t>
            </w:r>
          </w:p>
        </w:tc>
      </w:tr>
      <w:tr w:rsidR="00414402" w:rsidRPr="00AE4B38" w14:paraId="33F0722B" w14:textId="77777777" w:rsidTr="00E97E70">
        <w:tc>
          <w:tcPr>
            <w:tcW w:w="976" w:type="dxa"/>
            <w:vMerge/>
            <w:vAlign w:val="center"/>
          </w:tcPr>
          <w:p w14:paraId="6C8FEC9E" w14:textId="77777777" w:rsidR="00414402" w:rsidRPr="00AE4B38" w:rsidRDefault="00414402" w:rsidP="002456ED"/>
        </w:tc>
        <w:tc>
          <w:tcPr>
            <w:tcW w:w="1558" w:type="dxa"/>
          </w:tcPr>
          <w:p w14:paraId="68755418" w14:textId="77777777" w:rsidR="00414402" w:rsidRPr="00D562AD" w:rsidRDefault="00414402" w:rsidP="002456ED">
            <w:pPr>
              <w:rPr>
                <w:rStyle w:val="Kiemels2"/>
              </w:rPr>
            </w:pPr>
            <w:r w:rsidRPr="00D562AD">
              <w:rPr>
                <w:rStyle w:val="Kiemels2"/>
              </w:rPr>
              <w:t>Végrehajtást végzi:</w:t>
            </w:r>
          </w:p>
        </w:tc>
        <w:tc>
          <w:tcPr>
            <w:tcW w:w="6422" w:type="dxa"/>
            <w:shd w:val="clear" w:color="auto" w:fill="auto"/>
          </w:tcPr>
          <w:p w14:paraId="78280FBB" w14:textId="2EBD13D6" w:rsidR="00414402" w:rsidRPr="00524135" w:rsidRDefault="0015537F" w:rsidP="002456ED">
            <w:r w:rsidRPr="0052242A">
              <w:t>Településrendezési Osztály</w:t>
            </w:r>
          </w:p>
        </w:tc>
      </w:tr>
      <w:tr w:rsidR="0015537F" w:rsidRPr="00AE4B38" w14:paraId="5E2FA235" w14:textId="77777777" w:rsidTr="00E97E70">
        <w:tc>
          <w:tcPr>
            <w:tcW w:w="976" w:type="dxa"/>
            <w:vAlign w:val="center"/>
          </w:tcPr>
          <w:p w14:paraId="2A58B191" w14:textId="77777777" w:rsidR="0015537F" w:rsidRPr="008575C9" w:rsidRDefault="0015537F" w:rsidP="002456ED"/>
        </w:tc>
        <w:tc>
          <w:tcPr>
            <w:tcW w:w="7980" w:type="dxa"/>
            <w:gridSpan w:val="2"/>
          </w:tcPr>
          <w:p w14:paraId="27A0C844" w14:textId="7E0F9862" w:rsidR="0015537F" w:rsidRPr="00524135" w:rsidRDefault="0015537F" w:rsidP="002456ED">
            <w:r w:rsidRPr="0096688C">
              <w:t>A határozat melléklete a tárgyi előterjesztés képviselő-testületi határozati javaslata.</w:t>
            </w:r>
          </w:p>
        </w:tc>
      </w:tr>
    </w:tbl>
    <w:p w14:paraId="1C140814" w14:textId="62F3BD28" w:rsidR="0015537F" w:rsidRPr="002265D8" w:rsidRDefault="0015537F" w:rsidP="002456ED">
      <w:pPr>
        <w:pStyle w:val="Cmsor3"/>
      </w:pPr>
      <w:bookmarkStart w:id="22" w:name="_Toc106954351"/>
      <w:bookmarkStart w:id="23" w:name="_Toc113870338"/>
      <w:r>
        <w:t>7</w:t>
      </w:r>
      <w:r w:rsidR="00414402" w:rsidRPr="00AE4B38">
        <w:t xml:space="preserve">./ </w:t>
      </w:r>
      <w:bookmarkEnd w:id="22"/>
      <w:r w:rsidRPr="002265D8">
        <w:t>A 4382 hrsz-ú ingatlant terhelő elidegenítési tilalom törlése</w:t>
      </w:r>
      <w:bookmarkEnd w:id="23"/>
    </w:p>
    <w:p w14:paraId="04D72EDA" w14:textId="77777777" w:rsidR="00414402" w:rsidRPr="00B526A8" w:rsidRDefault="00414402" w:rsidP="002456ED">
      <w:r w:rsidRPr="0015537F">
        <w:rPr>
          <w:b/>
          <w:bCs/>
        </w:rPr>
        <w:t>Előadó:</w:t>
      </w:r>
      <w:r w:rsidRPr="0015537F">
        <w:t xml:space="preserve"> </w:t>
      </w:r>
      <w:r w:rsidRPr="0009408E">
        <w:t>Nagy János polgármester</w:t>
      </w:r>
    </w:p>
    <w:p w14:paraId="25CA1A42" w14:textId="186E102E" w:rsidR="0015537F" w:rsidRPr="00103CE4" w:rsidRDefault="0015537F" w:rsidP="002456ED">
      <w:r w:rsidRPr="00487009">
        <w:rPr>
          <w:b/>
        </w:rPr>
        <w:t xml:space="preserve">Gyurcsik József bizottsági elnök: </w:t>
      </w:r>
      <w:r>
        <w:t xml:space="preserve">ismerteti az előterjesztésben foglaltakat, majd </w:t>
      </w:r>
      <w:r w:rsidRPr="00487009">
        <w:t>kérdés, hozzászólás nem lévén</w:t>
      </w:r>
      <w:r>
        <w:t>,</w:t>
      </w:r>
      <w:r w:rsidRPr="00487009">
        <w:t xml:space="preserve"> szavazásra bocsátja </w:t>
      </w:r>
      <w:r>
        <w:t>az előterjesztés szerinti határozati javaslatot.</w:t>
      </w:r>
    </w:p>
    <w:p w14:paraId="1D6F835A" w14:textId="18EA3BC6" w:rsidR="00414402" w:rsidRDefault="00414402" w:rsidP="002456ED">
      <w:r w:rsidRPr="00AE4B38">
        <w:t>A Városfejlesztési Bizottság a javaslatot</w:t>
      </w:r>
      <w:r>
        <w:t xml:space="preserve"> </w:t>
      </w:r>
      <w:r w:rsidRPr="00C150F2">
        <w:rPr>
          <w:b/>
          <w:bCs/>
        </w:rPr>
        <w:t>egyhangúlag</w:t>
      </w:r>
      <w:r w:rsidRPr="00AE4B38">
        <w:rPr>
          <w:rStyle w:val="Kiemels2"/>
        </w:rPr>
        <w:t xml:space="preserve"> </w:t>
      </w:r>
      <w:r w:rsidRPr="003F48B0">
        <w:rPr>
          <w:rStyle w:val="Kiemels2"/>
        </w:rPr>
        <w:t xml:space="preserve">– </w:t>
      </w:r>
      <w:r w:rsidR="0015537F">
        <w:rPr>
          <w:rStyle w:val="Kiemels2"/>
        </w:rPr>
        <w:t>8</w:t>
      </w:r>
      <w:r w:rsidRPr="003F48B0">
        <w:rPr>
          <w:rStyle w:val="Kiemels2"/>
        </w:rPr>
        <w:t xml:space="preserve"> igen szavazattal</w:t>
      </w:r>
      <w:r>
        <w:rPr>
          <w:rStyle w:val="Kiemels2"/>
        </w:rPr>
        <w:t xml:space="preserve"> </w:t>
      </w:r>
      <w:r w:rsidRPr="0035272B">
        <w:rPr>
          <w:rStyle w:val="Kiemels2"/>
        </w:rPr>
        <w:t>–</w:t>
      </w:r>
      <w:r w:rsidRPr="00AE4B38">
        <w:rPr>
          <w:rStyle w:val="Kiemels2"/>
        </w:rPr>
        <w:t xml:space="preserve"> </w:t>
      </w:r>
      <w:r w:rsidRPr="00AE4B38">
        <w:t>elfogadta</w:t>
      </w:r>
      <w:r>
        <w:t xml:space="preserve"> és az alábbi határozatot hozta:</w:t>
      </w:r>
    </w:p>
    <w:p w14:paraId="5A0EE777" w14:textId="37DC94B8" w:rsidR="00414402" w:rsidRPr="00AE4B38" w:rsidRDefault="00414402" w:rsidP="002456ED">
      <w:pPr>
        <w:pStyle w:val="Cmsor4"/>
      </w:pPr>
      <w:r w:rsidRPr="00AE4B38">
        <w:t xml:space="preserve">             </w:t>
      </w:r>
      <w:bookmarkStart w:id="24" w:name="_Toc106954352"/>
      <w:bookmarkStart w:id="25" w:name="_Toc113870339"/>
      <w:r w:rsidR="0015537F">
        <w:t>7</w:t>
      </w:r>
      <w:r w:rsidR="002651D7">
        <w:t>2</w:t>
      </w:r>
      <w:r w:rsidRPr="00B173C5">
        <w:t>/</w:t>
      </w:r>
      <w:r>
        <w:t>2022</w:t>
      </w:r>
      <w:r w:rsidRPr="00B173C5">
        <w:t>.</w:t>
      </w:r>
      <w:r w:rsidRPr="00AE4B38">
        <w:t xml:space="preserve"> (</w:t>
      </w:r>
      <w:r>
        <w:t>V</w:t>
      </w:r>
      <w:r w:rsidR="0015537F">
        <w:t>II</w:t>
      </w:r>
      <w:r>
        <w:t>I.2</w:t>
      </w:r>
      <w:r w:rsidR="0015537F">
        <w:t>9</w:t>
      </w:r>
      <w:r>
        <w:t>.</w:t>
      </w:r>
      <w:r w:rsidRPr="00AE4B38">
        <w:t>) sz. Városfejlesztési Bizottsági Határozat</w:t>
      </w:r>
      <w:bookmarkEnd w:id="24"/>
      <w:bookmarkEnd w:id="25"/>
    </w:p>
    <w:tbl>
      <w:tblPr>
        <w:tblW w:w="0" w:type="auto"/>
        <w:tblLook w:val="01E0" w:firstRow="1" w:lastRow="1" w:firstColumn="1" w:lastColumn="1" w:noHBand="0" w:noVBand="0"/>
      </w:tblPr>
      <w:tblGrid>
        <w:gridCol w:w="1117"/>
        <w:gridCol w:w="1500"/>
        <w:gridCol w:w="6339"/>
      </w:tblGrid>
      <w:tr w:rsidR="00414402" w:rsidRPr="00AE4B38" w14:paraId="07614D92" w14:textId="77777777" w:rsidTr="002343B9">
        <w:tc>
          <w:tcPr>
            <w:tcW w:w="1117" w:type="dxa"/>
            <w:vMerge w:val="restart"/>
          </w:tcPr>
          <w:p w14:paraId="08D29CEC" w14:textId="77777777" w:rsidR="00414402" w:rsidRPr="00AE4B38" w:rsidRDefault="00414402" w:rsidP="002456ED"/>
        </w:tc>
        <w:tc>
          <w:tcPr>
            <w:tcW w:w="7839" w:type="dxa"/>
            <w:gridSpan w:val="2"/>
          </w:tcPr>
          <w:p w14:paraId="5CD235A8" w14:textId="23CB042F" w:rsidR="00414402" w:rsidRPr="00524135" w:rsidRDefault="0015537F" w:rsidP="002456ED">
            <w:r w:rsidRPr="00633729">
              <w:t xml:space="preserve">Szigetszentmiklós Város Önkormányzata Képviselő-testületének </w:t>
            </w:r>
            <w:r>
              <w:rPr>
                <w:bCs/>
              </w:rPr>
              <w:t xml:space="preserve">Városfejlesztési Bizottsága </w:t>
            </w:r>
            <w:r w:rsidRPr="00633729">
              <w:t>javasolja a Képviselő-testületnek az előterjesztés szerinti képviselő-testületi határozati javaslat elfogadását.</w:t>
            </w:r>
          </w:p>
        </w:tc>
      </w:tr>
      <w:tr w:rsidR="00414402" w:rsidRPr="00AE4B38" w14:paraId="15CAA4CE" w14:textId="77777777" w:rsidTr="002343B9">
        <w:trPr>
          <w:cantSplit/>
        </w:trPr>
        <w:tc>
          <w:tcPr>
            <w:tcW w:w="1117" w:type="dxa"/>
            <w:vMerge/>
            <w:vAlign w:val="center"/>
          </w:tcPr>
          <w:p w14:paraId="3AE97DDB" w14:textId="77777777" w:rsidR="00414402" w:rsidRPr="00AE4B38" w:rsidRDefault="00414402" w:rsidP="002456ED"/>
        </w:tc>
        <w:tc>
          <w:tcPr>
            <w:tcW w:w="1500" w:type="dxa"/>
          </w:tcPr>
          <w:p w14:paraId="2A8E0DA8" w14:textId="77777777" w:rsidR="00414402" w:rsidRPr="00D562AD" w:rsidRDefault="00414402" w:rsidP="002456ED">
            <w:r w:rsidRPr="00D562AD">
              <w:rPr>
                <w:rStyle w:val="Kiemels2"/>
              </w:rPr>
              <w:t>Felelős</w:t>
            </w:r>
            <w:r w:rsidRPr="00D562AD">
              <w:t>:</w:t>
            </w:r>
          </w:p>
        </w:tc>
        <w:tc>
          <w:tcPr>
            <w:tcW w:w="6339" w:type="dxa"/>
            <w:shd w:val="clear" w:color="auto" w:fill="auto"/>
          </w:tcPr>
          <w:p w14:paraId="26AEAA5E" w14:textId="709F35E8" w:rsidR="00414402" w:rsidRPr="00524135" w:rsidRDefault="0015537F" w:rsidP="002456ED">
            <w:r w:rsidRPr="0052242A">
              <w:t>a bizottság elnöke a Képviselő-testület tájékoztatásáért</w:t>
            </w:r>
          </w:p>
        </w:tc>
      </w:tr>
      <w:tr w:rsidR="00414402" w:rsidRPr="00AE4B38" w14:paraId="5FF8584E" w14:textId="77777777" w:rsidTr="002343B9">
        <w:trPr>
          <w:cantSplit/>
        </w:trPr>
        <w:tc>
          <w:tcPr>
            <w:tcW w:w="1117" w:type="dxa"/>
            <w:vMerge/>
            <w:vAlign w:val="center"/>
          </w:tcPr>
          <w:p w14:paraId="1A211F59" w14:textId="77777777" w:rsidR="00414402" w:rsidRPr="00AE4B38" w:rsidRDefault="00414402" w:rsidP="002456ED"/>
        </w:tc>
        <w:tc>
          <w:tcPr>
            <w:tcW w:w="1500" w:type="dxa"/>
          </w:tcPr>
          <w:p w14:paraId="03BC48C4" w14:textId="77777777" w:rsidR="00414402" w:rsidRPr="00D562AD" w:rsidRDefault="00414402" w:rsidP="002456ED">
            <w:r w:rsidRPr="00D562AD">
              <w:rPr>
                <w:rStyle w:val="Kiemels2"/>
              </w:rPr>
              <w:t>Határidő</w:t>
            </w:r>
            <w:r w:rsidRPr="00D562AD">
              <w:t>:</w:t>
            </w:r>
          </w:p>
        </w:tc>
        <w:tc>
          <w:tcPr>
            <w:tcW w:w="6339" w:type="dxa"/>
            <w:shd w:val="clear" w:color="auto" w:fill="auto"/>
          </w:tcPr>
          <w:p w14:paraId="694039DA" w14:textId="77777777" w:rsidR="00414402" w:rsidRPr="00524135" w:rsidRDefault="00414402" w:rsidP="002456ED">
            <w:r w:rsidRPr="00524135">
              <w:t>a Képviselő-testület következő ülése</w:t>
            </w:r>
          </w:p>
        </w:tc>
      </w:tr>
      <w:tr w:rsidR="0015537F" w:rsidRPr="00AE4B38" w14:paraId="6CC9301E" w14:textId="77777777" w:rsidTr="002343B9">
        <w:tc>
          <w:tcPr>
            <w:tcW w:w="1117" w:type="dxa"/>
            <w:vMerge/>
            <w:vAlign w:val="center"/>
          </w:tcPr>
          <w:p w14:paraId="556088B1" w14:textId="77777777" w:rsidR="0015537F" w:rsidRPr="00AE4B38" w:rsidRDefault="0015537F" w:rsidP="002456ED"/>
        </w:tc>
        <w:tc>
          <w:tcPr>
            <w:tcW w:w="1500" w:type="dxa"/>
          </w:tcPr>
          <w:p w14:paraId="7368DEC4" w14:textId="77777777" w:rsidR="0015537F" w:rsidRPr="00D562AD" w:rsidRDefault="0015537F" w:rsidP="002456ED">
            <w:pPr>
              <w:rPr>
                <w:rStyle w:val="Kiemels2"/>
              </w:rPr>
            </w:pPr>
            <w:r w:rsidRPr="00D562AD">
              <w:rPr>
                <w:rStyle w:val="Kiemels2"/>
              </w:rPr>
              <w:t>Végrehajtást végzi:</w:t>
            </w:r>
          </w:p>
        </w:tc>
        <w:tc>
          <w:tcPr>
            <w:tcW w:w="6339" w:type="dxa"/>
            <w:shd w:val="clear" w:color="auto" w:fill="auto"/>
          </w:tcPr>
          <w:p w14:paraId="1936F7B2" w14:textId="516F7FF0" w:rsidR="0015537F" w:rsidRPr="00524135" w:rsidRDefault="0015537F" w:rsidP="002456ED">
            <w:r w:rsidRPr="0052242A">
              <w:t>Településrendezési Osztály</w:t>
            </w:r>
          </w:p>
        </w:tc>
      </w:tr>
      <w:tr w:rsidR="002343B9" w:rsidRPr="00AE4B38" w14:paraId="3D785BE5" w14:textId="77777777" w:rsidTr="002343B9">
        <w:tc>
          <w:tcPr>
            <w:tcW w:w="1117" w:type="dxa"/>
            <w:vAlign w:val="center"/>
          </w:tcPr>
          <w:p w14:paraId="7D47E189" w14:textId="77777777" w:rsidR="002343B9" w:rsidRPr="00265AD5" w:rsidRDefault="002343B9" w:rsidP="002456ED"/>
        </w:tc>
        <w:tc>
          <w:tcPr>
            <w:tcW w:w="7839" w:type="dxa"/>
            <w:gridSpan w:val="2"/>
          </w:tcPr>
          <w:p w14:paraId="49A441AD" w14:textId="5B0FDD44" w:rsidR="002343B9" w:rsidRPr="00265AD5" w:rsidRDefault="002343B9" w:rsidP="002456ED">
            <w:r w:rsidRPr="0096688C">
              <w:t>A határozat melléklete a tárgyi előterjesztés képviselő-testületi határozati javaslata.</w:t>
            </w:r>
          </w:p>
        </w:tc>
      </w:tr>
    </w:tbl>
    <w:p w14:paraId="4D6A360F" w14:textId="3FF66938" w:rsidR="00414402" w:rsidRPr="00AE4B38" w:rsidRDefault="002343B9" w:rsidP="002456ED">
      <w:pPr>
        <w:pStyle w:val="Cmsor3"/>
      </w:pPr>
      <w:bookmarkStart w:id="26" w:name="_Toc106954353"/>
      <w:bookmarkStart w:id="27" w:name="_Toc113870340"/>
      <w:r>
        <w:t>8</w:t>
      </w:r>
      <w:r w:rsidR="00414402" w:rsidRPr="00AE4B38">
        <w:t xml:space="preserve">./ </w:t>
      </w:r>
      <w:bookmarkEnd w:id="26"/>
      <w:r w:rsidRPr="002265D8">
        <w:t>Településszerkezeti terv, helyi építési szabályzat és szabályozási terv felülvizsgálata és új településrendezési eszközök készítése</w:t>
      </w:r>
      <w:bookmarkEnd w:id="27"/>
    </w:p>
    <w:p w14:paraId="17730F65" w14:textId="77777777" w:rsidR="009B665B" w:rsidRPr="00B526A8" w:rsidRDefault="009B665B" w:rsidP="002456ED">
      <w:r w:rsidRPr="0015537F">
        <w:rPr>
          <w:b/>
          <w:bCs/>
        </w:rPr>
        <w:t>Előadó:</w:t>
      </w:r>
      <w:r w:rsidRPr="0015537F">
        <w:t xml:space="preserve"> </w:t>
      </w:r>
      <w:r w:rsidRPr="0009408E">
        <w:t>Nagy János polgármester</w:t>
      </w:r>
    </w:p>
    <w:p w14:paraId="7EA8BD6E" w14:textId="77777777" w:rsidR="00414402" w:rsidRPr="000C78D2" w:rsidRDefault="00414402" w:rsidP="002456ED">
      <w:r w:rsidRPr="000C78D2">
        <w:t>Hozzászólások:</w:t>
      </w:r>
    </w:p>
    <w:p w14:paraId="402E1D2C" w14:textId="7EEC1C0E" w:rsidR="002124C6" w:rsidRDefault="002343B9" w:rsidP="002456ED">
      <w:r w:rsidRPr="00487009">
        <w:rPr>
          <w:b/>
        </w:rPr>
        <w:t xml:space="preserve">Gyurcsik József bizottsági elnök: </w:t>
      </w:r>
      <w:r>
        <w:t>ismerteti az előterjesztésben foglaltakat</w:t>
      </w:r>
      <w:r w:rsidR="002124C6">
        <w:t xml:space="preserve">, majd megadja a szót </w:t>
      </w:r>
      <w:r w:rsidR="00AD7FC0">
        <w:t>a</w:t>
      </w:r>
      <w:r w:rsidR="002124C6" w:rsidRPr="002124C6">
        <w:t xml:space="preserve"> településrendezési osztályvezető</w:t>
      </w:r>
      <w:r w:rsidR="002124C6">
        <w:t>nek.</w:t>
      </w:r>
    </w:p>
    <w:p w14:paraId="3DDE1DD4" w14:textId="251DA27F" w:rsidR="002343B9" w:rsidRDefault="002124C6" w:rsidP="002456ED">
      <w:r>
        <w:rPr>
          <w:b/>
          <w:bCs/>
        </w:rPr>
        <w:t xml:space="preserve">Koralewsky </w:t>
      </w:r>
      <w:r w:rsidRPr="00E709A0">
        <w:rPr>
          <w:b/>
          <w:bCs/>
        </w:rPr>
        <w:t>Anikó településrendezési osztályvezető</w:t>
      </w:r>
      <w:r>
        <w:rPr>
          <w:b/>
          <w:bCs/>
        </w:rPr>
        <w:t>:</w:t>
      </w:r>
      <w:r w:rsidRPr="00AE4B38">
        <w:t xml:space="preserve"> </w:t>
      </w:r>
      <w:r w:rsidR="00AD7FC0">
        <w:t>ö</w:t>
      </w:r>
      <w:r>
        <w:t>sszegezni kívánja a felülvizsgálati cselekmény lényegi elemeit. Elmondja</w:t>
      </w:r>
      <w:r w:rsidR="00AD7FC0">
        <w:t>,</w:t>
      </w:r>
      <w:r>
        <w:t xml:space="preserve"> tavaly év vége felé vette kezdetét a beérkezett lakossági kérelmek feldolgozása, illetve</w:t>
      </w:r>
      <w:r w:rsidR="00722DC4">
        <w:t xml:space="preserve"> egyesével történő előterjesztése</w:t>
      </w:r>
      <w:r w:rsidR="00AD7FC0">
        <w:t>,</w:t>
      </w:r>
      <w:r w:rsidR="00722DC4">
        <w:t xml:space="preserve"> mind a szakbizottságok, mind pedig a Képviselő-testület elé. A </w:t>
      </w:r>
      <w:r w:rsidR="00AD7FC0">
        <w:t>H</w:t>
      </w:r>
      <w:r w:rsidR="00722DC4">
        <w:t xml:space="preserve">elyi </w:t>
      </w:r>
      <w:r w:rsidR="00AD7FC0">
        <w:t>É</w:t>
      </w:r>
      <w:r w:rsidR="00722DC4">
        <w:t xml:space="preserve">pítési </w:t>
      </w:r>
      <w:r w:rsidR="00AD7FC0">
        <w:t>S</w:t>
      </w:r>
      <w:r w:rsidR="00722DC4">
        <w:t xml:space="preserve">zabályzat felülvizsgálatába azon kérelmek kerülnek átültetésre, amelyek mind a szakbizottságok, mind pedig a testület támogatását elnyerték. A </w:t>
      </w:r>
      <w:r w:rsidR="00AD7FC0">
        <w:t>HÉSZ</w:t>
      </w:r>
      <w:r w:rsidR="00722DC4">
        <w:t xml:space="preserve"> felülvizsgálatának további részét képezte a jogforrási hierarchiába való illeszkedés.</w:t>
      </w:r>
      <w:r w:rsidR="00995752">
        <w:t xml:space="preserve"> Az erről szóló kormányrendelet értelmében 2022</w:t>
      </w:r>
      <w:r w:rsidR="00915388">
        <w:t>.</w:t>
      </w:r>
      <w:r w:rsidR="00995752">
        <w:t xml:space="preserve"> év végéig van lehetőség a szabályzat felülvizsgálatára. Elmondja, hogy az előterjesztés 3. számú mellékletébe kerültek leírásra azok az észrevételek, javaslatok, amelyek pontatlanságból, bizonyos területek </w:t>
      </w:r>
      <w:r w:rsidR="00B96DF3">
        <w:t>lehatárolásának</w:t>
      </w:r>
      <w:r w:rsidR="00995752">
        <w:t xml:space="preserve"> hiányából származtathatóak.</w:t>
      </w:r>
      <w:r w:rsidR="00B96DF3">
        <w:t xml:space="preserve"> </w:t>
      </w:r>
      <w:r w:rsidR="00915388">
        <w:t>A H</w:t>
      </w:r>
      <w:r w:rsidR="00B96DF3">
        <w:t xml:space="preserve">ivatal preferenciáját képezi ezen hiányosságok átdolgozása, pontosítása. </w:t>
      </w:r>
      <w:r w:rsidR="0085446D">
        <w:t xml:space="preserve">Ha igényként merülne fel a bizottsági tagok részéről, lehetőség van a </w:t>
      </w:r>
      <w:r w:rsidR="00915388">
        <w:t>H</w:t>
      </w:r>
      <w:r w:rsidR="0085446D">
        <w:t>ivatal által megállapított észrevételek átbeszélésére, ezen igény hiányában a felmerülő kérdésekre szívesen válaszol.</w:t>
      </w:r>
    </w:p>
    <w:p w14:paraId="43E2E899" w14:textId="7AFA969D" w:rsidR="0085446D" w:rsidRDefault="0085446D" w:rsidP="002456ED">
      <w:r w:rsidRPr="00E43678">
        <w:rPr>
          <w:b/>
        </w:rPr>
        <w:t xml:space="preserve">Tóth Pál bizottsági tag: </w:t>
      </w:r>
      <w:r>
        <w:t>a napirendi ponttól eltérő témakörben intéz kérdést Jaksa-Ladányi Emma alpolgármester</w:t>
      </w:r>
      <w:r w:rsidR="00915388">
        <w:t xml:space="preserve"> </w:t>
      </w:r>
      <w:r>
        <w:t xml:space="preserve">asszonyhoz, illetve Gyurcsik József bizottsági elnökhöz. Tétényi Éva </w:t>
      </w:r>
      <w:r>
        <w:lastRenderedPageBreak/>
        <w:t xml:space="preserve">főépítész rendszeres hiányzását rója föl, mivel egy ilyen fajsúlyú előterjesztés kapcsán erősen indokolt lenne az ő jelenléte a bizottság ülésén. Koralewsky Anikó számára köszönetet nyilvánít, </w:t>
      </w:r>
      <w:r w:rsidR="00F76BC6">
        <w:t>mivel rendszeres résztvevője</w:t>
      </w:r>
      <w:r w:rsidR="00915388">
        <w:t xml:space="preserve"> </w:t>
      </w:r>
      <w:r w:rsidR="00F76BC6">
        <w:t>az ő osztályát kiemelten érintő ügyekben</w:t>
      </w:r>
      <w:r w:rsidR="00915388">
        <w:t xml:space="preserve"> a bizottsági üléseknek</w:t>
      </w:r>
      <w:r w:rsidR="00F76BC6">
        <w:t xml:space="preserve">, azonban nehezményezi a </w:t>
      </w:r>
      <w:r w:rsidR="00915388">
        <w:t>F</w:t>
      </w:r>
      <w:r w:rsidR="00F76BC6">
        <w:t>őépítész asszony távolmaradását, mivel az ő hatáskörébe tartozik a település fejlődési irányának meghatározása, amely ezen napirendi pont központi kérdésköre. Ezzel tekintetben pedig kérdése az, milyen okokra hivatkozva nem jelent meg Tétényi Éva főépítész asszony egy ilyen fajsúlyos napirendi pontot tárgy</w:t>
      </w:r>
      <w:r w:rsidR="00915388">
        <w:t>a</w:t>
      </w:r>
      <w:r w:rsidR="00F76BC6">
        <w:t xml:space="preserve">ló ülésen? </w:t>
      </w:r>
    </w:p>
    <w:p w14:paraId="42700646" w14:textId="3C58059D" w:rsidR="00A51DB3" w:rsidRDefault="00A51DB3" w:rsidP="002456ED">
      <w:r w:rsidRPr="00E43678">
        <w:rPr>
          <w:b/>
        </w:rPr>
        <w:t>Koralewsky Anikó településrendezési osztályvezető:</w:t>
      </w:r>
      <w:r>
        <w:t xml:space="preserve"> </w:t>
      </w:r>
      <w:r w:rsidR="00915388">
        <w:t>e</w:t>
      </w:r>
      <w:r>
        <w:t xml:space="preserve">lmondja, a </w:t>
      </w:r>
      <w:r w:rsidR="00915388">
        <w:t>F</w:t>
      </w:r>
      <w:r>
        <w:t xml:space="preserve">őépítész asszony részt szokott venni a Képviselő-testület ülésein, így azon </w:t>
      </w:r>
      <w:r w:rsidR="00915388">
        <w:t xml:space="preserve">az </w:t>
      </w:r>
      <w:r>
        <w:t>ülése</w:t>
      </w:r>
      <w:r w:rsidR="00915388">
        <w:t>n</w:t>
      </w:r>
      <w:r>
        <w:t xml:space="preserve"> feltehetőek neki a napirenddel kapcsolatos kérdések. </w:t>
      </w:r>
    </w:p>
    <w:p w14:paraId="0288454B" w14:textId="67760A0E" w:rsidR="00A51DB3" w:rsidRDefault="00A51DB3" w:rsidP="002456ED">
      <w:r w:rsidRPr="00E43678">
        <w:rPr>
          <w:b/>
        </w:rPr>
        <w:t>Gyurcsik József bizottsági elnök:</w:t>
      </w:r>
      <w:r>
        <w:t xml:space="preserve"> elmondja, jelezni fogja az észrevételt Tétényi Éva főépítésznek. További kérdés, hozzászólás nem lévén szavazásra bocsátja az előterjesztés szerinti határozati javaslatot.</w:t>
      </w:r>
    </w:p>
    <w:p w14:paraId="40D701F2" w14:textId="77777777" w:rsidR="00A51DB3" w:rsidRDefault="00A51DB3" w:rsidP="002456ED">
      <w:r w:rsidRPr="00C5589D">
        <w:t>A Városfejlesztési Bizottság a javaslatot</w:t>
      </w:r>
      <w:r>
        <w:t xml:space="preserve"> </w:t>
      </w:r>
      <w:r w:rsidRPr="00AA0FCF">
        <w:rPr>
          <w:b/>
          <w:bCs/>
        </w:rPr>
        <w:t>egyhangúlag</w:t>
      </w:r>
      <w:r w:rsidRPr="00A1459E">
        <w:rPr>
          <w:rStyle w:val="Kiemels2"/>
        </w:rPr>
        <w:t xml:space="preserve">– </w:t>
      </w:r>
      <w:r>
        <w:rPr>
          <w:rStyle w:val="Kiemels2"/>
        </w:rPr>
        <w:t>8</w:t>
      </w:r>
      <w:r w:rsidRPr="00A1459E">
        <w:rPr>
          <w:rStyle w:val="Kiemels2"/>
        </w:rPr>
        <w:t xml:space="preserve"> igen</w:t>
      </w:r>
      <w:r>
        <w:rPr>
          <w:rStyle w:val="Kiemels2"/>
        </w:rPr>
        <w:t xml:space="preserve"> </w:t>
      </w:r>
      <w:r w:rsidRPr="005A1665">
        <w:rPr>
          <w:rStyle w:val="Kiemels2"/>
        </w:rPr>
        <w:t>szavazattal</w:t>
      </w:r>
      <w:r w:rsidRPr="00C5589D">
        <w:rPr>
          <w:rStyle w:val="Kiemels2"/>
        </w:rPr>
        <w:t xml:space="preserve"> –</w:t>
      </w:r>
      <w:r w:rsidRPr="00487009">
        <w:rPr>
          <w:rStyle w:val="Kiemels2"/>
        </w:rPr>
        <w:t xml:space="preserve"> </w:t>
      </w:r>
      <w:r w:rsidRPr="00CB26C3">
        <w:t>elfogadta és az alábbi határozatot hozta:</w:t>
      </w:r>
    </w:p>
    <w:p w14:paraId="6B31C7A0" w14:textId="177E1BD7" w:rsidR="00A51DB3" w:rsidRPr="00AE4B38" w:rsidRDefault="00A51DB3" w:rsidP="002456ED">
      <w:pPr>
        <w:pStyle w:val="Cmsor4"/>
      </w:pPr>
      <w:r w:rsidRPr="00AE4B38">
        <w:t xml:space="preserve">             </w:t>
      </w:r>
      <w:bookmarkStart w:id="28" w:name="_Toc113870341"/>
      <w:r>
        <w:t>7</w:t>
      </w:r>
      <w:r w:rsidR="002651D7">
        <w:t>3</w:t>
      </w:r>
      <w:r w:rsidRPr="00B173C5">
        <w:t>/</w:t>
      </w:r>
      <w:r>
        <w:t>2022</w:t>
      </w:r>
      <w:r w:rsidRPr="00B173C5">
        <w:t>.</w:t>
      </w:r>
      <w:r w:rsidRPr="00AE4B38">
        <w:t xml:space="preserve"> (</w:t>
      </w:r>
      <w:r>
        <w:t>VIII.29.</w:t>
      </w:r>
      <w:r w:rsidRPr="00AE4B38">
        <w:t>) sz. Városfejlesztési Bizottsági Határozat</w:t>
      </w:r>
      <w:bookmarkEnd w:id="28"/>
    </w:p>
    <w:tbl>
      <w:tblPr>
        <w:tblW w:w="0" w:type="auto"/>
        <w:tblLook w:val="01E0" w:firstRow="1" w:lastRow="1" w:firstColumn="1" w:lastColumn="1" w:noHBand="0" w:noVBand="0"/>
      </w:tblPr>
      <w:tblGrid>
        <w:gridCol w:w="1117"/>
        <w:gridCol w:w="1500"/>
        <w:gridCol w:w="6339"/>
      </w:tblGrid>
      <w:tr w:rsidR="00A51DB3" w:rsidRPr="00AE4B38" w14:paraId="7A241176" w14:textId="77777777" w:rsidTr="00340373">
        <w:tc>
          <w:tcPr>
            <w:tcW w:w="1117" w:type="dxa"/>
            <w:vMerge w:val="restart"/>
          </w:tcPr>
          <w:p w14:paraId="6FC424BB" w14:textId="77777777" w:rsidR="00A51DB3" w:rsidRPr="00AE4B38" w:rsidRDefault="00A51DB3" w:rsidP="002456ED"/>
        </w:tc>
        <w:tc>
          <w:tcPr>
            <w:tcW w:w="7839" w:type="dxa"/>
            <w:gridSpan w:val="2"/>
          </w:tcPr>
          <w:p w14:paraId="52C21172" w14:textId="77777777" w:rsidR="00A51DB3" w:rsidRPr="00524135" w:rsidRDefault="00A51DB3" w:rsidP="002456ED">
            <w:r w:rsidRPr="00633729">
              <w:t xml:space="preserve">Szigetszentmiklós Város Önkormányzata Képviselő-testületének </w:t>
            </w:r>
            <w:r>
              <w:rPr>
                <w:bCs/>
              </w:rPr>
              <w:t xml:space="preserve">Városfejlesztési Bizottsága </w:t>
            </w:r>
            <w:r w:rsidRPr="00633729">
              <w:t>javasolja a Képviselő-testületnek az előterjesztés szerinti képviselő-testületi határozati javaslat elfogadását.</w:t>
            </w:r>
          </w:p>
        </w:tc>
      </w:tr>
      <w:tr w:rsidR="00A51DB3" w:rsidRPr="00AE4B38" w14:paraId="41E13569" w14:textId="77777777" w:rsidTr="00340373">
        <w:trPr>
          <w:cantSplit/>
        </w:trPr>
        <w:tc>
          <w:tcPr>
            <w:tcW w:w="1117" w:type="dxa"/>
            <w:vMerge/>
            <w:vAlign w:val="center"/>
          </w:tcPr>
          <w:p w14:paraId="54BECDE8" w14:textId="77777777" w:rsidR="00A51DB3" w:rsidRPr="00AE4B38" w:rsidRDefault="00A51DB3" w:rsidP="002456ED"/>
        </w:tc>
        <w:tc>
          <w:tcPr>
            <w:tcW w:w="1500" w:type="dxa"/>
          </w:tcPr>
          <w:p w14:paraId="36EE28CE" w14:textId="77777777" w:rsidR="00A51DB3" w:rsidRPr="00D562AD" w:rsidRDefault="00A51DB3" w:rsidP="002456ED">
            <w:r w:rsidRPr="00D562AD">
              <w:rPr>
                <w:rStyle w:val="Kiemels2"/>
              </w:rPr>
              <w:t>Felelős</w:t>
            </w:r>
            <w:r w:rsidRPr="00D562AD">
              <w:t>:</w:t>
            </w:r>
          </w:p>
        </w:tc>
        <w:tc>
          <w:tcPr>
            <w:tcW w:w="6339" w:type="dxa"/>
            <w:shd w:val="clear" w:color="auto" w:fill="auto"/>
          </w:tcPr>
          <w:p w14:paraId="69A03369" w14:textId="77777777" w:rsidR="00A51DB3" w:rsidRPr="00524135" w:rsidRDefault="00A51DB3" w:rsidP="002456ED">
            <w:r w:rsidRPr="0052242A">
              <w:t>a bizottság elnöke a Képviselő-testület tájékoztatásáért</w:t>
            </w:r>
          </w:p>
        </w:tc>
      </w:tr>
      <w:tr w:rsidR="00A51DB3" w:rsidRPr="00AE4B38" w14:paraId="2A1B7E99" w14:textId="77777777" w:rsidTr="00340373">
        <w:trPr>
          <w:cantSplit/>
        </w:trPr>
        <w:tc>
          <w:tcPr>
            <w:tcW w:w="1117" w:type="dxa"/>
            <w:vMerge/>
            <w:vAlign w:val="center"/>
          </w:tcPr>
          <w:p w14:paraId="77CAD70E" w14:textId="77777777" w:rsidR="00A51DB3" w:rsidRPr="00AE4B38" w:rsidRDefault="00A51DB3" w:rsidP="002456ED"/>
        </w:tc>
        <w:tc>
          <w:tcPr>
            <w:tcW w:w="1500" w:type="dxa"/>
          </w:tcPr>
          <w:p w14:paraId="3BA93317" w14:textId="77777777" w:rsidR="00A51DB3" w:rsidRPr="00D562AD" w:rsidRDefault="00A51DB3" w:rsidP="002456ED">
            <w:r w:rsidRPr="00D562AD">
              <w:rPr>
                <w:rStyle w:val="Kiemels2"/>
              </w:rPr>
              <w:t>Határidő</w:t>
            </w:r>
            <w:r w:rsidRPr="00D562AD">
              <w:t>:</w:t>
            </w:r>
          </w:p>
        </w:tc>
        <w:tc>
          <w:tcPr>
            <w:tcW w:w="6339" w:type="dxa"/>
            <w:shd w:val="clear" w:color="auto" w:fill="auto"/>
          </w:tcPr>
          <w:p w14:paraId="6519CEB2" w14:textId="77777777" w:rsidR="00A51DB3" w:rsidRPr="00524135" w:rsidRDefault="00A51DB3" w:rsidP="002456ED">
            <w:r w:rsidRPr="00524135">
              <w:t>a Képviselő-testület következő ülése</w:t>
            </w:r>
          </w:p>
        </w:tc>
      </w:tr>
      <w:tr w:rsidR="00A51DB3" w:rsidRPr="00AE4B38" w14:paraId="336183E9" w14:textId="77777777" w:rsidTr="00340373">
        <w:tc>
          <w:tcPr>
            <w:tcW w:w="1117" w:type="dxa"/>
            <w:vMerge/>
            <w:vAlign w:val="center"/>
          </w:tcPr>
          <w:p w14:paraId="7BD477B0" w14:textId="77777777" w:rsidR="00A51DB3" w:rsidRPr="00AE4B38" w:rsidRDefault="00A51DB3" w:rsidP="002456ED"/>
        </w:tc>
        <w:tc>
          <w:tcPr>
            <w:tcW w:w="1500" w:type="dxa"/>
          </w:tcPr>
          <w:p w14:paraId="21009F6A" w14:textId="77777777" w:rsidR="00A51DB3" w:rsidRPr="00D562AD" w:rsidRDefault="00A51DB3" w:rsidP="002456ED">
            <w:pPr>
              <w:rPr>
                <w:rStyle w:val="Kiemels2"/>
              </w:rPr>
            </w:pPr>
            <w:r w:rsidRPr="00D562AD">
              <w:rPr>
                <w:rStyle w:val="Kiemels2"/>
              </w:rPr>
              <w:t>Végrehajtást végzi:</w:t>
            </w:r>
          </w:p>
        </w:tc>
        <w:tc>
          <w:tcPr>
            <w:tcW w:w="6339" w:type="dxa"/>
            <w:shd w:val="clear" w:color="auto" w:fill="auto"/>
          </w:tcPr>
          <w:p w14:paraId="2FF05E61" w14:textId="17189F66" w:rsidR="00A51DB3" w:rsidRPr="00524135" w:rsidRDefault="00915388" w:rsidP="002456ED">
            <w:r>
              <w:t>Településrendezési Osztály</w:t>
            </w:r>
          </w:p>
        </w:tc>
      </w:tr>
      <w:tr w:rsidR="00A51DB3" w:rsidRPr="00AE4B38" w14:paraId="1216EB01" w14:textId="77777777" w:rsidTr="00340373">
        <w:tc>
          <w:tcPr>
            <w:tcW w:w="1117" w:type="dxa"/>
            <w:vAlign w:val="center"/>
          </w:tcPr>
          <w:p w14:paraId="3F0E3EDD" w14:textId="77777777" w:rsidR="00A51DB3" w:rsidRPr="00265AD5" w:rsidRDefault="00A51DB3" w:rsidP="002456ED"/>
        </w:tc>
        <w:tc>
          <w:tcPr>
            <w:tcW w:w="7839" w:type="dxa"/>
            <w:gridSpan w:val="2"/>
          </w:tcPr>
          <w:p w14:paraId="208E6720" w14:textId="091EC98D" w:rsidR="00A51DB3" w:rsidRPr="00265AD5" w:rsidRDefault="00A51DB3" w:rsidP="002456ED">
            <w:r w:rsidRPr="0096688C">
              <w:t>A határozat melléklete a tárgyi előterjesztés képviselő-testületi határozati javaslata</w:t>
            </w:r>
            <w:r w:rsidR="00A328B0">
              <w:t xml:space="preserve"> és 1. számú melléklete</w:t>
            </w:r>
            <w:r w:rsidRPr="0096688C">
              <w:t>.</w:t>
            </w:r>
          </w:p>
        </w:tc>
      </w:tr>
    </w:tbl>
    <w:p w14:paraId="5515306F" w14:textId="69E6232E" w:rsidR="009B52AD" w:rsidRDefault="009B665B" w:rsidP="002456ED">
      <w:pPr>
        <w:pStyle w:val="Cmsor3"/>
      </w:pPr>
      <w:bookmarkStart w:id="29" w:name="_Toc113870342"/>
      <w:r>
        <w:t>9</w:t>
      </w:r>
      <w:r w:rsidRPr="00AE4B38">
        <w:t xml:space="preserve">./ </w:t>
      </w:r>
      <w:r w:rsidRPr="002265D8">
        <w:t>Nagylaposi dűlő fejlesztése – településrendezési eszközök módosítása és kiemelt fejlesztési területté nyilvánítás</w:t>
      </w:r>
      <w:bookmarkEnd w:id="29"/>
    </w:p>
    <w:p w14:paraId="33101148" w14:textId="77777777" w:rsidR="009B665B" w:rsidRPr="00B526A8" w:rsidRDefault="009B665B" w:rsidP="002456ED">
      <w:r w:rsidRPr="0015537F">
        <w:rPr>
          <w:b/>
          <w:bCs/>
        </w:rPr>
        <w:t>Előadó:</w:t>
      </w:r>
      <w:r w:rsidRPr="0015537F">
        <w:t xml:space="preserve"> </w:t>
      </w:r>
      <w:r w:rsidRPr="0009408E">
        <w:t>Nagy János polgármester</w:t>
      </w:r>
    </w:p>
    <w:p w14:paraId="117BCA4F" w14:textId="7D26CCF5" w:rsidR="007D7BB4" w:rsidRPr="00103CE4" w:rsidRDefault="009B665B" w:rsidP="002456ED">
      <w:r w:rsidRPr="00487009">
        <w:rPr>
          <w:b/>
        </w:rPr>
        <w:t xml:space="preserve">Gyurcsik József bizottsági elnök: </w:t>
      </w:r>
      <w:r>
        <w:t>ismerteti az előterjesztésben foglaltakat</w:t>
      </w:r>
      <w:r w:rsidR="007D7BB4">
        <w:t xml:space="preserve">, majd további </w:t>
      </w:r>
      <w:r w:rsidR="007D7BB4" w:rsidRPr="00487009">
        <w:t>kérdés, hozzászólás nem lévén</w:t>
      </w:r>
      <w:r w:rsidR="007D7BB4">
        <w:t>,</w:t>
      </w:r>
      <w:r w:rsidR="007D7BB4" w:rsidRPr="00487009">
        <w:t xml:space="preserve"> szavazásra bocsátja </w:t>
      </w:r>
      <w:r w:rsidR="007D7BB4">
        <w:t>az előterjesztés szerinti határozati javaslatot.</w:t>
      </w:r>
    </w:p>
    <w:p w14:paraId="71301378" w14:textId="77777777" w:rsidR="007D7BB4" w:rsidRDefault="007D7BB4" w:rsidP="002456ED">
      <w:r w:rsidRPr="00AE4B38">
        <w:t>A Városfejlesztési Bizottság a javaslatot</w:t>
      </w:r>
      <w:r>
        <w:t xml:space="preserve"> </w:t>
      </w:r>
      <w:r w:rsidRPr="00C150F2">
        <w:rPr>
          <w:b/>
          <w:bCs/>
        </w:rPr>
        <w:t>egyhangúlag</w:t>
      </w:r>
      <w:r w:rsidRPr="00AE4B38">
        <w:rPr>
          <w:rStyle w:val="Kiemels2"/>
        </w:rPr>
        <w:t xml:space="preserve"> </w:t>
      </w:r>
      <w:r w:rsidRPr="003F48B0">
        <w:rPr>
          <w:rStyle w:val="Kiemels2"/>
        </w:rPr>
        <w:t xml:space="preserve">– </w:t>
      </w:r>
      <w:r>
        <w:rPr>
          <w:rStyle w:val="Kiemels2"/>
        </w:rPr>
        <w:t>8</w:t>
      </w:r>
      <w:r w:rsidRPr="003F48B0">
        <w:rPr>
          <w:rStyle w:val="Kiemels2"/>
        </w:rPr>
        <w:t xml:space="preserve"> igen szavazattal</w:t>
      </w:r>
      <w:r>
        <w:rPr>
          <w:rStyle w:val="Kiemels2"/>
        </w:rPr>
        <w:t xml:space="preserve"> </w:t>
      </w:r>
      <w:r w:rsidRPr="0035272B">
        <w:rPr>
          <w:rStyle w:val="Kiemels2"/>
        </w:rPr>
        <w:t>–</w:t>
      </w:r>
      <w:r w:rsidRPr="00AE4B38">
        <w:rPr>
          <w:rStyle w:val="Kiemels2"/>
        </w:rPr>
        <w:t xml:space="preserve"> </w:t>
      </w:r>
      <w:r w:rsidRPr="00AE4B38">
        <w:t>elfogadta</w:t>
      </w:r>
      <w:r>
        <w:t xml:space="preserve"> és az alábbi határozatot hozta:</w:t>
      </w:r>
    </w:p>
    <w:p w14:paraId="31A9AF76" w14:textId="569EF3EB" w:rsidR="00B31A32" w:rsidRPr="00AE4B38" w:rsidRDefault="00B31A32" w:rsidP="002456ED">
      <w:pPr>
        <w:pStyle w:val="Cmsor4"/>
      </w:pPr>
      <w:bookmarkStart w:id="30" w:name="_Toc113870343"/>
      <w:r>
        <w:t>7</w:t>
      </w:r>
      <w:r w:rsidR="002651D7">
        <w:t>4</w:t>
      </w:r>
      <w:r w:rsidRPr="00B173C5">
        <w:t>/</w:t>
      </w:r>
      <w:r>
        <w:t>2022</w:t>
      </w:r>
      <w:r w:rsidRPr="00B173C5">
        <w:t>.</w:t>
      </w:r>
      <w:r w:rsidRPr="00AE4B38">
        <w:t xml:space="preserve"> (</w:t>
      </w:r>
      <w:r>
        <w:t>VIII.29.</w:t>
      </w:r>
      <w:r w:rsidRPr="00AE4B38">
        <w:t>) sz. Városfejlesztési Bizottsági Határozat</w:t>
      </w:r>
      <w:bookmarkEnd w:id="30"/>
    </w:p>
    <w:tbl>
      <w:tblPr>
        <w:tblW w:w="0" w:type="auto"/>
        <w:tblLook w:val="01E0" w:firstRow="1" w:lastRow="1" w:firstColumn="1" w:lastColumn="1" w:noHBand="0" w:noVBand="0"/>
      </w:tblPr>
      <w:tblGrid>
        <w:gridCol w:w="1117"/>
        <w:gridCol w:w="1500"/>
        <w:gridCol w:w="6339"/>
      </w:tblGrid>
      <w:tr w:rsidR="00B31A32" w:rsidRPr="00AE4B38" w14:paraId="01D868E7" w14:textId="77777777" w:rsidTr="00605CAC">
        <w:tc>
          <w:tcPr>
            <w:tcW w:w="1117" w:type="dxa"/>
            <w:vMerge w:val="restart"/>
          </w:tcPr>
          <w:p w14:paraId="55BD0B72" w14:textId="77777777" w:rsidR="00B31A32" w:rsidRPr="00AE4B38" w:rsidRDefault="00B31A32" w:rsidP="002456ED"/>
        </w:tc>
        <w:tc>
          <w:tcPr>
            <w:tcW w:w="7839" w:type="dxa"/>
            <w:gridSpan w:val="2"/>
          </w:tcPr>
          <w:p w14:paraId="506D07FE" w14:textId="77777777" w:rsidR="00B31A32" w:rsidRPr="007D7BB4" w:rsidRDefault="00B31A32" w:rsidP="002456ED">
            <w:pPr>
              <w:rPr>
                <w:szCs w:val="22"/>
                <w:lang w:eastAsia="hu-HU"/>
              </w:rPr>
            </w:pPr>
            <w:r>
              <w:t xml:space="preserve">Szigetszentmiklós Város Önkormányzata Képviselő-testületének </w:t>
            </w:r>
            <w:r>
              <w:rPr>
                <w:bCs/>
              </w:rPr>
              <w:t xml:space="preserve">Városfejlesztési Bizottsága </w:t>
            </w:r>
            <w:r>
              <w:t>javasolja a Képviselő-testületnek az előterjesztés szerinti képviselő-testületi határozati javaslat elfogadását.</w:t>
            </w:r>
          </w:p>
        </w:tc>
      </w:tr>
      <w:tr w:rsidR="00B31A32" w:rsidRPr="00AE4B38" w14:paraId="6E53ED86" w14:textId="77777777" w:rsidTr="00605CAC">
        <w:trPr>
          <w:cantSplit/>
        </w:trPr>
        <w:tc>
          <w:tcPr>
            <w:tcW w:w="1117" w:type="dxa"/>
            <w:vMerge/>
            <w:vAlign w:val="center"/>
          </w:tcPr>
          <w:p w14:paraId="663D2049" w14:textId="77777777" w:rsidR="00B31A32" w:rsidRPr="00AE4B38" w:rsidRDefault="00B31A32" w:rsidP="002456ED"/>
        </w:tc>
        <w:tc>
          <w:tcPr>
            <w:tcW w:w="1500" w:type="dxa"/>
          </w:tcPr>
          <w:p w14:paraId="520C7D78" w14:textId="77777777" w:rsidR="00B31A32" w:rsidRPr="00D562AD" w:rsidRDefault="00B31A32" w:rsidP="002456ED">
            <w:r w:rsidRPr="00D562AD">
              <w:rPr>
                <w:rStyle w:val="Kiemels2"/>
              </w:rPr>
              <w:t>Felelős</w:t>
            </w:r>
            <w:r w:rsidRPr="00D562AD">
              <w:t>:</w:t>
            </w:r>
          </w:p>
        </w:tc>
        <w:tc>
          <w:tcPr>
            <w:tcW w:w="6339" w:type="dxa"/>
            <w:shd w:val="clear" w:color="auto" w:fill="auto"/>
          </w:tcPr>
          <w:p w14:paraId="4436331E" w14:textId="77777777" w:rsidR="00B31A32" w:rsidRPr="00524135" w:rsidRDefault="00B31A32" w:rsidP="002456ED">
            <w:r w:rsidRPr="0052242A">
              <w:t>a bizottság elnöke a Képviselő-testület tájékoztatásáért</w:t>
            </w:r>
          </w:p>
        </w:tc>
      </w:tr>
      <w:tr w:rsidR="00B31A32" w:rsidRPr="00AE4B38" w14:paraId="201AA2AD" w14:textId="77777777" w:rsidTr="00605CAC">
        <w:trPr>
          <w:cantSplit/>
        </w:trPr>
        <w:tc>
          <w:tcPr>
            <w:tcW w:w="1117" w:type="dxa"/>
            <w:vMerge/>
            <w:vAlign w:val="center"/>
          </w:tcPr>
          <w:p w14:paraId="24CC0F8A" w14:textId="77777777" w:rsidR="00B31A32" w:rsidRPr="00AE4B38" w:rsidRDefault="00B31A32" w:rsidP="002456ED"/>
        </w:tc>
        <w:tc>
          <w:tcPr>
            <w:tcW w:w="1500" w:type="dxa"/>
          </w:tcPr>
          <w:p w14:paraId="437CDD4D" w14:textId="77777777" w:rsidR="00B31A32" w:rsidRPr="00D562AD" w:rsidRDefault="00B31A32" w:rsidP="002456ED">
            <w:r w:rsidRPr="00D562AD">
              <w:rPr>
                <w:rStyle w:val="Kiemels2"/>
              </w:rPr>
              <w:t>Határidő</w:t>
            </w:r>
            <w:r w:rsidRPr="00D562AD">
              <w:t>:</w:t>
            </w:r>
          </w:p>
        </w:tc>
        <w:tc>
          <w:tcPr>
            <w:tcW w:w="6339" w:type="dxa"/>
            <w:shd w:val="clear" w:color="auto" w:fill="auto"/>
          </w:tcPr>
          <w:p w14:paraId="2842A758" w14:textId="77777777" w:rsidR="00B31A32" w:rsidRPr="00524135" w:rsidRDefault="00B31A32" w:rsidP="002456ED">
            <w:r w:rsidRPr="00524135">
              <w:t>a Képviselő-testület következő ülése</w:t>
            </w:r>
          </w:p>
        </w:tc>
      </w:tr>
      <w:tr w:rsidR="00B31A32" w:rsidRPr="00AE4B38" w14:paraId="3A359D8C" w14:textId="77777777" w:rsidTr="00605CAC">
        <w:tc>
          <w:tcPr>
            <w:tcW w:w="1117" w:type="dxa"/>
            <w:vMerge/>
            <w:vAlign w:val="center"/>
          </w:tcPr>
          <w:p w14:paraId="38DF9A2B" w14:textId="77777777" w:rsidR="00B31A32" w:rsidRPr="00AE4B38" w:rsidRDefault="00B31A32" w:rsidP="002456ED"/>
        </w:tc>
        <w:tc>
          <w:tcPr>
            <w:tcW w:w="1500" w:type="dxa"/>
          </w:tcPr>
          <w:p w14:paraId="752A3CDC" w14:textId="77777777" w:rsidR="00B31A32" w:rsidRPr="00D562AD" w:rsidRDefault="00B31A32" w:rsidP="002456ED">
            <w:pPr>
              <w:rPr>
                <w:rStyle w:val="Kiemels2"/>
              </w:rPr>
            </w:pPr>
            <w:r w:rsidRPr="00D562AD">
              <w:rPr>
                <w:rStyle w:val="Kiemels2"/>
              </w:rPr>
              <w:t>Végrehajtást végzi:</w:t>
            </w:r>
          </w:p>
        </w:tc>
        <w:tc>
          <w:tcPr>
            <w:tcW w:w="6339" w:type="dxa"/>
            <w:shd w:val="clear" w:color="auto" w:fill="auto"/>
          </w:tcPr>
          <w:p w14:paraId="706DAA92" w14:textId="5491CFAF" w:rsidR="00B31A32" w:rsidRPr="007D7BB4" w:rsidRDefault="00B31A32" w:rsidP="002456ED">
            <w:pPr>
              <w:rPr>
                <w:szCs w:val="22"/>
                <w:lang w:eastAsia="hu-HU"/>
              </w:rPr>
            </w:pPr>
            <w:r>
              <w:t>Településrendezési Osztály</w:t>
            </w:r>
          </w:p>
        </w:tc>
      </w:tr>
      <w:tr w:rsidR="00B31A32" w:rsidRPr="00AE4B38" w14:paraId="487A764B" w14:textId="77777777" w:rsidTr="00605CAC">
        <w:tc>
          <w:tcPr>
            <w:tcW w:w="1117" w:type="dxa"/>
            <w:vAlign w:val="center"/>
          </w:tcPr>
          <w:p w14:paraId="35E9DD1A" w14:textId="77777777" w:rsidR="00B31A32" w:rsidRPr="00265AD5" w:rsidRDefault="00B31A32" w:rsidP="002456ED"/>
        </w:tc>
        <w:tc>
          <w:tcPr>
            <w:tcW w:w="7839" w:type="dxa"/>
            <w:gridSpan w:val="2"/>
          </w:tcPr>
          <w:p w14:paraId="67D3EEBB" w14:textId="77777777" w:rsidR="00B31A32" w:rsidRPr="00265AD5" w:rsidRDefault="00B31A32" w:rsidP="002456ED">
            <w:r w:rsidRPr="0096688C">
              <w:t>A határozat melléklete a tárgyi előterjesztés képviselő-testületi határozati javaslata.</w:t>
            </w:r>
          </w:p>
        </w:tc>
      </w:tr>
    </w:tbl>
    <w:p w14:paraId="4A8BC322" w14:textId="0EB3E3ED" w:rsidR="00E377A6" w:rsidRDefault="00E377A6" w:rsidP="002456ED">
      <w:pPr>
        <w:pStyle w:val="Cmsor3"/>
      </w:pPr>
      <w:bookmarkStart w:id="31" w:name="_Toc113870344"/>
      <w:r>
        <w:t>10</w:t>
      </w:r>
      <w:r w:rsidRPr="00AE4B38">
        <w:t xml:space="preserve">./ </w:t>
      </w:r>
      <w:r w:rsidR="00CC295D" w:rsidRPr="002265D8">
        <w:t>„Szigetszentmiklósi Temesvári utcai óvoda építése” című VEKOP-6.1.1-15-PT1-2016-00064</w:t>
      </w:r>
      <w:r w:rsidR="00CC295D">
        <w:t xml:space="preserve"> azonosítószámú pályázat - fedezetkiegszítés</w:t>
      </w:r>
      <w:bookmarkEnd w:id="31"/>
    </w:p>
    <w:p w14:paraId="4D6C17A7" w14:textId="77777777" w:rsidR="00E377A6" w:rsidRPr="000C78D2" w:rsidRDefault="00E377A6" w:rsidP="002456ED">
      <w:r w:rsidRPr="000C78D2">
        <w:t>Hozzászólások:</w:t>
      </w:r>
    </w:p>
    <w:p w14:paraId="220EF66A" w14:textId="3A5FD8E0" w:rsidR="009B665B" w:rsidRDefault="00006412" w:rsidP="002456ED">
      <w:r w:rsidRPr="00487009">
        <w:rPr>
          <w:b/>
        </w:rPr>
        <w:t xml:space="preserve">Gyurcsik József bizottsági elnök: </w:t>
      </w:r>
      <w:r>
        <w:t xml:space="preserve">ismerteti az előterjesztésben foglaltakat, majd megadja a szót </w:t>
      </w:r>
      <w:r w:rsidR="00434DFD">
        <w:t>a</w:t>
      </w:r>
      <w:r w:rsidRPr="00006412">
        <w:t xml:space="preserve"> jegyzői kabinetvezetőnek</w:t>
      </w:r>
      <w:r>
        <w:t>.</w:t>
      </w:r>
    </w:p>
    <w:p w14:paraId="780DE439" w14:textId="4361F1E9" w:rsidR="00AE0F15" w:rsidRDefault="00006412" w:rsidP="002456ED">
      <w:r w:rsidRPr="00E43678">
        <w:rPr>
          <w:b/>
          <w:bCs/>
        </w:rPr>
        <w:t>dr. Benis Péter jegyzői</w:t>
      </w:r>
      <w:r>
        <w:t xml:space="preserve"> </w:t>
      </w:r>
      <w:r w:rsidRPr="00E43678">
        <w:rPr>
          <w:b/>
          <w:bCs/>
        </w:rPr>
        <w:t xml:space="preserve">kabinetvezető: </w:t>
      </w:r>
      <w:r w:rsidR="00434DFD">
        <w:t>b</w:t>
      </w:r>
      <w:r>
        <w:t xml:space="preserve">emutatja Szűts Gábort, </w:t>
      </w:r>
      <w:r w:rsidR="00AE0F15">
        <w:t>Szűts Gábor megbízott irodavezető</w:t>
      </w:r>
      <w:r w:rsidR="00AE0F15">
        <w:t>t.</w:t>
      </w:r>
    </w:p>
    <w:p w14:paraId="4818ACA5" w14:textId="1F2C0D7B" w:rsidR="00006412" w:rsidRDefault="00006412" w:rsidP="002456ED">
      <w:r w:rsidRPr="00E43678">
        <w:rPr>
          <w:b/>
          <w:bCs/>
        </w:rPr>
        <w:t>Tóth Pál bizottsági tag:</w:t>
      </w:r>
      <w:r w:rsidR="00770AB6">
        <w:t xml:space="preserve"> kérdése arra irányul, hogy a 40 milliós tartalékkeret </w:t>
      </w:r>
      <w:r w:rsidR="00965DCB">
        <w:t>emelésre miért volt szükség, illetve mire</w:t>
      </w:r>
      <w:r w:rsidR="00770AB6">
        <w:t xml:space="preserve"> lesz elegendő egy alapvetően 350 milliós kerettel operáló projekt esetében?</w:t>
      </w:r>
    </w:p>
    <w:p w14:paraId="499E9082" w14:textId="639EA3BF" w:rsidR="00770AB6" w:rsidRDefault="00770AB6" w:rsidP="002456ED">
      <w:r w:rsidRPr="00E43678">
        <w:rPr>
          <w:b/>
          <w:bCs/>
        </w:rPr>
        <w:t>Oprendek Zsófia</w:t>
      </w:r>
      <w:r w:rsidR="00434DFD">
        <w:rPr>
          <w:b/>
          <w:bCs/>
        </w:rPr>
        <w:t xml:space="preserve"> városfejlesztési projekt osztályvezető</w:t>
      </w:r>
      <w:r w:rsidRPr="00E43678">
        <w:rPr>
          <w:b/>
          <w:bCs/>
        </w:rPr>
        <w:t>:</w:t>
      </w:r>
      <w:r>
        <w:t xml:space="preserve"> </w:t>
      </w:r>
      <w:r w:rsidR="00434DFD">
        <w:t>válaszában elmondja, a</w:t>
      </w:r>
      <w:r>
        <w:t xml:space="preserve">z árajánlatok és soron következő kiadások </w:t>
      </w:r>
      <w:r w:rsidR="00965DCB">
        <w:t>tükrében kerül kialakításra a fent említett tartalékkeret.</w:t>
      </w:r>
    </w:p>
    <w:p w14:paraId="6BC78670" w14:textId="54C35857" w:rsidR="00965DCB" w:rsidRDefault="00965DCB" w:rsidP="002456ED">
      <w:r w:rsidRPr="00E43678">
        <w:rPr>
          <w:b/>
          <w:bCs/>
        </w:rPr>
        <w:t>Gyurcsik József bizottsági elnök:</w:t>
      </w:r>
      <w:r>
        <w:t xml:space="preserve"> elmondja, ő maga személyesen is ott volt a területbejáráson, és látta a Temesvári óvoda korábbi épületének állapotát, mely valóban indokolja a fedezetkiegészítést.</w:t>
      </w:r>
    </w:p>
    <w:p w14:paraId="6520F49E" w14:textId="4004C5A0" w:rsidR="00965DCB" w:rsidRDefault="00965DCB" w:rsidP="002456ED">
      <w:r w:rsidRPr="00E43678">
        <w:rPr>
          <w:b/>
          <w:bCs/>
        </w:rPr>
        <w:t>Szabó József bizottsági tag:</w:t>
      </w:r>
      <w:r>
        <w:t xml:space="preserve"> megjegyzi, a bejárás óta közel három év telt el, </w:t>
      </w:r>
      <w:r w:rsidR="00922B1D">
        <w:t>ez idő alatt pedig nem csak maga az építmény állapota romlott tovább, hanem az árak is emelkedtek, amely információ tudatában valóban indokolt a kiegészítés.</w:t>
      </w:r>
    </w:p>
    <w:p w14:paraId="58CE6D5B" w14:textId="2055813B" w:rsidR="00922B1D" w:rsidRDefault="00922B1D" w:rsidP="002456ED">
      <w:r w:rsidRPr="00E43678">
        <w:rPr>
          <w:b/>
          <w:bCs/>
        </w:rPr>
        <w:t>Jaksa-Ladányi Emma alpolgármester:</w:t>
      </w:r>
      <w:r>
        <w:t xml:space="preserve"> hozzáfűzi, hogy a nemrégiben lezárult szintén óvodai építkezésnél, mely során a Csép úti óvoda készült, a költségek nyomon követése, illetve becslése könnyebben ment, mivel az egy teljes egészében új projekt volt</w:t>
      </w:r>
      <w:r w:rsidR="00DB0B09">
        <w:t>. Ebben az esetben b</w:t>
      </w:r>
      <w:r>
        <w:t xml:space="preserve">ontási, illetve az azzal járó plusz költségek </w:t>
      </w:r>
      <w:r w:rsidR="00DB0B09">
        <w:t>nem merültek fel</w:t>
      </w:r>
      <w:r>
        <w:t>, míg a Temesvári utcai óvoda esetében az imént említett költségek felmerülő tényezők, melyek nehézségeket okoznak a folyamat gördülékeny menetében</w:t>
      </w:r>
      <w:r w:rsidR="00DB0B09">
        <w:t xml:space="preserve"> és nem elhanyagolandó tény, hogy egy félbemaradt projektről van szó, az új kivitelezőknek pedig egyrészről fel kell mérnie a jelenlegi félbemaradt helyzetet, mely során átépítési költségek is felmerülhetnek, másrészről pedig jelen van az a rizikófaktor is, hogy az eddig elkészült részeket teljes egészében le kell bontani, mely lehetőségek valóban indokolják a már említett fedezetkiegészítést. Úgy véli, lehet</w:t>
      </w:r>
      <w:r w:rsidR="00434DFD">
        <w:t>,</w:t>
      </w:r>
      <w:r w:rsidR="00DB0B09">
        <w:t xml:space="preserve"> több tartalékkeret</w:t>
      </w:r>
      <w:r w:rsidR="00434DFD">
        <w:t xml:space="preserve"> is szükségessé válhat </w:t>
      </w:r>
      <w:r w:rsidR="00DB0B09">
        <w:t>a későbbiekben.</w:t>
      </w:r>
    </w:p>
    <w:p w14:paraId="13DE6158" w14:textId="25E0B240" w:rsidR="00B31A32" w:rsidRDefault="00DB0B09" w:rsidP="002456ED">
      <w:r w:rsidRPr="00E43678">
        <w:rPr>
          <w:b/>
          <w:bCs/>
        </w:rPr>
        <w:t>Gyurcsik József bizottsági elnök:</w:t>
      </w:r>
      <w:r>
        <w:t xml:space="preserve"> </w:t>
      </w:r>
      <w:r w:rsidR="00B31A32">
        <w:t xml:space="preserve">további </w:t>
      </w:r>
      <w:r w:rsidR="00B31A32" w:rsidRPr="00487009">
        <w:t>kérdés, hozzászólás nem lévén</w:t>
      </w:r>
      <w:r w:rsidR="00B31A32">
        <w:t>,</w:t>
      </w:r>
      <w:r w:rsidR="00B31A32" w:rsidRPr="00487009">
        <w:t xml:space="preserve"> szavazásra bocsátja </w:t>
      </w:r>
      <w:r w:rsidR="00B31A32">
        <w:t xml:space="preserve">az </w:t>
      </w:r>
      <w:r w:rsidR="00434DFD">
        <w:t>alábbi határozati javaslatot:</w:t>
      </w:r>
    </w:p>
    <w:p w14:paraId="3822F5A0" w14:textId="3608941F" w:rsidR="00434DFD" w:rsidRPr="00103CE4" w:rsidRDefault="00434DFD" w:rsidP="002456ED">
      <w:r>
        <w:t xml:space="preserve">„Szigetszentmiklós Város Önkormányzata Képviselő-testületének </w:t>
      </w:r>
      <w:r>
        <w:rPr>
          <w:bCs/>
        </w:rPr>
        <w:t xml:space="preserve">Városfejlesztési Bizottsága </w:t>
      </w:r>
      <w:r>
        <w:t>javasolja a Képviselő-testületnek az előterjesztés szerinti képviselő-testületi határozati javaslat elfogadását.”</w:t>
      </w:r>
    </w:p>
    <w:p w14:paraId="5549368C" w14:textId="77777777" w:rsidR="00B31A32" w:rsidRDefault="00B31A32" w:rsidP="002456ED">
      <w:r w:rsidRPr="00AE4B38">
        <w:t>A Városfejlesztési Bizottság a javaslatot</w:t>
      </w:r>
      <w:r>
        <w:t xml:space="preserve"> </w:t>
      </w:r>
      <w:r w:rsidRPr="00C150F2">
        <w:rPr>
          <w:b/>
          <w:bCs/>
        </w:rPr>
        <w:t>egyhangúlag</w:t>
      </w:r>
      <w:r w:rsidRPr="00AE4B38">
        <w:rPr>
          <w:rStyle w:val="Kiemels2"/>
        </w:rPr>
        <w:t xml:space="preserve"> </w:t>
      </w:r>
      <w:r w:rsidRPr="003F48B0">
        <w:rPr>
          <w:rStyle w:val="Kiemels2"/>
        </w:rPr>
        <w:t xml:space="preserve">– </w:t>
      </w:r>
      <w:r>
        <w:rPr>
          <w:rStyle w:val="Kiemels2"/>
        </w:rPr>
        <w:t>8</w:t>
      </w:r>
      <w:r w:rsidRPr="003F48B0">
        <w:rPr>
          <w:rStyle w:val="Kiemels2"/>
        </w:rPr>
        <w:t xml:space="preserve"> igen szavazattal</w:t>
      </w:r>
      <w:r>
        <w:rPr>
          <w:rStyle w:val="Kiemels2"/>
        </w:rPr>
        <w:t xml:space="preserve"> </w:t>
      </w:r>
      <w:r w:rsidRPr="0035272B">
        <w:rPr>
          <w:rStyle w:val="Kiemels2"/>
        </w:rPr>
        <w:t>–</w:t>
      </w:r>
      <w:r w:rsidRPr="00AE4B38">
        <w:rPr>
          <w:rStyle w:val="Kiemels2"/>
        </w:rPr>
        <w:t xml:space="preserve"> </w:t>
      </w:r>
      <w:r w:rsidRPr="00AE4B38">
        <w:t>elfogadta</w:t>
      </w:r>
      <w:r>
        <w:t xml:space="preserve"> és az alábbi határozatot hozta:</w:t>
      </w:r>
    </w:p>
    <w:p w14:paraId="1D18E67A" w14:textId="4BABAE98" w:rsidR="00B31A32" w:rsidRPr="00AE4B38" w:rsidRDefault="00B31A32" w:rsidP="002456ED">
      <w:pPr>
        <w:pStyle w:val="Cmsor4"/>
      </w:pPr>
      <w:bookmarkStart w:id="32" w:name="_Toc113870345"/>
      <w:r>
        <w:lastRenderedPageBreak/>
        <w:t>7</w:t>
      </w:r>
      <w:r w:rsidR="002651D7">
        <w:t>5</w:t>
      </w:r>
      <w:r w:rsidRPr="00B173C5">
        <w:t>/</w:t>
      </w:r>
      <w:r>
        <w:t>2022</w:t>
      </w:r>
      <w:r w:rsidRPr="00B173C5">
        <w:t>.</w:t>
      </w:r>
      <w:r w:rsidRPr="00AE4B38">
        <w:t xml:space="preserve"> (</w:t>
      </w:r>
      <w:r>
        <w:t>VIII.29.</w:t>
      </w:r>
      <w:r w:rsidRPr="00AE4B38">
        <w:t>) sz. Városfejlesztési Bizottsági Határozat</w:t>
      </w:r>
      <w:bookmarkEnd w:id="32"/>
    </w:p>
    <w:tbl>
      <w:tblPr>
        <w:tblW w:w="0" w:type="auto"/>
        <w:tblLook w:val="01E0" w:firstRow="1" w:lastRow="1" w:firstColumn="1" w:lastColumn="1" w:noHBand="0" w:noVBand="0"/>
      </w:tblPr>
      <w:tblGrid>
        <w:gridCol w:w="1117"/>
        <w:gridCol w:w="1500"/>
        <w:gridCol w:w="6339"/>
      </w:tblGrid>
      <w:tr w:rsidR="00B31A32" w:rsidRPr="00AE4B38" w14:paraId="6D241D7D" w14:textId="77777777" w:rsidTr="00605CAC">
        <w:tc>
          <w:tcPr>
            <w:tcW w:w="1117" w:type="dxa"/>
            <w:vMerge w:val="restart"/>
          </w:tcPr>
          <w:p w14:paraId="5F4E97E2" w14:textId="77777777" w:rsidR="00B31A32" w:rsidRPr="00AE4B38" w:rsidRDefault="00B31A32" w:rsidP="002456ED"/>
        </w:tc>
        <w:tc>
          <w:tcPr>
            <w:tcW w:w="7839" w:type="dxa"/>
            <w:gridSpan w:val="2"/>
          </w:tcPr>
          <w:p w14:paraId="65259077" w14:textId="77777777" w:rsidR="00B31A32" w:rsidRPr="007D7BB4" w:rsidRDefault="00B31A32" w:rsidP="002456ED">
            <w:pPr>
              <w:rPr>
                <w:szCs w:val="22"/>
                <w:lang w:eastAsia="hu-HU"/>
              </w:rPr>
            </w:pPr>
            <w:bookmarkStart w:id="33" w:name="_Hlk113858848"/>
            <w:r>
              <w:t xml:space="preserve">Szigetszentmiklós Város Önkormányzata Képviselő-testületének </w:t>
            </w:r>
            <w:r>
              <w:rPr>
                <w:bCs/>
              </w:rPr>
              <w:t xml:space="preserve">Városfejlesztési Bizottsága </w:t>
            </w:r>
            <w:r>
              <w:t>javasolja a Képviselő-testületnek az előterjesztés szerinti képviselő-testületi határozati javaslat elfogadását.</w:t>
            </w:r>
            <w:bookmarkEnd w:id="33"/>
          </w:p>
        </w:tc>
      </w:tr>
      <w:tr w:rsidR="00B31A32" w:rsidRPr="00AE4B38" w14:paraId="54AD5A34" w14:textId="77777777" w:rsidTr="00605CAC">
        <w:trPr>
          <w:cantSplit/>
        </w:trPr>
        <w:tc>
          <w:tcPr>
            <w:tcW w:w="1117" w:type="dxa"/>
            <w:vMerge/>
            <w:vAlign w:val="center"/>
          </w:tcPr>
          <w:p w14:paraId="1D8C32B5" w14:textId="77777777" w:rsidR="00B31A32" w:rsidRPr="00AE4B38" w:rsidRDefault="00B31A32" w:rsidP="002456ED"/>
        </w:tc>
        <w:tc>
          <w:tcPr>
            <w:tcW w:w="1500" w:type="dxa"/>
          </w:tcPr>
          <w:p w14:paraId="26820B9E" w14:textId="77777777" w:rsidR="00B31A32" w:rsidRPr="00D562AD" w:rsidRDefault="00B31A32" w:rsidP="002456ED">
            <w:r w:rsidRPr="00D562AD">
              <w:rPr>
                <w:rStyle w:val="Kiemels2"/>
              </w:rPr>
              <w:t>Felelős</w:t>
            </w:r>
            <w:r w:rsidRPr="00D562AD">
              <w:t>:</w:t>
            </w:r>
          </w:p>
        </w:tc>
        <w:tc>
          <w:tcPr>
            <w:tcW w:w="6339" w:type="dxa"/>
            <w:shd w:val="clear" w:color="auto" w:fill="auto"/>
          </w:tcPr>
          <w:p w14:paraId="66047946" w14:textId="0B4B6D75" w:rsidR="00B31A32" w:rsidRPr="00524135" w:rsidRDefault="00B31A32" w:rsidP="002456ED">
            <w:r w:rsidRPr="0052242A">
              <w:t>a bizottság elnöke a Képviselő-testület tájékoztatásáért</w:t>
            </w:r>
          </w:p>
        </w:tc>
      </w:tr>
      <w:tr w:rsidR="00B31A32" w:rsidRPr="00AE4B38" w14:paraId="6F7BD0A9" w14:textId="77777777" w:rsidTr="00605CAC">
        <w:trPr>
          <w:cantSplit/>
        </w:trPr>
        <w:tc>
          <w:tcPr>
            <w:tcW w:w="1117" w:type="dxa"/>
            <w:vMerge/>
            <w:vAlign w:val="center"/>
          </w:tcPr>
          <w:p w14:paraId="196A6CB0" w14:textId="77777777" w:rsidR="00B31A32" w:rsidRPr="00AE4B38" w:rsidRDefault="00B31A32" w:rsidP="002456ED"/>
        </w:tc>
        <w:tc>
          <w:tcPr>
            <w:tcW w:w="1500" w:type="dxa"/>
          </w:tcPr>
          <w:p w14:paraId="22D84FB7" w14:textId="77777777" w:rsidR="00B31A32" w:rsidRPr="00D562AD" w:rsidRDefault="00B31A32" w:rsidP="002456ED">
            <w:r w:rsidRPr="00D562AD">
              <w:rPr>
                <w:rStyle w:val="Kiemels2"/>
              </w:rPr>
              <w:t>Határidő</w:t>
            </w:r>
            <w:r w:rsidRPr="00D562AD">
              <w:t>:</w:t>
            </w:r>
          </w:p>
        </w:tc>
        <w:tc>
          <w:tcPr>
            <w:tcW w:w="6339" w:type="dxa"/>
            <w:shd w:val="clear" w:color="auto" w:fill="auto"/>
          </w:tcPr>
          <w:p w14:paraId="5F76E6A9" w14:textId="77777777" w:rsidR="00B31A32" w:rsidRPr="00524135" w:rsidRDefault="00B31A32" w:rsidP="002456ED">
            <w:r w:rsidRPr="00524135">
              <w:t>a Képviselő-testület következő ülése</w:t>
            </w:r>
          </w:p>
        </w:tc>
      </w:tr>
      <w:tr w:rsidR="00B31A32" w:rsidRPr="00AE4B38" w14:paraId="79E0CA15" w14:textId="77777777" w:rsidTr="00605CAC">
        <w:tc>
          <w:tcPr>
            <w:tcW w:w="1117" w:type="dxa"/>
            <w:vMerge/>
            <w:vAlign w:val="center"/>
          </w:tcPr>
          <w:p w14:paraId="7C00D97A" w14:textId="77777777" w:rsidR="00B31A32" w:rsidRPr="00AE4B38" w:rsidRDefault="00B31A32" w:rsidP="002456ED"/>
        </w:tc>
        <w:tc>
          <w:tcPr>
            <w:tcW w:w="1500" w:type="dxa"/>
          </w:tcPr>
          <w:p w14:paraId="47A427B6" w14:textId="77777777" w:rsidR="00B31A32" w:rsidRPr="00D562AD" w:rsidRDefault="00B31A32" w:rsidP="002456ED">
            <w:pPr>
              <w:rPr>
                <w:rStyle w:val="Kiemels2"/>
              </w:rPr>
            </w:pPr>
            <w:r w:rsidRPr="00D562AD">
              <w:rPr>
                <w:rStyle w:val="Kiemels2"/>
              </w:rPr>
              <w:t>Végrehajtást végzi:</w:t>
            </w:r>
          </w:p>
        </w:tc>
        <w:tc>
          <w:tcPr>
            <w:tcW w:w="6339" w:type="dxa"/>
            <w:shd w:val="clear" w:color="auto" w:fill="auto"/>
          </w:tcPr>
          <w:p w14:paraId="7F945DD6" w14:textId="332CDD52" w:rsidR="00B31A32" w:rsidRPr="00434DFD" w:rsidRDefault="00B31A32" w:rsidP="002456ED">
            <w:r>
              <w:t>Városfejlesztési Projekt Osztály</w:t>
            </w:r>
          </w:p>
        </w:tc>
      </w:tr>
      <w:tr w:rsidR="00B31A32" w:rsidRPr="00AE4B38" w14:paraId="2691C85C" w14:textId="77777777" w:rsidTr="00605CAC">
        <w:tc>
          <w:tcPr>
            <w:tcW w:w="1117" w:type="dxa"/>
            <w:vAlign w:val="center"/>
          </w:tcPr>
          <w:p w14:paraId="3FB584D6" w14:textId="77777777" w:rsidR="00B31A32" w:rsidRPr="00265AD5" w:rsidRDefault="00B31A32" w:rsidP="002456ED"/>
        </w:tc>
        <w:tc>
          <w:tcPr>
            <w:tcW w:w="7839" w:type="dxa"/>
            <w:gridSpan w:val="2"/>
          </w:tcPr>
          <w:p w14:paraId="31B5CD4D" w14:textId="5B337432" w:rsidR="00B31A32" w:rsidRPr="00265AD5" w:rsidRDefault="00B31A32" w:rsidP="002456ED">
            <w:r w:rsidRPr="0096688C">
              <w:t>A határozat melléklete a tárgyi előterjesztés képviselő-testületi határozati javaslata.</w:t>
            </w:r>
          </w:p>
        </w:tc>
      </w:tr>
    </w:tbl>
    <w:p w14:paraId="371207FD" w14:textId="440C3A95" w:rsidR="00DB0B09" w:rsidRDefault="00B31A32" w:rsidP="002456ED">
      <w:pPr>
        <w:pStyle w:val="Cmsor3"/>
      </w:pPr>
      <w:bookmarkStart w:id="34" w:name="_Toc113870346"/>
      <w:r>
        <w:t>11</w:t>
      </w:r>
      <w:r w:rsidRPr="00AE4B38">
        <w:t xml:space="preserve">./ </w:t>
      </w:r>
      <w:r>
        <w:t>Egyebek</w:t>
      </w:r>
      <w:bookmarkEnd w:id="34"/>
    </w:p>
    <w:p w14:paraId="180BCACE" w14:textId="11D0C6C9" w:rsidR="00B31A32" w:rsidRDefault="00B31A32" w:rsidP="002456ED">
      <w:r>
        <w:t>Hozzászólások:</w:t>
      </w:r>
    </w:p>
    <w:p w14:paraId="1166C598" w14:textId="498D5641" w:rsidR="00B31A32" w:rsidRDefault="00B31A32" w:rsidP="002456ED">
      <w:r w:rsidRPr="00E43678">
        <w:rPr>
          <w:b/>
          <w:bCs/>
        </w:rPr>
        <w:t>Gyurcsik József bizottsági elnök:</w:t>
      </w:r>
      <w:r>
        <w:t xml:space="preserve"> </w:t>
      </w:r>
      <w:r w:rsidR="002759F6">
        <w:t>e</w:t>
      </w:r>
      <w:r w:rsidR="00E05E5B">
        <w:t>gyrészről kérdezi, hogy hogy</w:t>
      </w:r>
      <w:r w:rsidR="002759F6">
        <w:t>an</w:t>
      </w:r>
      <w:r w:rsidR="00E05E5B">
        <w:t xml:space="preserve"> áll az Iglice utca ügye, másrészről </w:t>
      </w:r>
      <w:r w:rsidR="002759F6">
        <w:t>a városüzemeltetési osztályvezetőt</w:t>
      </w:r>
      <w:r w:rsidR="00E05E5B">
        <w:t xml:space="preserve"> kérdezi, hogy hogyan áll a Csépi út tervezése, mikor lesz várható előzetes számítási adat?</w:t>
      </w:r>
    </w:p>
    <w:p w14:paraId="0CDE1218" w14:textId="4E32E915" w:rsidR="00E05E5B" w:rsidRDefault="00E05E5B" w:rsidP="002456ED">
      <w:r w:rsidRPr="00E43678">
        <w:rPr>
          <w:b/>
          <w:bCs/>
        </w:rPr>
        <w:t>Tóth Pál bizottsági tag:</w:t>
      </w:r>
      <w:r>
        <w:t xml:space="preserve"> </w:t>
      </w:r>
      <w:r w:rsidR="002759F6">
        <w:t>é</w:t>
      </w:r>
      <w:r w:rsidR="00BF7059">
        <w:t>rdeklődik,</w:t>
      </w:r>
      <w:r>
        <w:t xml:space="preserve"> hogy</w:t>
      </w:r>
      <w:r w:rsidR="00BF7059">
        <w:t xml:space="preserve"> </w:t>
      </w:r>
      <w:r w:rsidR="009939F5">
        <w:t xml:space="preserve">az </w:t>
      </w:r>
      <w:r w:rsidR="00B70D75">
        <w:t>esővíz elvezetési munkálatok finanszírozásá</w:t>
      </w:r>
      <w:r w:rsidR="00BF7059">
        <w:t>ra elkülönített költségvetési keretből mennyi áll még rendelkezésre? T</w:t>
      </w:r>
      <w:r w:rsidR="009939F5">
        <w:t>ekintve a nemrégiben kialakult kritikus helyzetet, amelyet</w:t>
      </w:r>
      <w:r w:rsidR="00BF7059">
        <w:t xml:space="preserve"> a nagy esőzés okozott, kérdezi továbbá, hogy van-e valamiféle „prioritási </w:t>
      </w:r>
      <w:r w:rsidR="00217457">
        <w:t>lista”,</w:t>
      </w:r>
      <w:r w:rsidR="00BF7059">
        <w:t xml:space="preserve"> amely alapján a már megoldott feladatokról lehetne tájékoztatást kérni, illetve, hogy milyen feladatok várnak még a közeljövőben megvalósulásra?</w:t>
      </w:r>
      <w:r w:rsidR="00217457">
        <w:t xml:space="preserve"> Kérdezi még, hogy ez a lista bővíthető-e még további észrevételekkel, megoldásra váró problémákkal?</w:t>
      </w:r>
    </w:p>
    <w:p w14:paraId="0583E325" w14:textId="02F7BB11" w:rsidR="00217457" w:rsidRPr="009B672D" w:rsidRDefault="00217457" w:rsidP="002456ED">
      <w:r w:rsidRPr="00E43678">
        <w:rPr>
          <w:b/>
          <w:bCs/>
        </w:rPr>
        <w:t>dr. Benis Péter jegyzői kabinetvezető:</w:t>
      </w:r>
      <w:r w:rsidRPr="009B672D">
        <w:t xml:space="preserve"> Gyurcsik József kérdésére válaszolva elmondja, hogy az ingatlan megvásárlásra került.</w:t>
      </w:r>
    </w:p>
    <w:p w14:paraId="74D0358B" w14:textId="140575C7" w:rsidR="00217457" w:rsidRPr="009B672D" w:rsidRDefault="00217457" w:rsidP="002456ED">
      <w:r w:rsidRPr="00F3782F">
        <w:rPr>
          <w:b/>
          <w:bCs/>
        </w:rPr>
        <w:t xml:space="preserve">Pallaga Tamás városüzemeltetési osztályvezető: </w:t>
      </w:r>
      <w:r w:rsidRPr="009B672D">
        <w:t xml:space="preserve">A </w:t>
      </w:r>
      <w:r w:rsidR="002759F6">
        <w:t>C</w:t>
      </w:r>
      <w:r w:rsidRPr="009B672D">
        <w:t>sépi út tervezésé</w:t>
      </w:r>
      <w:r w:rsidR="00B455CB" w:rsidRPr="009B672D">
        <w:t>r</w:t>
      </w:r>
      <w:r w:rsidR="002759F6">
        <w:t>ő</w:t>
      </w:r>
      <w:r w:rsidR="00B455CB" w:rsidRPr="009B672D">
        <w:t>l szóló szerződés</w:t>
      </w:r>
      <w:r w:rsidRPr="009B672D">
        <w:t xml:space="preserve"> aláírásra</w:t>
      </w:r>
      <w:r w:rsidR="00B455CB" w:rsidRPr="009B672D">
        <w:t xml:space="preserve"> került a nyertes ajánlattevővel. Legjobb tudomása szerint már az egész szakaszra érvényes geodéziai felmérés is megtörtént. Elmondja</w:t>
      </w:r>
      <w:r w:rsidR="002759F6">
        <w:t>,</w:t>
      </w:r>
      <w:r w:rsidR="00B455CB" w:rsidRPr="009B672D">
        <w:t xml:space="preserve"> a projekt a tervezési fázisba lépett, és amint megtörténik a következő konzultáció, értesíteni fogja a Bizottságot a pontos adatokról. A csapadékvizes beruházások tekintetében elmondja</w:t>
      </w:r>
      <w:r w:rsidR="008D6DA2" w:rsidRPr="009B672D">
        <w:t>, hogy mekkora ráfordítási kerettel szerződött le a Hivatal a Szigeti Vízművekkel</w:t>
      </w:r>
      <w:r w:rsidR="00216E47" w:rsidRPr="009B672D">
        <w:t>. A szerződés megkötése óta már 13 kisebb beruházás zárult sikeresen, vannak olyanok, amelyek a tavalyi igényeken alapultak. A beruházások sorrendjének priorizálása a panaszok műszaki megoldása mentén történik.</w:t>
      </w:r>
      <w:r w:rsidR="00945EB0" w:rsidRPr="009B672D">
        <w:t xml:space="preserve"> Jelenleg 20-25 helyszínen, helyszínnel kapcsolatban történnek munkálatok, egyeztetések. Alapvetően a folyamat első lépése a</w:t>
      </w:r>
      <w:r w:rsidR="00945EB0">
        <w:rPr>
          <w:b/>
          <w:bCs/>
        </w:rPr>
        <w:t xml:space="preserve"> </w:t>
      </w:r>
      <w:r w:rsidR="00945EB0" w:rsidRPr="009B672D">
        <w:t>Szigeti Vízművekkel való egyeztetés, akik a konzultációt</w:t>
      </w:r>
      <w:r w:rsidR="00945EB0">
        <w:rPr>
          <w:b/>
          <w:bCs/>
        </w:rPr>
        <w:t xml:space="preserve"> </w:t>
      </w:r>
      <w:r w:rsidR="00945EB0" w:rsidRPr="009B672D">
        <w:t xml:space="preserve">követően pályázatot írnak ki az adott ügy kapcsán, majd a nyertes pályázatokat a Hivatal visszaigazolja, ezt követően pedig megrendeli a </w:t>
      </w:r>
      <w:r w:rsidR="004C7DED" w:rsidRPr="009B672D">
        <w:t xml:space="preserve">beruházást </w:t>
      </w:r>
      <w:r w:rsidR="002759F6">
        <w:t xml:space="preserve">a </w:t>
      </w:r>
      <w:r w:rsidR="004C7DED" w:rsidRPr="009B672D">
        <w:t>Szigeti</w:t>
      </w:r>
      <w:r w:rsidR="00945EB0" w:rsidRPr="009B672D">
        <w:t xml:space="preserve"> Vízművektől egészen addig, ameddig el nem éri a keretösszeg maximumát.</w:t>
      </w:r>
    </w:p>
    <w:p w14:paraId="0F0F5895" w14:textId="39AA0889" w:rsidR="00945EB0" w:rsidRPr="009B672D" w:rsidRDefault="00945EB0" w:rsidP="002456ED">
      <w:r w:rsidRPr="00F3782F">
        <w:rPr>
          <w:b/>
          <w:bCs/>
        </w:rPr>
        <w:t>Jaksa-</w:t>
      </w:r>
      <w:r w:rsidR="008A34DD" w:rsidRPr="00F3782F">
        <w:rPr>
          <w:b/>
          <w:bCs/>
        </w:rPr>
        <w:t>L</w:t>
      </w:r>
      <w:r w:rsidR="002759F6">
        <w:rPr>
          <w:b/>
          <w:bCs/>
        </w:rPr>
        <w:t>a</w:t>
      </w:r>
      <w:r w:rsidR="008A34DD" w:rsidRPr="00F3782F">
        <w:rPr>
          <w:b/>
          <w:bCs/>
        </w:rPr>
        <w:t>dányi</w:t>
      </w:r>
      <w:r w:rsidRPr="00F3782F">
        <w:rPr>
          <w:b/>
          <w:bCs/>
        </w:rPr>
        <w:t xml:space="preserve"> Emma</w:t>
      </w:r>
      <w:r w:rsidR="002759F6">
        <w:rPr>
          <w:b/>
          <w:bCs/>
        </w:rPr>
        <w:t xml:space="preserve"> alpolgármester</w:t>
      </w:r>
      <w:r w:rsidRPr="00F3782F">
        <w:rPr>
          <w:b/>
          <w:bCs/>
        </w:rPr>
        <w:t>:</w:t>
      </w:r>
      <w:r w:rsidRPr="009B672D">
        <w:t xml:space="preserve"> </w:t>
      </w:r>
      <w:r w:rsidR="002759F6">
        <w:t>a</w:t>
      </w:r>
      <w:r w:rsidR="004C7DED" w:rsidRPr="009B672D">
        <w:t xml:space="preserve"> Tököli-Csokonai kereszteződés helyzetét </w:t>
      </w:r>
      <w:r w:rsidR="000F6732" w:rsidRPr="009B672D">
        <w:t>ismerteti</w:t>
      </w:r>
      <w:r w:rsidR="004C7DED" w:rsidRPr="009B672D">
        <w:t xml:space="preserve">, mivel a Városüzemeltetési Bizottság </w:t>
      </w:r>
      <w:r w:rsidR="000F6732" w:rsidRPr="009B672D">
        <w:t>múltkori</w:t>
      </w:r>
      <w:r w:rsidR="004C7DED" w:rsidRPr="009B672D">
        <w:t xml:space="preserve"> ülésének napirendi </w:t>
      </w:r>
      <w:r w:rsidR="00514226" w:rsidRPr="009B672D">
        <w:t>pontjai</w:t>
      </w:r>
      <w:r w:rsidR="004C7DED" w:rsidRPr="009B672D">
        <w:t xml:space="preserve"> közül </w:t>
      </w:r>
      <w:r w:rsidR="002759F6">
        <w:t>a</w:t>
      </w:r>
      <w:r w:rsidR="000F6732" w:rsidRPr="009B672D">
        <w:t xml:space="preserve"> bizottsági elnök </w:t>
      </w:r>
      <w:r w:rsidR="002759F6">
        <w:t>javasolta levenni</w:t>
      </w:r>
      <w:r w:rsidR="00043F86" w:rsidRPr="009B672D">
        <w:t xml:space="preserve"> az említett témát a napirendek közül</w:t>
      </w:r>
      <w:r w:rsidR="002759F6">
        <w:t>. Ezt</w:t>
      </w:r>
      <w:r w:rsidR="00043F86" w:rsidRPr="009B672D">
        <w:t xml:space="preserve"> az indokolta, hogy az egyeztetések során kiderült, illegálisan van lefektetve egy lefolyó cső, amely helyzet rendezése előtt nem lehetséges a napirendként megjelölt témakör tárgyalása. A kérdés arra irányul, hogy az üggyel kapcsolatban történt-e előrehaladás, mind a lakók, mind a tulajdonosok részéről?</w:t>
      </w:r>
    </w:p>
    <w:p w14:paraId="06AFFCEC" w14:textId="7D9D2034" w:rsidR="00043F86" w:rsidRPr="009B672D" w:rsidRDefault="00043F86" w:rsidP="002456ED">
      <w:r w:rsidRPr="00F3782F">
        <w:rPr>
          <w:b/>
          <w:bCs/>
        </w:rPr>
        <w:t>Pallaga Tamás városüzemeltetési osztályvezető:</w:t>
      </w:r>
      <w:r w:rsidR="00514226" w:rsidRPr="009B672D">
        <w:t xml:space="preserve"> </w:t>
      </w:r>
      <w:r w:rsidR="002759F6">
        <w:t>e</w:t>
      </w:r>
      <w:r w:rsidR="00514226" w:rsidRPr="009B672D">
        <w:t>lmondja nincs információja arról, hogy a lakókkal való egyeztetésben történt-e előrelépés</w:t>
      </w:r>
      <w:r w:rsidR="00D92805" w:rsidRPr="009B672D">
        <w:t xml:space="preserve">. </w:t>
      </w:r>
      <w:r w:rsidR="008A6573">
        <w:t>Hozzáfűzi, a</w:t>
      </w:r>
      <w:r w:rsidR="00D92805" w:rsidRPr="009B672D">
        <w:t xml:space="preserve"> bizottság számára készített egy </w:t>
      </w:r>
      <w:r w:rsidR="00D92805" w:rsidRPr="009B672D">
        <w:lastRenderedPageBreak/>
        <w:t xml:space="preserve">beszámolót, amelyet nem fogadott el a bizottság, és ekkor vált indokolttá a lakókkal való újbóli egyeztetés, amelyre még nem került sor. Azonban az átemelő felújítása folyamatban van. </w:t>
      </w:r>
    </w:p>
    <w:p w14:paraId="20ADACE6" w14:textId="700EBA8C" w:rsidR="00B95CB2" w:rsidRPr="009B672D" w:rsidRDefault="00B95CB2" w:rsidP="002456ED">
      <w:r w:rsidRPr="00F3782F">
        <w:rPr>
          <w:b/>
          <w:bCs/>
        </w:rPr>
        <w:t>Jaksa-</w:t>
      </w:r>
      <w:r w:rsidR="008A34DD" w:rsidRPr="00F3782F">
        <w:rPr>
          <w:b/>
          <w:bCs/>
        </w:rPr>
        <w:t>L</w:t>
      </w:r>
      <w:r w:rsidR="008A6573">
        <w:rPr>
          <w:b/>
          <w:bCs/>
        </w:rPr>
        <w:t>a</w:t>
      </w:r>
      <w:r w:rsidR="008A34DD" w:rsidRPr="00F3782F">
        <w:rPr>
          <w:b/>
          <w:bCs/>
        </w:rPr>
        <w:t>dányi</w:t>
      </w:r>
      <w:r w:rsidRPr="00F3782F">
        <w:rPr>
          <w:b/>
          <w:bCs/>
        </w:rPr>
        <w:t xml:space="preserve"> Emma</w:t>
      </w:r>
      <w:r w:rsidR="00B43746" w:rsidRPr="00F3782F">
        <w:rPr>
          <w:b/>
          <w:bCs/>
        </w:rPr>
        <w:t xml:space="preserve"> alpolgármester</w:t>
      </w:r>
      <w:r w:rsidRPr="00F3782F">
        <w:rPr>
          <w:b/>
          <w:bCs/>
        </w:rPr>
        <w:t>:</w:t>
      </w:r>
      <w:r w:rsidRPr="009B672D">
        <w:t xml:space="preserve"> </w:t>
      </w:r>
      <w:r w:rsidR="008A6573">
        <w:t>m</w:t>
      </w:r>
      <w:r w:rsidRPr="009B672D">
        <w:t xml:space="preserve">egjegyzi, hogy a H6-os </w:t>
      </w:r>
      <w:r w:rsidR="008A6573">
        <w:t>H</w:t>
      </w:r>
      <w:r w:rsidRPr="009B672D">
        <w:t xml:space="preserve">év felújítására évekig is várni </w:t>
      </w:r>
      <w:r w:rsidR="00706ED1" w:rsidRPr="009B672D">
        <w:t>kell, így</w:t>
      </w:r>
      <w:r w:rsidRPr="009B672D">
        <w:t xml:space="preserve"> a hely adta lehetőségek </w:t>
      </w:r>
      <w:r w:rsidRPr="00804845">
        <w:t>kihasználására alkalmas lenne egy záportároló felépítése</w:t>
      </w:r>
      <w:r w:rsidR="00706ED1" w:rsidRPr="00804845">
        <w:t>, ezáltal csökkenteni az aluljáróba jutó víz mennyiségét egy-egy ilyen erős esőzés esetén.</w:t>
      </w:r>
      <w:r w:rsidRPr="00804845">
        <w:t xml:space="preserve"> Kéri a </w:t>
      </w:r>
      <w:r w:rsidR="00706ED1" w:rsidRPr="00804845">
        <w:t>Hivatalt, készítsen egy javaslatot arra irányulóan, hogyan lehetne csökkenteni a terület baleset veszélyességet egy ilyen segédeszköz felépítésével.</w:t>
      </w:r>
    </w:p>
    <w:p w14:paraId="093C0CD6" w14:textId="639FD6DE" w:rsidR="00706ED1" w:rsidRPr="009B672D" w:rsidRDefault="00706ED1" w:rsidP="002456ED">
      <w:r w:rsidRPr="00F3782F">
        <w:rPr>
          <w:b/>
          <w:bCs/>
        </w:rPr>
        <w:t>Becz Péter képviselő:</w:t>
      </w:r>
      <w:r w:rsidRPr="009B672D">
        <w:t xml:space="preserve"> </w:t>
      </w:r>
      <w:r w:rsidR="00E37FA3">
        <w:t>h</w:t>
      </w:r>
      <w:r w:rsidRPr="009B672D">
        <w:t xml:space="preserve">ozzáfűzi, hogy a nagy esőzés estéjén személyesen kint volt az említett </w:t>
      </w:r>
      <w:r w:rsidR="00B43746" w:rsidRPr="009B672D">
        <w:t xml:space="preserve">területen és más, a segítségnyújtásban résztvevők beszámolóiból kiderült, hogy nem a lefolyó van eldugulva, hanem a lehelyezett cső nem képes ekkora víztömeg elvezetésére. </w:t>
      </w:r>
    </w:p>
    <w:p w14:paraId="38FBF690" w14:textId="57399104" w:rsidR="00B43746" w:rsidRDefault="00B43746" w:rsidP="002456ED">
      <w:r w:rsidRPr="00F3782F">
        <w:rPr>
          <w:b/>
          <w:bCs/>
        </w:rPr>
        <w:t>Jaksa-</w:t>
      </w:r>
      <w:r w:rsidR="008A34DD" w:rsidRPr="00F3782F">
        <w:rPr>
          <w:b/>
          <w:bCs/>
        </w:rPr>
        <w:t>L</w:t>
      </w:r>
      <w:r w:rsidR="00E37FA3">
        <w:rPr>
          <w:b/>
          <w:bCs/>
        </w:rPr>
        <w:t>a</w:t>
      </w:r>
      <w:r w:rsidR="008A34DD" w:rsidRPr="00F3782F">
        <w:rPr>
          <w:b/>
          <w:bCs/>
        </w:rPr>
        <w:t>dányi</w:t>
      </w:r>
      <w:r w:rsidRPr="00F3782F">
        <w:rPr>
          <w:b/>
          <w:bCs/>
        </w:rPr>
        <w:t xml:space="preserve"> Emma alpolgármester:</w:t>
      </w:r>
      <w:r w:rsidRPr="009B672D">
        <w:t xml:space="preserve"> pontosan emiatt indokolt egy záportároló beépítése, mert ezáltal kevesebb víztömeget kellene elvezetni.</w:t>
      </w:r>
    </w:p>
    <w:p w14:paraId="17566BE5" w14:textId="68720E02" w:rsidR="00217457" w:rsidRDefault="009B672D" w:rsidP="002456ED">
      <w:r w:rsidRPr="00F3782F">
        <w:rPr>
          <w:b/>
          <w:bCs/>
        </w:rPr>
        <w:t>Tóth Pál bizottsági tag:</w:t>
      </w:r>
      <w:r>
        <w:t xml:space="preserve"> </w:t>
      </w:r>
      <w:r w:rsidR="00E37FA3">
        <w:t>a</w:t>
      </w:r>
      <w:r>
        <w:t xml:space="preserve"> városüzemeltetési osztályvezető</w:t>
      </w:r>
      <w:r w:rsidR="00E37FA3">
        <w:t>nél érdeklődik az iránt</w:t>
      </w:r>
      <w:r>
        <w:t xml:space="preserve">, </w:t>
      </w:r>
      <w:r w:rsidR="00E37FA3">
        <w:t xml:space="preserve">hogy </w:t>
      </w:r>
      <w:r>
        <w:t>az elintézendő feladatok tükrében elegendő lesz-e a jelenleg fennálló keret vagy szükség lesz fedezetkiegészítésre?</w:t>
      </w:r>
    </w:p>
    <w:p w14:paraId="5318C21D" w14:textId="538C2D8F" w:rsidR="009B672D" w:rsidRDefault="009B672D" w:rsidP="002456ED">
      <w:r w:rsidRPr="00F3782F">
        <w:rPr>
          <w:b/>
          <w:bCs/>
        </w:rPr>
        <w:t>Pallaga Tamás városüzemeltetési osztályvezető:</w:t>
      </w:r>
      <w:r>
        <w:t xml:space="preserve"> </w:t>
      </w:r>
      <w:r w:rsidR="00EE6508">
        <w:t>ú</w:t>
      </w:r>
      <w:r>
        <w:t>gy véli, az idei évre elegendő lesz a keretösszeg, azonban megjegyzi, egy magasabb keretösszeget is könnyedén el lehetne költeni nagyobb beruházásokra, amelyek a város csapadékvíz</w:t>
      </w:r>
      <w:r w:rsidR="00D622EA">
        <w:t>-</w:t>
      </w:r>
      <w:r>
        <w:t>elvezetés</w:t>
      </w:r>
      <w:r w:rsidR="00E317A8">
        <w:t>ének rendszerét reformálnák. Ezek azonban nagyságrendileg többszázmilliós tételek, melyeket minden évben előirányoznak, azonban a költségvetésbe ismert okok miatt nincs lehetőség ezek beépítésére. Az eddig lezajlott beruházások enyhítő</w:t>
      </w:r>
      <w:r w:rsidR="008A34DD">
        <w:t>leg hatnak. Elmondja, a nagy esőzéssel kapcsolatban konzultál</w:t>
      </w:r>
      <w:r w:rsidR="00D622EA">
        <w:t>t a</w:t>
      </w:r>
      <w:r w:rsidR="008A34DD">
        <w:t xml:space="preserve"> Szigeti Vízművekkel és valóban, </w:t>
      </w:r>
      <w:r w:rsidR="000F07E7">
        <w:t>a csőszerkezet már nem bírta el azt a nagy víztömeget, úgy véli, egy víztározó sem könnyítene ezen a problémán.</w:t>
      </w:r>
      <w:r w:rsidR="008A34DD">
        <w:t xml:space="preserve"> </w:t>
      </w:r>
      <w:r w:rsidR="000F07E7">
        <w:t xml:space="preserve">Előzetes méretezések mentén nem lehetséges egy ekkora esőzés elvezetése sem. Aggodalmát fejezi ki a </w:t>
      </w:r>
      <w:r w:rsidR="00D622EA">
        <w:t>C</w:t>
      </w:r>
      <w:r w:rsidR="000F07E7">
        <w:t>sépi út átépítésével kapcsolatban is, mivel fennáll az a lehetőség, hogy mélyítenek az aluljárón, azonban ez csupán a nagyobb víztömeg ideiglenes raktározását segítené elő, nem lenne kiváltképp hasznos.</w:t>
      </w:r>
    </w:p>
    <w:p w14:paraId="4289232D" w14:textId="10D77830" w:rsidR="000F07E7" w:rsidRDefault="000F07E7" w:rsidP="002456ED">
      <w:r>
        <w:t xml:space="preserve">További </w:t>
      </w:r>
      <w:r w:rsidRPr="00487009">
        <w:t>kérdés, hozzászólás nem lévén</w:t>
      </w:r>
      <w:r>
        <w:t xml:space="preserve">, </w:t>
      </w:r>
      <w:r w:rsidR="00075697">
        <w:t xml:space="preserve">a bizottság elnöke </w:t>
      </w:r>
      <w:r>
        <w:t>bezárja a ny</w:t>
      </w:r>
      <w:r w:rsidR="0076210C">
        <w:t>ilvános</w:t>
      </w:r>
      <w:r>
        <w:t xml:space="preserve"> ülést.</w:t>
      </w:r>
    </w:p>
    <w:p w14:paraId="66D7BB6B" w14:textId="188B4B54" w:rsidR="00A91ACC" w:rsidRDefault="001111A5" w:rsidP="002456ED">
      <w:pPr>
        <w:pStyle w:val="Alrs2"/>
        <w:rPr>
          <w:rStyle w:val="Kiemels2"/>
          <w:b/>
          <w:lang w:eastAsia="ar-SA"/>
        </w:rPr>
      </w:pPr>
      <w:r w:rsidRPr="00AE4B38">
        <w:rPr>
          <w:rStyle w:val="Kiemels2"/>
          <w:b/>
          <w:lang w:eastAsia="ar-SA"/>
        </w:rPr>
        <w:t>Kmf.</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81"/>
      </w:tblGrid>
      <w:tr w:rsidR="00E71233" w:rsidRPr="00AE4B38" w14:paraId="6F2FC8AF" w14:textId="77777777" w:rsidTr="00D622EA">
        <w:tc>
          <w:tcPr>
            <w:tcW w:w="4475" w:type="dxa"/>
          </w:tcPr>
          <w:p w14:paraId="3B9C05C3" w14:textId="0CC39610" w:rsidR="00E71233" w:rsidRPr="00AE4B38" w:rsidRDefault="003F346C" w:rsidP="002456ED">
            <w:pPr>
              <w:pStyle w:val="Alrs2"/>
              <w:rPr>
                <w14:shadow w14:blurRad="50800" w14:dist="38100" w14:dir="2700000" w14:sx="100000" w14:sy="100000" w14:kx="0" w14:ky="0" w14:algn="tl">
                  <w14:srgbClr w14:val="000000">
                    <w14:alpha w14:val="60000"/>
                  </w14:srgbClr>
                </w14:shadow>
              </w:rPr>
            </w:pPr>
            <w:r>
              <w:rPr>
                <w:rStyle w:val="Kiemels2"/>
                <w:b/>
              </w:rPr>
              <w:t>Tóth Pál</w:t>
            </w:r>
            <w:r w:rsidR="00E71233" w:rsidRPr="00AE4B38">
              <w:rPr>
                <w:rStyle w:val="Kiemels2"/>
              </w:rPr>
              <w:br/>
            </w:r>
            <w:r w:rsidR="00E71233" w:rsidRPr="00AE4B38">
              <w:t>jegyzőkönyv hitelesítő</w:t>
            </w:r>
          </w:p>
        </w:tc>
        <w:tc>
          <w:tcPr>
            <w:tcW w:w="4481" w:type="dxa"/>
          </w:tcPr>
          <w:p w14:paraId="6B95DC42" w14:textId="77777777" w:rsidR="00E71233" w:rsidRPr="00AE4B38" w:rsidRDefault="007F003B" w:rsidP="002456ED">
            <w:pPr>
              <w:pStyle w:val="Alrs2"/>
              <w:rPr>
                <w14:shadow w14:blurRad="50800" w14:dist="38100" w14:dir="2700000" w14:sx="100000" w14:sy="100000" w14:kx="0" w14:ky="0" w14:algn="tl">
                  <w14:srgbClr w14:val="000000">
                    <w14:alpha w14:val="60000"/>
                  </w14:srgbClr>
                </w14:shadow>
              </w:rPr>
            </w:pPr>
            <w:r w:rsidRPr="00AE4B38">
              <w:rPr>
                <w:rStyle w:val="Kiemels2"/>
                <w:b/>
                <w:lang w:eastAsia="ar-SA"/>
              </w:rPr>
              <w:t>Gyurcsik József</w:t>
            </w:r>
            <w:r w:rsidR="00D32A60" w:rsidRPr="00AE4B38">
              <w:br/>
              <w:t>bizottsági elnök</w:t>
            </w:r>
          </w:p>
        </w:tc>
      </w:tr>
    </w:tbl>
    <w:p w14:paraId="3F36796A" w14:textId="77777777" w:rsidR="00D63069" w:rsidRDefault="00D63069" w:rsidP="002456ED">
      <w:pPr>
        <w:pStyle w:val="Cmsor3"/>
      </w:pPr>
    </w:p>
    <w:p w14:paraId="4473E41C" w14:textId="77777777" w:rsidR="0076210C" w:rsidRDefault="0076210C">
      <w:pPr>
        <w:suppressAutoHyphens w:val="0"/>
        <w:spacing w:before="0" w:after="0"/>
        <w:jc w:val="left"/>
        <w:rPr>
          <w:b/>
          <w:sz w:val="28"/>
          <w:szCs w:val="28"/>
        </w:rPr>
      </w:pPr>
      <w:r>
        <w:br w:type="page"/>
      </w:r>
    </w:p>
    <w:p w14:paraId="2A60EFA3" w14:textId="7D767503" w:rsidR="00075697" w:rsidRPr="00AE4B38" w:rsidRDefault="00075697" w:rsidP="002456ED">
      <w:pPr>
        <w:pStyle w:val="Cmsor3"/>
      </w:pPr>
      <w:bookmarkStart w:id="35" w:name="_Toc113870347"/>
      <w:r w:rsidRPr="00AE4B38">
        <w:lastRenderedPageBreak/>
        <w:t>Felterjesztési záradék</w:t>
      </w:r>
      <w:bookmarkEnd w:id="35"/>
    </w:p>
    <w:p w14:paraId="63D60F0A" w14:textId="77777777" w:rsidR="00075697" w:rsidRPr="00AE4B38" w:rsidRDefault="00075697" w:rsidP="002456ED">
      <w:pPr>
        <w:rPr>
          <w:lang w:eastAsia="hu-HU"/>
        </w:rPr>
      </w:pPr>
    </w:p>
    <w:p w14:paraId="260BCFC5" w14:textId="280EF526" w:rsidR="00075697" w:rsidRPr="00AE4B38" w:rsidRDefault="00075697" w:rsidP="002456ED">
      <w:pPr>
        <w:rPr>
          <w:lang w:eastAsia="hu-HU"/>
        </w:rPr>
      </w:pPr>
      <w:r w:rsidRPr="00AE4B38">
        <w:rPr>
          <w:lang w:eastAsia="hu-HU"/>
        </w:rPr>
        <w:t xml:space="preserve">A Városfejlesztési Bizottság </w:t>
      </w:r>
      <w:r>
        <w:rPr>
          <w:lang w:eastAsia="hu-HU"/>
        </w:rPr>
        <w:t>2022</w:t>
      </w:r>
      <w:r w:rsidRPr="00AE4B38">
        <w:rPr>
          <w:lang w:eastAsia="hu-HU"/>
        </w:rPr>
        <w:t xml:space="preserve">. </w:t>
      </w:r>
      <w:r w:rsidR="00F3782F">
        <w:rPr>
          <w:lang w:eastAsia="hu-HU"/>
        </w:rPr>
        <w:t>augusztus 29</w:t>
      </w:r>
      <w:r w:rsidRPr="00AE4B38">
        <w:rPr>
          <w:lang w:eastAsia="hu-HU"/>
        </w:rPr>
        <w:t>-i rend</w:t>
      </w:r>
      <w:r>
        <w:rPr>
          <w:lang w:eastAsia="hu-HU"/>
        </w:rPr>
        <w:t>es</w:t>
      </w:r>
      <w:r w:rsidRPr="00AE4B38">
        <w:rPr>
          <w:lang w:eastAsia="hu-HU"/>
        </w:rPr>
        <w:t>, nyilvános üléséről készült jegyzőkönyv Pest Megyei Kormányhivatal felé történő felterjesztését engedélyezem.</w:t>
      </w:r>
    </w:p>
    <w:p w14:paraId="2E2E89F1" w14:textId="77777777" w:rsidR="00075697" w:rsidRPr="00AE4B38" w:rsidRDefault="00075697" w:rsidP="002456ED">
      <w:pPr>
        <w:rPr>
          <w:lang w:eastAsia="hu-HU"/>
        </w:rPr>
      </w:pPr>
    </w:p>
    <w:p w14:paraId="4A6EA011" w14:textId="77777777" w:rsidR="00075697" w:rsidRPr="00AE4B38" w:rsidRDefault="00075697" w:rsidP="002456ED">
      <w:pPr>
        <w:rPr>
          <w:lang w:eastAsia="hu-HU"/>
        </w:rPr>
      </w:pPr>
      <w:r w:rsidRPr="00AE4B38">
        <w:rPr>
          <w:lang w:eastAsia="hu-HU"/>
        </w:rPr>
        <w:t>Dátum: .................................</w:t>
      </w:r>
    </w:p>
    <w:p w14:paraId="10FF8AE3" w14:textId="77777777" w:rsidR="00075697" w:rsidRPr="00AE4B38" w:rsidRDefault="00075697" w:rsidP="002456ED">
      <w:pPr>
        <w:rPr>
          <w:lang w:eastAsia="hu-HU"/>
        </w:rPr>
      </w:pPr>
    </w:p>
    <w:p w14:paraId="367FF0B8" w14:textId="77777777" w:rsidR="00075697" w:rsidRPr="00AE4B38" w:rsidRDefault="00075697" w:rsidP="002456ED">
      <w:pPr>
        <w:rPr>
          <w:lang w:eastAsia="hu-HU"/>
        </w:rPr>
      </w:pPr>
    </w:p>
    <w:p w14:paraId="65429CE8" w14:textId="77777777" w:rsidR="00075697" w:rsidRPr="00AE4B38" w:rsidRDefault="00075697" w:rsidP="002456ED">
      <w:pPr>
        <w:rPr>
          <w:lang w:eastAsia="hu-HU"/>
        </w:rPr>
      </w:pPr>
      <w:r w:rsidRPr="00AE4B38">
        <w:rPr>
          <w:lang w:eastAsia="hu-HU"/>
          <w14:shadow w14:blurRad="50800" w14:dist="38100" w14:dir="2700000" w14:sx="100000" w14:sy="100000" w14:kx="0" w14:ky="0" w14:algn="tl">
            <w14:srgbClr w14:val="000000">
              <w14:alpha w14:val="60000"/>
            </w14:srgbClr>
          </w14:shadow>
        </w:rPr>
        <w:t xml:space="preserve">dr. </w:t>
      </w:r>
      <w:r>
        <w:rPr>
          <w:lang w:eastAsia="hu-HU"/>
          <w14:shadow w14:blurRad="50800" w14:dist="38100" w14:dir="2700000" w14:sx="100000" w14:sy="100000" w14:kx="0" w14:ky="0" w14:algn="tl">
            <w14:srgbClr w14:val="000000">
              <w14:alpha w14:val="60000"/>
            </w14:srgbClr>
          </w14:shadow>
        </w:rPr>
        <w:t>Szilágyi Anita</w:t>
      </w:r>
    </w:p>
    <w:p w14:paraId="478A56DC" w14:textId="77777777" w:rsidR="00075697" w:rsidRPr="00AE4B38" w:rsidRDefault="00075697" w:rsidP="002456ED">
      <w:pPr>
        <w:rPr>
          <w:lang w:eastAsia="hu-HU"/>
        </w:rPr>
      </w:pPr>
      <w:r w:rsidRPr="00AE4B38">
        <w:rPr>
          <w:lang w:eastAsia="hu-HU"/>
        </w:rPr>
        <w:t>jegyző</w:t>
      </w:r>
    </w:p>
    <w:p w14:paraId="213302F3" w14:textId="77777777" w:rsidR="00075697" w:rsidRPr="00AE4B38" w:rsidRDefault="00075697" w:rsidP="002456ED">
      <w:pPr>
        <w:rPr>
          <w:lang w:eastAsia="hu-HU"/>
        </w:rPr>
      </w:pPr>
    </w:p>
    <w:p w14:paraId="3D04F3A0" w14:textId="77777777" w:rsidR="00075697" w:rsidRPr="00AE4B38" w:rsidRDefault="00075697" w:rsidP="002456ED">
      <w:pPr>
        <w:rPr>
          <w:lang w:eastAsia="hu-HU"/>
        </w:rPr>
      </w:pPr>
    </w:p>
    <w:p w14:paraId="020328AE" w14:textId="77777777" w:rsidR="00075697" w:rsidRPr="00AE4B38" w:rsidRDefault="00075697" w:rsidP="002456ED">
      <w:pPr>
        <w:rPr>
          <w:lang w:eastAsia="hu-HU"/>
        </w:rPr>
      </w:pPr>
    </w:p>
    <w:p w14:paraId="4E3C4FBC" w14:textId="77777777" w:rsidR="00075697" w:rsidRPr="00AE4B38" w:rsidRDefault="00075697" w:rsidP="002456ED">
      <w:pPr>
        <w:rPr>
          <w:lang w:eastAsia="hu-HU"/>
        </w:rPr>
      </w:pPr>
      <w:r w:rsidRPr="00AE4B38">
        <w:rPr>
          <w:lang w:eastAsia="hu-HU"/>
        </w:rPr>
        <w:t>A jegyzőkönyvet a Nemzeti Jogszabálytár informatikai felületén megküldtem a Pest Megyei Kormányhivatal részére.</w:t>
      </w:r>
    </w:p>
    <w:p w14:paraId="7ACBC5CC" w14:textId="77777777" w:rsidR="00075697" w:rsidRPr="00AE4B38" w:rsidRDefault="00075697" w:rsidP="002456ED">
      <w:pPr>
        <w:rPr>
          <w:lang w:eastAsia="hu-HU"/>
        </w:rPr>
      </w:pPr>
    </w:p>
    <w:p w14:paraId="76702688" w14:textId="77777777" w:rsidR="00075697" w:rsidRPr="00AE4B38" w:rsidRDefault="00075697" w:rsidP="002456ED">
      <w:pPr>
        <w:rPr>
          <w:lang w:eastAsia="hu-HU"/>
        </w:rPr>
      </w:pPr>
      <w:r w:rsidRPr="00AE4B38">
        <w:rPr>
          <w:lang w:eastAsia="hu-HU"/>
        </w:rPr>
        <w:t>Dátum: ....................................</w:t>
      </w:r>
    </w:p>
    <w:p w14:paraId="47832053" w14:textId="77777777" w:rsidR="00075697" w:rsidRPr="00AE4B38" w:rsidRDefault="00075697" w:rsidP="002456ED">
      <w:pPr>
        <w:rPr>
          <w:lang w:eastAsia="hu-HU"/>
        </w:rPr>
      </w:pPr>
    </w:p>
    <w:p w14:paraId="0C7BDFCE" w14:textId="77777777" w:rsidR="00075697" w:rsidRPr="00AE4B38" w:rsidRDefault="00075697" w:rsidP="002456ED">
      <w:pPr>
        <w:rPr>
          <w:lang w:eastAsia="hu-HU"/>
        </w:rPr>
      </w:pPr>
      <w:r w:rsidRPr="00AE4B38">
        <w:rPr>
          <w:lang w:eastAsia="hu-HU"/>
        </w:rPr>
        <w:t>...............................................</w:t>
      </w:r>
    </w:p>
    <w:p w14:paraId="0745988A" w14:textId="78EDBE53" w:rsidR="00075697" w:rsidRPr="00AE4B38" w:rsidRDefault="00075697" w:rsidP="002456ED">
      <w:pPr>
        <w:rPr>
          <w:lang w:eastAsia="hu-HU"/>
        </w:rPr>
      </w:pPr>
      <w:r>
        <w:rPr>
          <w:lang w:eastAsia="hu-HU"/>
        </w:rPr>
        <w:t>Borsos Kincső King</w:t>
      </w:r>
      <w:r w:rsidR="00217FB8">
        <w:rPr>
          <w:lang w:eastAsia="hu-HU"/>
        </w:rPr>
        <w:t>a</w:t>
      </w:r>
    </w:p>
    <w:p w14:paraId="13F98A2D" w14:textId="77777777" w:rsidR="00075697" w:rsidRPr="00AE4B38" w:rsidRDefault="00075697" w:rsidP="002456ED">
      <w:r w:rsidRPr="00AE4B38">
        <w:rPr>
          <w:lang w:eastAsia="hu-HU"/>
        </w:rPr>
        <w:t>jegyzőkönyvvezető</w:t>
      </w:r>
    </w:p>
    <w:p w14:paraId="56928BC4" w14:textId="77777777" w:rsidR="00D63069" w:rsidRDefault="00D63069" w:rsidP="002456ED">
      <w:pPr>
        <w:rPr>
          <w:sz w:val="28"/>
          <w:szCs w:val="28"/>
        </w:rPr>
      </w:pPr>
      <w:r>
        <w:br w:type="page"/>
      </w:r>
    </w:p>
    <w:p w14:paraId="1087DC82" w14:textId="77777777" w:rsidR="00075697" w:rsidRPr="00AE4B38" w:rsidRDefault="00075697" w:rsidP="002456ED">
      <w:pPr>
        <w:pStyle w:val="Cmsor3"/>
      </w:pPr>
      <w:r>
        <w:lastRenderedPageBreak/>
        <w:t xml:space="preserve"> </w:t>
      </w:r>
      <w:bookmarkStart w:id="36" w:name="_Toc113870348"/>
      <w:r w:rsidRPr="00AE4B38">
        <w:t>Tárgymutató</w:t>
      </w:r>
      <w:bookmarkEnd w:id="36"/>
    </w:p>
    <w:tbl>
      <w:tblPr>
        <w:tblpPr w:leftFromText="141" w:rightFromText="141" w:vertAnchor="text" w:tblpX="108" w:tblpY="1"/>
        <w:tblOverlap w:val="nev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655"/>
      </w:tblGrid>
      <w:tr w:rsidR="00075697" w:rsidRPr="00AE4B38" w14:paraId="638AE252" w14:textId="77777777" w:rsidTr="00756D12">
        <w:trPr>
          <w:trHeight w:val="315"/>
        </w:trPr>
        <w:tc>
          <w:tcPr>
            <w:tcW w:w="1276" w:type="dxa"/>
            <w:shd w:val="clear" w:color="auto" w:fill="auto"/>
            <w:noWrap/>
            <w:hideMark/>
          </w:tcPr>
          <w:p w14:paraId="47232DCF" w14:textId="77777777" w:rsidR="00075697" w:rsidRPr="00AE4B38" w:rsidRDefault="00075697" w:rsidP="002456ED">
            <w:r w:rsidRPr="00AE4B38">
              <w:t>Melléklet sorszáma</w:t>
            </w:r>
          </w:p>
        </w:tc>
        <w:tc>
          <w:tcPr>
            <w:tcW w:w="7655" w:type="dxa"/>
            <w:shd w:val="clear" w:color="auto" w:fill="auto"/>
            <w:noWrap/>
            <w:hideMark/>
          </w:tcPr>
          <w:p w14:paraId="2BA13C16" w14:textId="77777777" w:rsidR="00075697" w:rsidRPr="00AE4B38" w:rsidRDefault="00075697" w:rsidP="002456ED">
            <w:r w:rsidRPr="00AE4B38">
              <w:t>Előterjesztés címe</w:t>
            </w:r>
          </w:p>
        </w:tc>
      </w:tr>
      <w:tr w:rsidR="00075697" w:rsidRPr="00AE4B38" w14:paraId="78AC82C9" w14:textId="77777777" w:rsidTr="00756D12">
        <w:trPr>
          <w:trHeight w:val="300"/>
        </w:trPr>
        <w:tc>
          <w:tcPr>
            <w:tcW w:w="1276" w:type="dxa"/>
            <w:shd w:val="clear" w:color="auto" w:fill="auto"/>
            <w:noWrap/>
          </w:tcPr>
          <w:p w14:paraId="621944D2" w14:textId="77777777" w:rsidR="00075697" w:rsidRPr="00AE4B38" w:rsidRDefault="00075697" w:rsidP="002456ED">
            <w:r>
              <w:t>1</w:t>
            </w:r>
          </w:p>
        </w:tc>
        <w:tc>
          <w:tcPr>
            <w:tcW w:w="7655" w:type="dxa"/>
            <w:shd w:val="clear" w:color="auto" w:fill="auto"/>
            <w:noWrap/>
            <w:vAlign w:val="bottom"/>
          </w:tcPr>
          <w:p w14:paraId="7E720EBE" w14:textId="77777777" w:rsidR="00075697" w:rsidRPr="00AE4B38" w:rsidRDefault="00075697" w:rsidP="002456ED">
            <w:r>
              <w:t>Meghívó</w:t>
            </w:r>
          </w:p>
        </w:tc>
      </w:tr>
      <w:tr w:rsidR="00075697" w:rsidRPr="00A741E2" w14:paraId="110C9FD7" w14:textId="77777777" w:rsidTr="00756D12">
        <w:trPr>
          <w:trHeight w:val="300"/>
        </w:trPr>
        <w:tc>
          <w:tcPr>
            <w:tcW w:w="1276" w:type="dxa"/>
            <w:tcBorders>
              <w:bottom w:val="single" w:sz="4" w:space="0" w:color="000000"/>
            </w:tcBorders>
            <w:shd w:val="clear" w:color="auto" w:fill="auto"/>
            <w:noWrap/>
          </w:tcPr>
          <w:p w14:paraId="0D224B4A" w14:textId="77777777" w:rsidR="00075697" w:rsidRPr="00AE4B38" w:rsidRDefault="00075697" w:rsidP="002456ED">
            <w:r>
              <w:t>2</w:t>
            </w:r>
          </w:p>
        </w:tc>
        <w:tc>
          <w:tcPr>
            <w:tcW w:w="7655" w:type="dxa"/>
            <w:shd w:val="clear" w:color="auto" w:fill="auto"/>
            <w:noWrap/>
            <w:vAlign w:val="bottom"/>
          </w:tcPr>
          <w:p w14:paraId="77AF0981" w14:textId="77777777" w:rsidR="00075697" w:rsidRPr="0099023E" w:rsidRDefault="00075697" w:rsidP="002456ED">
            <w:r>
              <w:t>Jelenléti ív</w:t>
            </w:r>
          </w:p>
        </w:tc>
      </w:tr>
      <w:tr w:rsidR="00075697" w:rsidRPr="007A71C3" w14:paraId="49C0A58B"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2C5CA5E4" w14:textId="77777777" w:rsidR="00075697" w:rsidRDefault="00075697" w:rsidP="002456ED">
            <w:r>
              <w:t>3</w:t>
            </w:r>
          </w:p>
        </w:tc>
        <w:tc>
          <w:tcPr>
            <w:tcW w:w="7655" w:type="dxa"/>
            <w:shd w:val="clear" w:color="auto" w:fill="auto"/>
            <w:noWrap/>
            <w:vAlign w:val="bottom"/>
          </w:tcPr>
          <w:p w14:paraId="7954EACD" w14:textId="557205BE" w:rsidR="00075697" w:rsidRPr="00146C3B" w:rsidRDefault="00BA4A41" w:rsidP="002456ED">
            <w:r w:rsidRPr="002265D8">
              <w:t>Közvilágítási koncepció készítése</w:t>
            </w:r>
          </w:p>
        </w:tc>
      </w:tr>
      <w:tr w:rsidR="00BA4A41" w:rsidRPr="007A71C3" w14:paraId="1D9519B1"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7E9BB510" w14:textId="77777777" w:rsidR="00BA4A41" w:rsidRDefault="00BA4A41" w:rsidP="002456ED">
            <w:r>
              <w:t>4</w:t>
            </w:r>
          </w:p>
        </w:tc>
        <w:tc>
          <w:tcPr>
            <w:tcW w:w="7655" w:type="dxa"/>
            <w:shd w:val="clear" w:color="auto" w:fill="auto"/>
            <w:noWrap/>
            <w:vAlign w:val="bottom"/>
          </w:tcPr>
          <w:p w14:paraId="367E1269" w14:textId="1279D9D4" w:rsidR="00BA4A41" w:rsidRPr="00146C3B" w:rsidRDefault="00BA4A41" w:rsidP="002456ED">
            <w:r w:rsidRPr="002265D8">
              <w:t>Szigetszentmiklósi Újvárosi Református Egyházközség kérelme a közösségi ház járda és aszfaltozási munkálatainak támogatására</w:t>
            </w:r>
          </w:p>
        </w:tc>
      </w:tr>
      <w:tr w:rsidR="00BA4A41" w:rsidRPr="007A71C3" w14:paraId="02BD6A92"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7C076314" w14:textId="77777777" w:rsidR="00BA4A41" w:rsidRDefault="00BA4A41" w:rsidP="002456ED">
            <w:r>
              <w:t>5</w:t>
            </w:r>
          </w:p>
        </w:tc>
        <w:tc>
          <w:tcPr>
            <w:tcW w:w="7655" w:type="dxa"/>
            <w:shd w:val="clear" w:color="auto" w:fill="auto"/>
            <w:noWrap/>
            <w:vAlign w:val="bottom"/>
          </w:tcPr>
          <w:p w14:paraId="4270F6EB" w14:textId="1BFB1DF8" w:rsidR="00BA4A41" w:rsidRPr="00146C3B" w:rsidRDefault="00BA4A41" w:rsidP="002456ED">
            <w:r w:rsidRPr="002265D8">
              <w:t>158/2 hrsz-ú ingatlan túlkerítése, telekhatár-rendezése</w:t>
            </w:r>
          </w:p>
        </w:tc>
      </w:tr>
      <w:tr w:rsidR="00BA4A41" w:rsidRPr="007A71C3" w14:paraId="47C94216"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37AE044F" w14:textId="77777777" w:rsidR="00BA4A41" w:rsidRDefault="00BA4A41" w:rsidP="002456ED">
            <w:r>
              <w:t>6</w:t>
            </w:r>
          </w:p>
        </w:tc>
        <w:tc>
          <w:tcPr>
            <w:tcW w:w="7655" w:type="dxa"/>
            <w:shd w:val="clear" w:color="auto" w:fill="auto"/>
            <w:noWrap/>
            <w:vAlign w:val="bottom"/>
          </w:tcPr>
          <w:p w14:paraId="29E8170E" w14:textId="6ECBA5D3" w:rsidR="00BA4A41" w:rsidRPr="00515F9E" w:rsidRDefault="00BA4A41" w:rsidP="002456ED">
            <w:r w:rsidRPr="002265D8">
              <w:t>A Szigetszentmiklós 2004, 2017 és 2023 hrsz-ú ingatlanok</w:t>
            </w:r>
            <w:r>
              <w:t xml:space="preserve"> (Horváth köz) </w:t>
            </w:r>
            <w:r w:rsidRPr="002265D8">
              <w:t xml:space="preserve">telekhatár-rendezése </w:t>
            </w:r>
            <w:r>
              <w:t xml:space="preserve"> </w:t>
            </w:r>
          </w:p>
        </w:tc>
      </w:tr>
      <w:tr w:rsidR="00BA4A41" w:rsidRPr="007A71C3" w14:paraId="4F3A6931"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0EF92335" w14:textId="77777777" w:rsidR="00BA4A41" w:rsidRDefault="00BA4A41" w:rsidP="002456ED">
            <w:r>
              <w:t>7</w:t>
            </w:r>
          </w:p>
        </w:tc>
        <w:tc>
          <w:tcPr>
            <w:tcW w:w="7655" w:type="dxa"/>
            <w:shd w:val="clear" w:color="auto" w:fill="auto"/>
            <w:noWrap/>
            <w:vAlign w:val="bottom"/>
          </w:tcPr>
          <w:p w14:paraId="06C85A3C" w14:textId="30B8C8E9" w:rsidR="00BA4A41" w:rsidRPr="00E8245F" w:rsidRDefault="00BA4A41" w:rsidP="002456ED">
            <w:pPr>
              <w:rPr>
                <w:color w:val="000000"/>
              </w:rPr>
            </w:pPr>
            <w:r w:rsidRPr="002265D8">
              <w:t xml:space="preserve">A 097/62 hrsz-ú </w:t>
            </w:r>
            <w:r>
              <w:t xml:space="preserve">ingatlan </w:t>
            </w:r>
            <w:r w:rsidRPr="002265D8">
              <w:t>(Bolgárkertész utca)</w:t>
            </w:r>
            <w:r>
              <w:t xml:space="preserve"> </w:t>
            </w:r>
            <w:r w:rsidRPr="002265D8">
              <w:t>részleges kisajátítása</w:t>
            </w:r>
          </w:p>
        </w:tc>
      </w:tr>
      <w:tr w:rsidR="00BA4A41" w:rsidRPr="007A71C3" w14:paraId="2A892F6B"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0978F9D7" w14:textId="5D1F3299" w:rsidR="00BA4A41" w:rsidRDefault="00BA4A41" w:rsidP="002456ED">
            <w:r>
              <w:t>8</w:t>
            </w:r>
          </w:p>
        </w:tc>
        <w:tc>
          <w:tcPr>
            <w:tcW w:w="7655" w:type="dxa"/>
            <w:shd w:val="clear" w:color="auto" w:fill="auto"/>
            <w:noWrap/>
            <w:vAlign w:val="bottom"/>
          </w:tcPr>
          <w:p w14:paraId="011555CC" w14:textId="56EB54B6" w:rsidR="00BA4A41" w:rsidRPr="00485F52" w:rsidRDefault="00BA4A41" w:rsidP="002456ED">
            <w:r w:rsidRPr="002265D8">
              <w:t xml:space="preserve">A 3050 hrsz-ú </w:t>
            </w:r>
            <w:r>
              <w:t xml:space="preserve">ingatlan </w:t>
            </w:r>
            <w:r w:rsidRPr="002265D8">
              <w:t>(Kert u.)</w:t>
            </w:r>
            <w:r>
              <w:t xml:space="preserve"> </w:t>
            </w:r>
            <w:r w:rsidRPr="002265D8">
              <w:t>részleges értékesítése</w:t>
            </w:r>
          </w:p>
        </w:tc>
      </w:tr>
      <w:tr w:rsidR="00BA4A41" w:rsidRPr="007A71C3" w14:paraId="1376ECF6"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643ACF1E" w14:textId="10E50F3F" w:rsidR="00BA4A41" w:rsidRDefault="00BA4A41" w:rsidP="002456ED">
            <w:r>
              <w:t>9</w:t>
            </w:r>
          </w:p>
        </w:tc>
        <w:tc>
          <w:tcPr>
            <w:tcW w:w="7655" w:type="dxa"/>
            <w:shd w:val="clear" w:color="auto" w:fill="auto"/>
            <w:noWrap/>
            <w:vAlign w:val="bottom"/>
          </w:tcPr>
          <w:p w14:paraId="3F2898B3" w14:textId="1D1DBB69" w:rsidR="00BA4A41" w:rsidRPr="00485F52" w:rsidRDefault="00BA4A41" w:rsidP="002456ED">
            <w:r w:rsidRPr="002265D8">
              <w:t>A 4382 hrsz-ú ingatlant terhelő elidegenítési tilalom törlése</w:t>
            </w:r>
          </w:p>
        </w:tc>
      </w:tr>
      <w:tr w:rsidR="00BA4A41" w:rsidRPr="007A71C3" w14:paraId="1F208FF7"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679D3994" w14:textId="4CDF7727" w:rsidR="00BA4A41" w:rsidRDefault="00BA4A41" w:rsidP="002456ED">
            <w:r>
              <w:t>10</w:t>
            </w:r>
          </w:p>
        </w:tc>
        <w:tc>
          <w:tcPr>
            <w:tcW w:w="7655" w:type="dxa"/>
            <w:shd w:val="clear" w:color="auto" w:fill="auto"/>
            <w:noWrap/>
            <w:vAlign w:val="bottom"/>
          </w:tcPr>
          <w:p w14:paraId="15B6C141" w14:textId="0508A105" w:rsidR="00BA4A41" w:rsidRPr="00485F52" w:rsidRDefault="00BA4A41" w:rsidP="002456ED">
            <w:r w:rsidRPr="002265D8">
              <w:t>Településszerkezeti terv, helyi építési szabályzat és szabályozási terv felülvizsgálata és új településrendezési eszközök készítése</w:t>
            </w:r>
          </w:p>
        </w:tc>
      </w:tr>
      <w:tr w:rsidR="00BA4A41" w:rsidRPr="007A71C3" w14:paraId="0427E64B"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5BEC0770" w14:textId="59EEB0BB" w:rsidR="00BA4A41" w:rsidRDefault="00BA4A41" w:rsidP="002456ED">
            <w:r>
              <w:t>11</w:t>
            </w:r>
          </w:p>
        </w:tc>
        <w:tc>
          <w:tcPr>
            <w:tcW w:w="7655" w:type="dxa"/>
            <w:shd w:val="clear" w:color="auto" w:fill="auto"/>
            <w:noWrap/>
            <w:vAlign w:val="bottom"/>
          </w:tcPr>
          <w:p w14:paraId="08E63FBD" w14:textId="6C2BC43A" w:rsidR="00BA4A41" w:rsidRPr="00485F52" w:rsidRDefault="00BA4A41" w:rsidP="002456ED">
            <w:r w:rsidRPr="002265D8">
              <w:t>Nagylaposi dűlő fejlesztése – településrendezési eszközök módosítása és kiemelt fejlesztési területté nyilvánítás</w:t>
            </w:r>
          </w:p>
        </w:tc>
      </w:tr>
      <w:tr w:rsidR="00BA4A41" w:rsidRPr="007A71C3" w14:paraId="5B186F88" w14:textId="77777777" w:rsidTr="00756D12">
        <w:trPr>
          <w:trHeight w:val="300"/>
        </w:trPr>
        <w:tc>
          <w:tcPr>
            <w:tcW w:w="1276" w:type="dxa"/>
            <w:tcBorders>
              <w:top w:val="single" w:sz="4" w:space="0" w:color="000000"/>
              <w:bottom w:val="single" w:sz="4" w:space="0" w:color="000000"/>
              <w:right w:val="single" w:sz="4" w:space="0" w:color="000000"/>
            </w:tcBorders>
            <w:shd w:val="clear" w:color="auto" w:fill="auto"/>
            <w:noWrap/>
          </w:tcPr>
          <w:p w14:paraId="4A263A0D" w14:textId="3113CCDC" w:rsidR="00BA4A41" w:rsidRDefault="00FC6BEB" w:rsidP="002456ED">
            <w:r>
              <w:t>12</w:t>
            </w:r>
          </w:p>
        </w:tc>
        <w:tc>
          <w:tcPr>
            <w:tcW w:w="7655" w:type="dxa"/>
            <w:shd w:val="clear" w:color="auto" w:fill="auto"/>
            <w:noWrap/>
            <w:vAlign w:val="bottom"/>
          </w:tcPr>
          <w:p w14:paraId="378DEF0C" w14:textId="4166E2DB" w:rsidR="00BA4A41" w:rsidRPr="00485F52" w:rsidRDefault="00FC6BEB" w:rsidP="002456ED">
            <w:r w:rsidRPr="002265D8">
              <w:t>„Szigetszentmiklósi Temesvári utcai óvoda építése” című VEKOP-6.1.1-15-PT1-2016-00064 azonosítószámú pályázat – fedezetkiegészítés</w:t>
            </w:r>
          </w:p>
        </w:tc>
      </w:tr>
    </w:tbl>
    <w:p w14:paraId="0EE25BE3" w14:textId="77777777" w:rsidR="00075697" w:rsidRPr="00735C01" w:rsidRDefault="00075697" w:rsidP="002456ED"/>
    <w:p w14:paraId="37775619" w14:textId="1CEBDA33" w:rsidR="007703E7" w:rsidRPr="00AE4B38" w:rsidRDefault="007703E7" w:rsidP="002456ED"/>
    <w:p w14:paraId="782ECAB4" w14:textId="77777777" w:rsidR="007703E7" w:rsidRPr="00AE4B38" w:rsidRDefault="007703E7" w:rsidP="002456ED"/>
    <w:p w14:paraId="3623627D" w14:textId="77777777" w:rsidR="007703E7" w:rsidRPr="00AE4B38" w:rsidRDefault="007703E7" w:rsidP="002456ED"/>
    <w:p w14:paraId="06861C12" w14:textId="77777777" w:rsidR="007703E7" w:rsidRPr="00AE4B38" w:rsidRDefault="007703E7" w:rsidP="002456ED">
      <w:r w:rsidRPr="00AE4B38">
        <w:br w:type="page"/>
      </w:r>
    </w:p>
    <w:sectPr w:rsidR="007703E7" w:rsidRPr="00AE4B38" w:rsidSect="00694875">
      <w:headerReference w:type="default" r:id="rId10"/>
      <w:footerReference w:type="default" r:id="rId11"/>
      <w:footnotePr>
        <w:pos w:val="beneathText"/>
      </w:footnotePr>
      <w:pgSz w:w="11905" w:h="16837"/>
      <w:pgMar w:top="1418" w:right="1418" w:bottom="1418"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465A" w14:textId="77777777" w:rsidR="00694875" w:rsidRDefault="00694875" w:rsidP="002456ED">
      <w:r>
        <w:separator/>
      </w:r>
    </w:p>
    <w:p w14:paraId="6B79EC52" w14:textId="77777777" w:rsidR="00694875" w:rsidRDefault="00694875" w:rsidP="002456ED"/>
    <w:p w14:paraId="3F6BE8EB" w14:textId="77777777" w:rsidR="00694875" w:rsidRDefault="00694875" w:rsidP="002456ED"/>
    <w:p w14:paraId="29D36533" w14:textId="77777777" w:rsidR="00694875" w:rsidRDefault="00694875" w:rsidP="002456ED"/>
    <w:p w14:paraId="2DDE2999" w14:textId="77777777" w:rsidR="00694875" w:rsidRDefault="00694875" w:rsidP="002456ED"/>
    <w:p w14:paraId="3EEEA4C7" w14:textId="77777777" w:rsidR="00694875" w:rsidRDefault="00694875" w:rsidP="002456ED"/>
    <w:p w14:paraId="64344A18" w14:textId="77777777" w:rsidR="00694875" w:rsidRDefault="00694875" w:rsidP="002456ED"/>
    <w:p w14:paraId="450B78D3" w14:textId="77777777" w:rsidR="00694875" w:rsidRDefault="00694875" w:rsidP="002456ED"/>
    <w:p w14:paraId="64270507" w14:textId="77777777" w:rsidR="00694875" w:rsidRDefault="00694875" w:rsidP="002456ED"/>
    <w:p w14:paraId="47F8B73B" w14:textId="77777777" w:rsidR="00694875" w:rsidRDefault="00694875" w:rsidP="002456ED"/>
    <w:p w14:paraId="2B9A3C89" w14:textId="77777777" w:rsidR="00694875" w:rsidRDefault="00694875" w:rsidP="002456ED"/>
    <w:p w14:paraId="57110F09" w14:textId="77777777" w:rsidR="00694875" w:rsidRDefault="00694875" w:rsidP="002456ED"/>
    <w:p w14:paraId="447AC01C" w14:textId="77777777" w:rsidR="00694875" w:rsidRDefault="00694875" w:rsidP="002456ED"/>
    <w:p w14:paraId="3428C4F8" w14:textId="77777777" w:rsidR="00694875" w:rsidRDefault="00694875" w:rsidP="002456ED"/>
    <w:p w14:paraId="1B192CEC" w14:textId="77777777" w:rsidR="00694875" w:rsidRDefault="00694875" w:rsidP="002456ED"/>
    <w:p w14:paraId="2FDD1082" w14:textId="77777777" w:rsidR="00694875" w:rsidRDefault="00694875" w:rsidP="002456ED"/>
    <w:p w14:paraId="4ECF1C99" w14:textId="77777777" w:rsidR="00694875" w:rsidRDefault="00694875" w:rsidP="002456ED"/>
    <w:p w14:paraId="7A88FD75" w14:textId="77777777" w:rsidR="00694875" w:rsidRDefault="00694875" w:rsidP="002456ED"/>
    <w:p w14:paraId="74707693" w14:textId="77777777" w:rsidR="00694875" w:rsidRDefault="00694875" w:rsidP="002456ED"/>
    <w:p w14:paraId="1981D606" w14:textId="77777777" w:rsidR="00694875" w:rsidRDefault="00694875" w:rsidP="002456ED"/>
    <w:p w14:paraId="24FC57F5" w14:textId="77777777" w:rsidR="00694875" w:rsidRDefault="00694875" w:rsidP="002456ED"/>
    <w:p w14:paraId="7FC7192F" w14:textId="77777777" w:rsidR="00694875" w:rsidRDefault="00694875" w:rsidP="002456ED"/>
    <w:p w14:paraId="0EFBE591" w14:textId="77777777" w:rsidR="00694875" w:rsidRDefault="00694875" w:rsidP="002456ED"/>
    <w:p w14:paraId="0080AF35" w14:textId="77777777" w:rsidR="00694875" w:rsidRDefault="00694875" w:rsidP="002456ED"/>
    <w:p w14:paraId="0DF173EF" w14:textId="77777777" w:rsidR="00694875" w:rsidRDefault="00694875" w:rsidP="002456ED"/>
    <w:p w14:paraId="30185801" w14:textId="77777777" w:rsidR="00694875" w:rsidRDefault="00694875" w:rsidP="002456ED"/>
    <w:p w14:paraId="1D1656C6" w14:textId="77777777" w:rsidR="00694875" w:rsidRDefault="00694875" w:rsidP="002456ED"/>
    <w:p w14:paraId="5DC11C6B" w14:textId="77777777" w:rsidR="00694875" w:rsidRDefault="00694875" w:rsidP="002456ED"/>
    <w:p w14:paraId="45ACFFB4" w14:textId="77777777" w:rsidR="00694875" w:rsidRDefault="00694875" w:rsidP="002456ED"/>
    <w:p w14:paraId="519D5E1D" w14:textId="77777777" w:rsidR="00694875" w:rsidRDefault="00694875" w:rsidP="002456ED"/>
    <w:p w14:paraId="50FE92AF" w14:textId="77777777" w:rsidR="00694875" w:rsidRDefault="00694875" w:rsidP="002456ED"/>
    <w:p w14:paraId="50B95D6F" w14:textId="77777777" w:rsidR="00694875" w:rsidRDefault="00694875" w:rsidP="002456ED"/>
    <w:p w14:paraId="2765F4A8" w14:textId="77777777" w:rsidR="00694875" w:rsidRDefault="00694875" w:rsidP="002456ED"/>
    <w:p w14:paraId="33FF707B" w14:textId="77777777" w:rsidR="00694875" w:rsidRDefault="00694875" w:rsidP="002456ED"/>
    <w:p w14:paraId="205B3627" w14:textId="77777777" w:rsidR="00694875" w:rsidRDefault="00694875" w:rsidP="002456ED"/>
    <w:p w14:paraId="189ADBAA" w14:textId="77777777" w:rsidR="009862AF" w:rsidRDefault="009862AF" w:rsidP="002456ED"/>
    <w:p w14:paraId="2DD99A19" w14:textId="77777777" w:rsidR="00C82684" w:rsidRDefault="00C82684" w:rsidP="002456ED"/>
    <w:p w14:paraId="0D18671E" w14:textId="77777777" w:rsidR="00DC62E8" w:rsidRDefault="00DC62E8" w:rsidP="002456ED"/>
    <w:p w14:paraId="13EAF509" w14:textId="77777777" w:rsidR="00DC62E8" w:rsidRDefault="00DC62E8" w:rsidP="002456ED"/>
    <w:p w14:paraId="091D797B" w14:textId="77777777" w:rsidR="00084515" w:rsidRDefault="00084515" w:rsidP="002456ED"/>
    <w:p w14:paraId="68EA2A81" w14:textId="77777777" w:rsidR="00714A96" w:rsidRDefault="00714A96" w:rsidP="002456ED"/>
    <w:p w14:paraId="01662D06" w14:textId="77777777" w:rsidR="00714A96" w:rsidRDefault="00714A96" w:rsidP="002456ED"/>
    <w:p w14:paraId="51D889AC" w14:textId="77777777" w:rsidR="00503EDF" w:rsidRDefault="00503EDF" w:rsidP="002456ED"/>
    <w:p w14:paraId="02E580BB" w14:textId="77777777" w:rsidR="00033B63" w:rsidRDefault="00033B63" w:rsidP="002456ED"/>
    <w:p w14:paraId="2AEE8503" w14:textId="77777777" w:rsidR="00033B63" w:rsidRDefault="00033B63" w:rsidP="002456ED"/>
  </w:endnote>
  <w:endnote w:type="continuationSeparator" w:id="0">
    <w:p w14:paraId="603F72C4" w14:textId="77777777" w:rsidR="00694875" w:rsidRDefault="00694875" w:rsidP="002456ED">
      <w:r>
        <w:continuationSeparator/>
      </w:r>
    </w:p>
    <w:p w14:paraId="7D22B433" w14:textId="77777777" w:rsidR="00694875" w:rsidRDefault="00694875" w:rsidP="002456ED"/>
    <w:p w14:paraId="3767F10E" w14:textId="77777777" w:rsidR="00694875" w:rsidRDefault="00694875" w:rsidP="002456ED"/>
    <w:p w14:paraId="2997688D" w14:textId="77777777" w:rsidR="00694875" w:rsidRDefault="00694875" w:rsidP="002456ED"/>
    <w:p w14:paraId="3092A11F" w14:textId="77777777" w:rsidR="00694875" w:rsidRDefault="00694875" w:rsidP="002456ED"/>
    <w:p w14:paraId="043BE913" w14:textId="77777777" w:rsidR="00694875" w:rsidRDefault="00694875" w:rsidP="002456ED"/>
    <w:p w14:paraId="096923F8" w14:textId="77777777" w:rsidR="00694875" w:rsidRDefault="00694875" w:rsidP="002456ED"/>
    <w:p w14:paraId="21959F10" w14:textId="77777777" w:rsidR="00694875" w:rsidRDefault="00694875" w:rsidP="002456ED"/>
    <w:p w14:paraId="0403E49C" w14:textId="77777777" w:rsidR="00694875" w:rsidRDefault="00694875" w:rsidP="002456ED"/>
    <w:p w14:paraId="2465E634" w14:textId="77777777" w:rsidR="00694875" w:rsidRDefault="00694875" w:rsidP="002456ED"/>
    <w:p w14:paraId="743D0ED6" w14:textId="77777777" w:rsidR="00694875" w:rsidRDefault="00694875" w:rsidP="002456ED"/>
    <w:p w14:paraId="656F1F8D" w14:textId="77777777" w:rsidR="00694875" w:rsidRDefault="00694875" w:rsidP="002456ED"/>
    <w:p w14:paraId="731A4F24" w14:textId="77777777" w:rsidR="00694875" w:rsidRDefault="00694875" w:rsidP="002456ED"/>
    <w:p w14:paraId="535B1FFF" w14:textId="77777777" w:rsidR="00694875" w:rsidRDefault="00694875" w:rsidP="002456ED"/>
    <w:p w14:paraId="69E766A8" w14:textId="77777777" w:rsidR="00694875" w:rsidRDefault="00694875" w:rsidP="002456ED"/>
    <w:p w14:paraId="6D5A1FE2" w14:textId="77777777" w:rsidR="00694875" w:rsidRDefault="00694875" w:rsidP="002456ED"/>
    <w:p w14:paraId="35860DAC" w14:textId="77777777" w:rsidR="00694875" w:rsidRDefault="00694875" w:rsidP="002456ED"/>
    <w:p w14:paraId="72C760F7" w14:textId="77777777" w:rsidR="00694875" w:rsidRDefault="00694875" w:rsidP="002456ED"/>
    <w:p w14:paraId="65DFC9A2" w14:textId="77777777" w:rsidR="00694875" w:rsidRDefault="00694875" w:rsidP="002456ED"/>
    <w:p w14:paraId="554726E3" w14:textId="77777777" w:rsidR="00694875" w:rsidRDefault="00694875" w:rsidP="002456ED"/>
    <w:p w14:paraId="25ABC6E8" w14:textId="77777777" w:rsidR="00694875" w:rsidRDefault="00694875" w:rsidP="002456ED"/>
    <w:p w14:paraId="49FA7019" w14:textId="77777777" w:rsidR="00694875" w:rsidRDefault="00694875" w:rsidP="002456ED"/>
    <w:p w14:paraId="58111C30" w14:textId="77777777" w:rsidR="00694875" w:rsidRDefault="00694875" w:rsidP="002456ED"/>
    <w:p w14:paraId="438CF233" w14:textId="77777777" w:rsidR="00694875" w:rsidRDefault="00694875" w:rsidP="002456ED"/>
    <w:p w14:paraId="478494D0" w14:textId="77777777" w:rsidR="00694875" w:rsidRDefault="00694875" w:rsidP="002456ED"/>
    <w:p w14:paraId="6FD4A0C2" w14:textId="77777777" w:rsidR="00694875" w:rsidRDefault="00694875" w:rsidP="002456ED"/>
    <w:p w14:paraId="283B9967" w14:textId="77777777" w:rsidR="00694875" w:rsidRDefault="00694875" w:rsidP="002456ED"/>
    <w:p w14:paraId="0E52A704" w14:textId="77777777" w:rsidR="00694875" w:rsidRDefault="00694875" w:rsidP="002456ED"/>
    <w:p w14:paraId="27B70BD2" w14:textId="77777777" w:rsidR="00694875" w:rsidRDefault="00694875" w:rsidP="002456ED"/>
    <w:p w14:paraId="583F99E4" w14:textId="77777777" w:rsidR="00694875" w:rsidRDefault="00694875" w:rsidP="002456ED"/>
    <w:p w14:paraId="3A405E1C" w14:textId="77777777" w:rsidR="00694875" w:rsidRDefault="00694875" w:rsidP="002456ED"/>
    <w:p w14:paraId="5B205881" w14:textId="77777777" w:rsidR="00694875" w:rsidRDefault="00694875" w:rsidP="002456ED"/>
    <w:p w14:paraId="05550644" w14:textId="77777777" w:rsidR="00694875" w:rsidRDefault="00694875" w:rsidP="002456ED"/>
    <w:p w14:paraId="1BA364DA" w14:textId="77777777" w:rsidR="00694875" w:rsidRDefault="00694875" w:rsidP="002456ED"/>
    <w:p w14:paraId="0B81AB8A" w14:textId="77777777" w:rsidR="00694875" w:rsidRDefault="00694875" w:rsidP="002456ED"/>
    <w:p w14:paraId="786AD1B9" w14:textId="77777777" w:rsidR="009862AF" w:rsidRDefault="009862AF" w:rsidP="002456ED"/>
    <w:p w14:paraId="5AB7D94C" w14:textId="77777777" w:rsidR="00C82684" w:rsidRDefault="00C82684" w:rsidP="002456ED"/>
    <w:p w14:paraId="5ADB60D5" w14:textId="77777777" w:rsidR="00DC62E8" w:rsidRDefault="00DC62E8" w:rsidP="002456ED"/>
    <w:p w14:paraId="7B02009F" w14:textId="77777777" w:rsidR="00DC62E8" w:rsidRDefault="00DC62E8" w:rsidP="002456ED"/>
    <w:p w14:paraId="2AF1E475" w14:textId="77777777" w:rsidR="00084515" w:rsidRDefault="00084515" w:rsidP="002456ED"/>
    <w:p w14:paraId="3B413F45" w14:textId="77777777" w:rsidR="00714A96" w:rsidRDefault="00714A96" w:rsidP="002456ED"/>
    <w:p w14:paraId="7549D251" w14:textId="77777777" w:rsidR="00714A96" w:rsidRDefault="00714A96" w:rsidP="002456ED"/>
    <w:p w14:paraId="407189C9" w14:textId="77777777" w:rsidR="00503EDF" w:rsidRDefault="00503EDF" w:rsidP="002456ED"/>
    <w:p w14:paraId="77E9645D" w14:textId="77777777" w:rsidR="00033B63" w:rsidRDefault="00033B63" w:rsidP="002456ED"/>
    <w:p w14:paraId="02D1C742" w14:textId="77777777" w:rsidR="00033B63" w:rsidRDefault="00033B63" w:rsidP="0024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D0FC" w14:textId="09ED15B8" w:rsidR="00033B63" w:rsidRDefault="00694875" w:rsidP="002456ED">
    <w:pPr>
      <w:pStyle w:val="llb"/>
    </w:pPr>
    <w:r>
      <w:rPr>
        <w:rStyle w:val="Oldalszm"/>
      </w:rPr>
      <w:fldChar w:fldCharType="begin"/>
    </w:r>
    <w:r>
      <w:rPr>
        <w:rStyle w:val="Oldalszm"/>
      </w:rPr>
      <w:instrText xml:space="preserve"> PAGE </w:instrText>
    </w:r>
    <w:r>
      <w:rPr>
        <w:rStyle w:val="Oldalszm"/>
      </w:rPr>
      <w:fldChar w:fldCharType="separate"/>
    </w:r>
    <w:r w:rsidR="00390B57">
      <w:rPr>
        <w:rStyle w:val="Oldalszm"/>
        <w:noProof/>
      </w:rPr>
      <w:t>10</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390B57">
      <w:rPr>
        <w:rStyle w:val="Oldalszm"/>
        <w:noProof/>
      </w:rPr>
      <w:t>19</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52B9" w14:textId="77777777" w:rsidR="00694875" w:rsidRDefault="00694875" w:rsidP="002456ED">
      <w:r>
        <w:separator/>
      </w:r>
    </w:p>
    <w:p w14:paraId="6D465B9F" w14:textId="77777777" w:rsidR="00694875" w:rsidRDefault="00694875" w:rsidP="002456ED"/>
    <w:p w14:paraId="3F35C97D" w14:textId="77777777" w:rsidR="00694875" w:rsidRDefault="00694875" w:rsidP="002456ED"/>
    <w:p w14:paraId="0D7F9B74" w14:textId="77777777" w:rsidR="00694875" w:rsidRDefault="00694875" w:rsidP="002456ED"/>
    <w:p w14:paraId="737B58DA" w14:textId="77777777" w:rsidR="00694875" w:rsidRDefault="00694875" w:rsidP="002456ED"/>
    <w:p w14:paraId="5E0C875F" w14:textId="77777777" w:rsidR="00694875" w:rsidRDefault="00694875" w:rsidP="002456ED"/>
    <w:p w14:paraId="21B2422C" w14:textId="77777777" w:rsidR="00694875" w:rsidRDefault="00694875" w:rsidP="002456ED"/>
    <w:p w14:paraId="4EA152B9" w14:textId="77777777" w:rsidR="00694875" w:rsidRDefault="00694875" w:rsidP="002456ED"/>
    <w:p w14:paraId="1DEF5AA7" w14:textId="77777777" w:rsidR="00694875" w:rsidRDefault="00694875" w:rsidP="002456ED"/>
    <w:p w14:paraId="02756B2C" w14:textId="77777777" w:rsidR="00694875" w:rsidRDefault="00694875" w:rsidP="002456ED"/>
    <w:p w14:paraId="6D9D3ACB" w14:textId="77777777" w:rsidR="00694875" w:rsidRDefault="00694875" w:rsidP="002456ED"/>
    <w:p w14:paraId="43E56659" w14:textId="77777777" w:rsidR="00694875" w:rsidRDefault="00694875" w:rsidP="002456ED"/>
    <w:p w14:paraId="529444C4" w14:textId="77777777" w:rsidR="00694875" w:rsidRDefault="00694875" w:rsidP="002456ED"/>
    <w:p w14:paraId="1D1EE447" w14:textId="77777777" w:rsidR="00694875" w:rsidRDefault="00694875" w:rsidP="002456ED"/>
    <w:p w14:paraId="45283FCD" w14:textId="77777777" w:rsidR="00694875" w:rsidRDefault="00694875" w:rsidP="002456ED"/>
    <w:p w14:paraId="3424644E" w14:textId="77777777" w:rsidR="00694875" w:rsidRDefault="00694875" w:rsidP="002456ED"/>
    <w:p w14:paraId="7328CD17" w14:textId="77777777" w:rsidR="00694875" w:rsidRDefault="00694875" w:rsidP="002456ED"/>
    <w:p w14:paraId="7F50D381" w14:textId="77777777" w:rsidR="00694875" w:rsidRDefault="00694875" w:rsidP="002456ED"/>
    <w:p w14:paraId="5ACEE849" w14:textId="77777777" w:rsidR="00694875" w:rsidRDefault="00694875" w:rsidP="002456ED"/>
    <w:p w14:paraId="4EB20C10" w14:textId="77777777" w:rsidR="00694875" w:rsidRDefault="00694875" w:rsidP="002456ED"/>
    <w:p w14:paraId="1F85AFF6" w14:textId="77777777" w:rsidR="00694875" w:rsidRDefault="00694875" w:rsidP="002456ED"/>
    <w:p w14:paraId="66BC244A" w14:textId="77777777" w:rsidR="00694875" w:rsidRDefault="00694875" w:rsidP="002456ED"/>
    <w:p w14:paraId="1CBBDFBD" w14:textId="77777777" w:rsidR="00694875" w:rsidRDefault="00694875" w:rsidP="002456ED"/>
    <w:p w14:paraId="6EDF261A" w14:textId="77777777" w:rsidR="00694875" w:rsidRDefault="00694875" w:rsidP="002456ED"/>
    <w:p w14:paraId="2249A196" w14:textId="77777777" w:rsidR="00694875" w:rsidRDefault="00694875" w:rsidP="002456ED"/>
    <w:p w14:paraId="6EC7E861" w14:textId="77777777" w:rsidR="00694875" w:rsidRDefault="00694875" w:rsidP="002456ED"/>
    <w:p w14:paraId="16A16CCF" w14:textId="77777777" w:rsidR="00694875" w:rsidRDefault="00694875" w:rsidP="002456ED"/>
    <w:p w14:paraId="311C189F" w14:textId="77777777" w:rsidR="00694875" w:rsidRDefault="00694875" w:rsidP="002456ED"/>
    <w:p w14:paraId="7A433D46" w14:textId="77777777" w:rsidR="00694875" w:rsidRDefault="00694875" w:rsidP="002456ED"/>
    <w:p w14:paraId="717CC7E9" w14:textId="77777777" w:rsidR="00694875" w:rsidRDefault="00694875" w:rsidP="002456ED"/>
    <w:p w14:paraId="2438B05D" w14:textId="77777777" w:rsidR="00694875" w:rsidRDefault="00694875" w:rsidP="002456ED"/>
    <w:p w14:paraId="2C9D15A8" w14:textId="77777777" w:rsidR="00694875" w:rsidRDefault="00694875" w:rsidP="002456ED"/>
    <w:p w14:paraId="20E273F9" w14:textId="77777777" w:rsidR="00694875" w:rsidRDefault="00694875" w:rsidP="002456ED"/>
    <w:p w14:paraId="33D0ECE8" w14:textId="77777777" w:rsidR="00694875" w:rsidRDefault="00694875" w:rsidP="002456ED"/>
    <w:p w14:paraId="1A633EA4" w14:textId="77777777" w:rsidR="00694875" w:rsidRDefault="00694875" w:rsidP="002456ED"/>
    <w:p w14:paraId="133DD07D" w14:textId="77777777" w:rsidR="009862AF" w:rsidRDefault="009862AF" w:rsidP="002456ED"/>
    <w:p w14:paraId="5136530E" w14:textId="77777777" w:rsidR="00C82684" w:rsidRDefault="00C82684" w:rsidP="002456ED"/>
    <w:p w14:paraId="64435850" w14:textId="77777777" w:rsidR="00DC62E8" w:rsidRDefault="00DC62E8" w:rsidP="002456ED"/>
    <w:p w14:paraId="25758FB2" w14:textId="77777777" w:rsidR="00DC62E8" w:rsidRDefault="00DC62E8" w:rsidP="002456ED"/>
    <w:p w14:paraId="1A1F81E5" w14:textId="77777777" w:rsidR="00084515" w:rsidRDefault="00084515" w:rsidP="002456ED"/>
    <w:p w14:paraId="45164086" w14:textId="77777777" w:rsidR="00714A96" w:rsidRDefault="00714A96" w:rsidP="002456ED"/>
    <w:p w14:paraId="2EC1A1E1" w14:textId="77777777" w:rsidR="00714A96" w:rsidRDefault="00714A96" w:rsidP="002456ED"/>
    <w:p w14:paraId="5B43FB52" w14:textId="77777777" w:rsidR="00503EDF" w:rsidRDefault="00503EDF" w:rsidP="002456ED"/>
    <w:p w14:paraId="37018DE9" w14:textId="77777777" w:rsidR="00033B63" w:rsidRDefault="00033B63" w:rsidP="002456ED"/>
    <w:p w14:paraId="36088B47" w14:textId="77777777" w:rsidR="00033B63" w:rsidRDefault="00033B63" w:rsidP="002456ED"/>
  </w:footnote>
  <w:footnote w:type="continuationSeparator" w:id="0">
    <w:p w14:paraId="71D1A4CF" w14:textId="77777777" w:rsidR="00694875" w:rsidRDefault="00694875" w:rsidP="002456ED">
      <w:r>
        <w:continuationSeparator/>
      </w:r>
    </w:p>
    <w:p w14:paraId="12AC900A" w14:textId="77777777" w:rsidR="00694875" w:rsidRDefault="00694875" w:rsidP="002456ED"/>
    <w:p w14:paraId="011E8669" w14:textId="77777777" w:rsidR="00694875" w:rsidRDefault="00694875" w:rsidP="002456ED"/>
    <w:p w14:paraId="0B171528" w14:textId="77777777" w:rsidR="00694875" w:rsidRDefault="00694875" w:rsidP="002456ED"/>
    <w:p w14:paraId="0F935D0D" w14:textId="77777777" w:rsidR="00694875" w:rsidRDefault="00694875" w:rsidP="002456ED"/>
    <w:p w14:paraId="23657F93" w14:textId="77777777" w:rsidR="00694875" w:rsidRDefault="00694875" w:rsidP="002456ED"/>
    <w:p w14:paraId="07DBDCF2" w14:textId="77777777" w:rsidR="00694875" w:rsidRDefault="00694875" w:rsidP="002456ED"/>
    <w:p w14:paraId="18B7E408" w14:textId="77777777" w:rsidR="00694875" w:rsidRDefault="00694875" w:rsidP="002456ED"/>
    <w:p w14:paraId="61B3B3E6" w14:textId="77777777" w:rsidR="00694875" w:rsidRDefault="00694875" w:rsidP="002456ED"/>
    <w:p w14:paraId="46096E76" w14:textId="77777777" w:rsidR="00694875" w:rsidRDefault="00694875" w:rsidP="002456ED"/>
    <w:p w14:paraId="72DF763D" w14:textId="77777777" w:rsidR="00694875" w:rsidRDefault="00694875" w:rsidP="002456ED"/>
    <w:p w14:paraId="01C7E60B" w14:textId="77777777" w:rsidR="00694875" w:rsidRDefault="00694875" w:rsidP="002456ED"/>
    <w:p w14:paraId="6CD0EC6A" w14:textId="77777777" w:rsidR="00694875" w:rsidRDefault="00694875" w:rsidP="002456ED"/>
    <w:p w14:paraId="260A9619" w14:textId="77777777" w:rsidR="00694875" w:rsidRDefault="00694875" w:rsidP="002456ED"/>
    <w:p w14:paraId="7F2D03BC" w14:textId="77777777" w:rsidR="00694875" w:rsidRDefault="00694875" w:rsidP="002456ED"/>
    <w:p w14:paraId="7CF54E83" w14:textId="77777777" w:rsidR="00694875" w:rsidRDefault="00694875" w:rsidP="002456ED"/>
    <w:p w14:paraId="69D1E44F" w14:textId="77777777" w:rsidR="00694875" w:rsidRDefault="00694875" w:rsidP="002456ED"/>
    <w:p w14:paraId="34309A1E" w14:textId="77777777" w:rsidR="00694875" w:rsidRDefault="00694875" w:rsidP="002456ED"/>
    <w:p w14:paraId="47954E8F" w14:textId="77777777" w:rsidR="00694875" w:rsidRDefault="00694875" w:rsidP="002456ED"/>
    <w:p w14:paraId="45F39FBD" w14:textId="77777777" w:rsidR="00694875" w:rsidRDefault="00694875" w:rsidP="002456ED"/>
    <w:p w14:paraId="2E43DCB2" w14:textId="77777777" w:rsidR="00694875" w:rsidRDefault="00694875" w:rsidP="002456ED"/>
    <w:p w14:paraId="7C7653A1" w14:textId="77777777" w:rsidR="00694875" w:rsidRDefault="00694875" w:rsidP="002456ED"/>
    <w:p w14:paraId="03310B38" w14:textId="77777777" w:rsidR="00694875" w:rsidRDefault="00694875" w:rsidP="002456ED"/>
    <w:p w14:paraId="531FD0C4" w14:textId="77777777" w:rsidR="00694875" w:rsidRDefault="00694875" w:rsidP="002456ED"/>
    <w:p w14:paraId="0A923D21" w14:textId="77777777" w:rsidR="00694875" w:rsidRDefault="00694875" w:rsidP="002456ED"/>
    <w:p w14:paraId="62BD3137" w14:textId="77777777" w:rsidR="00694875" w:rsidRDefault="00694875" w:rsidP="002456ED"/>
    <w:p w14:paraId="19627D09" w14:textId="77777777" w:rsidR="00694875" w:rsidRDefault="00694875" w:rsidP="002456ED"/>
    <w:p w14:paraId="42058116" w14:textId="77777777" w:rsidR="00694875" w:rsidRDefault="00694875" w:rsidP="002456ED"/>
    <w:p w14:paraId="5BF889C4" w14:textId="77777777" w:rsidR="00694875" w:rsidRDefault="00694875" w:rsidP="002456ED"/>
    <w:p w14:paraId="56B3BA0F" w14:textId="77777777" w:rsidR="00694875" w:rsidRDefault="00694875" w:rsidP="002456ED"/>
    <w:p w14:paraId="34397E54" w14:textId="77777777" w:rsidR="00694875" w:rsidRDefault="00694875" w:rsidP="002456ED"/>
    <w:p w14:paraId="21EC1254" w14:textId="77777777" w:rsidR="00694875" w:rsidRDefault="00694875" w:rsidP="002456ED"/>
    <w:p w14:paraId="78606BF1" w14:textId="77777777" w:rsidR="00694875" w:rsidRDefault="00694875" w:rsidP="002456ED"/>
    <w:p w14:paraId="7C1C4498" w14:textId="77777777" w:rsidR="00694875" w:rsidRDefault="00694875" w:rsidP="002456ED"/>
    <w:p w14:paraId="1BE4DC5C" w14:textId="77777777" w:rsidR="00694875" w:rsidRDefault="00694875" w:rsidP="002456ED"/>
    <w:p w14:paraId="0988D018" w14:textId="77777777" w:rsidR="009862AF" w:rsidRDefault="009862AF" w:rsidP="002456ED"/>
    <w:p w14:paraId="56C4D57E" w14:textId="77777777" w:rsidR="00C82684" w:rsidRDefault="00C82684" w:rsidP="002456ED"/>
    <w:p w14:paraId="23E09D56" w14:textId="77777777" w:rsidR="00DC62E8" w:rsidRDefault="00DC62E8" w:rsidP="002456ED"/>
    <w:p w14:paraId="20F94E40" w14:textId="77777777" w:rsidR="00DC62E8" w:rsidRDefault="00DC62E8" w:rsidP="002456ED"/>
    <w:p w14:paraId="48E45964" w14:textId="77777777" w:rsidR="00084515" w:rsidRDefault="00084515" w:rsidP="002456ED"/>
    <w:p w14:paraId="27B5A801" w14:textId="77777777" w:rsidR="00714A96" w:rsidRDefault="00714A96" w:rsidP="002456ED"/>
    <w:p w14:paraId="68531CA2" w14:textId="77777777" w:rsidR="00714A96" w:rsidRDefault="00714A96" w:rsidP="002456ED"/>
    <w:p w14:paraId="6DB10A75" w14:textId="77777777" w:rsidR="00503EDF" w:rsidRDefault="00503EDF" w:rsidP="002456ED"/>
    <w:p w14:paraId="78073D2D" w14:textId="77777777" w:rsidR="00033B63" w:rsidRDefault="00033B63" w:rsidP="002456ED"/>
    <w:p w14:paraId="00A1A282" w14:textId="77777777" w:rsidR="00033B63" w:rsidRDefault="00033B63" w:rsidP="00245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DB" w14:textId="6766DD47" w:rsidR="00033B63" w:rsidRDefault="00694875" w:rsidP="002456ED">
    <w:pPr>
      <w:pStyle w:val="lfej"/>
    </w:pPr>
    <w:r>
      <w:t>Szigetszentmiklós Város Városfejlesztési Bizottságának</w:t>
    </w:r>
    <w:r>
      <w:br/>
    </w:r>
    <w:r w:rsidR="00C300E5">
      <w:t>2022</w:t>
    </w:r>
    <w:r>
      <w:t xml:space="preserve">. </w:t>
    </w:r>
    <w:r w:rsidR="0028572B">
      <w:t>augusztus 29-én</w:t>
    </w:r>
    <w:r>
      <w:t xml:space="preserve"> megtartott rendes, nyilvános ülése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3C59FA"/>
    <w:lvl w:ilvl="0">
      <w:start w:val="1"/>
      <w:numFmt w:val="decimal"/>
      <w:pStyle w:val="Szmozottlista5"/>
      <w:lvlText w:val="%1."/>
      <w:lvlJc w:val="left"/>
      <w:pPr>
        <w:tabs>
          <w:tab w:val="num" w:pos="1492"/>
        </w:tabs>
        <w:ind w:left="1492" w:hanging="360"/>
      </w:pPr>
    </w:lvl>
  </w:abstractNum>
  <w:abstractNum w:abstractNumId="1" w15:restartNumberingAfterBreak="0">
    <w:nsid w:val="00000001"/>
    <w:multiLevelType w:val="multilevel"/>
    <w:tmpl w:val="746485A0"/>
    <w:name w:val="Outline"/>
    <w:lvl w:ilvl="0">
      <w:start w:val="1"/>
      <w:numFmt w:val="none"/>
      <w:suff w:val="nothing"/>
      <w:lvlText w:val=""/>
      <w:lvlJc w:val="left"/>
      <w:pPr>
        <w:tabs>
          <w:tab w:val="num" w:pos="0"/>
        </w:tabs>
      </w:pPr>
    </w:lvl>
    <w:lvl w:ilvl="1">
      <w:start w:val="1"/>
      <w:numFmt w:val="none"/>
      <w:pStyle w:val="Cmsor2"/>
      <w:suff w:val="nothing"/>
      <w:lvlText w:val=""/>
      <w:lvlJc w:val="left"/>
      <w:pPr>
        <w:tabs>
          <w:tab w:val="num" w:pos="0"/>
        </w:tabs>
      </w:pPr>
    </w:lvl>
    <w:lvl w:ilvl="2">
      <w:start w:val="1"/>
      <w:numFmt w:val="none"/>
      <w:pStyle w:val="Cmsor3"/>
      <w:suff w:val="nothing"/>
      <w:lvlText w:val=""/>
      <w:lvlJc w:val="left"/>
      <w:pPr>
        <w:tabs>
          <w:tab w:val="num" w:pos="0"/>
        </w:tabs>
      </w:pPr>
    </w:lvl>
    <w:lvl w:ilvl="3">
      <w:start w:val="1"/>
      <w:numFmt w:val="none"/>
      <w:pStyle w:val="Cmsor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decimal"/>
      <w:lvlText w:val="%1."/>
      <w:lvlJc w:val="left"/>
      <w:pPr>
        <w:tabs>
          <w:tab w:val="num" w:pos="4613"/>
        </w:tabs>
      </w:pPr>
    </w:lvl>
  </w:abstractNum>
  <w:abstractNum w:abstractNumId="3" w15:restartNumberingAfterBreak="0">
    <w:nsid w:val="00000003"/>
    <w:multiLevelType w:val="multilevel"/>
    <w:tmpl w:val="00000003"/>
    <w:name w:val="WW8Num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4" w15:restartNumberingAfterBreak="0">
    <w:nsid w:val="00002D45"/>
    <w:multiLevelType w:val="hybridMultilevel"/>
    <w:tmpl w:val="BBFE966C"/>
    <w:lvl w:ilvl="0" w:tplc="29FAD5BA">
      <w:start w:val="1"/>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9C2D6A"/>
    <w:multiLevelType w:val="hybridMultilevel"/>
    <w:tmpl w:val="C3FAE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5E2916"/>
    <w:multiLevelType w:val="hybridMultilevel"/>
    <w:tmpl w:val="24FACC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80681D"/>
    <w:multiLevelType w:val="hybridMultilevel"/>
    <w:tmpl w:val="86748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3405B6"/>
    <w:multiLevelType w:val="hybridMultilevel"/>
    <w:tmpl w:val="9A44A91C"/>
    <w:lvl w:ilvl="0" w:tplc="E292ADC2">
      <w:start w:val="2"/>
      <w:numFmt w:val="decimal"/>
      <w:lvlText w:val="%1)"/>
      <w:lvlJc w:val="left"/>
      <w:pPr>
        <w:ind w:left="1437" w:hanging="360"/>
      </w:pPr>
      <w:rPr>
        <w:rFonts w:hint="default"/>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9" w15:restartNumberingAfterBreak="0">
    <w:nsid w:val="3786533C"/>
    <w:multiLevelType w:val="hybridMultilevel"/>
    <w:tmpl w:val="D62001A8"/>
    <w:lvl w:ilvl="0" w:tplc="BAD4CEF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B66106"/>
    <w:multiLevelType w:val="hybridMultilevel"/>
    <w:tmpl w:val="235259DA"/>
    <w:lvl w:ilvl="0" w:tplc="6CB4BF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C11420"/>
    <w:multiLevelType w:val="hybridMultilevel"/>
    <w:tmpl w:val="6196280A"/>
    <w:lvl w:ilvl="0" w:tplc="69CAC8E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0593A"/>
    <w:multiLevelType w:val="hybridMultilevel"/>
    <w:tmpl w:val="867483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BE0270"/>
    <w:multiLevelType w:val="hybridMultilevel"/>
    <w:tmpl w:val="C3FAE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9021A7"/>
    <w:multiLevelType w:val="multilevel"/>
    <w:tmpl w:val="040E001D"/>
    <w:numStyleLink w:val="1ai"/>
  </w:abstractNum>
  <w:abstractNum w:abstractNumId="15" w15:restartNumberingAfterBreak="0">
    <w:nsid w:val="4F6049DB"/>
    <w:multiLevelType w:val="hybridMultilevel"/>
    <w:tmpl w:val="C3FAE170"/>
    <w:lvl w:ilvl="0" w:tplc="15EA23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A35848"/>
    <w:multiLevelType w:val="multilevel"/>
    <w:tmpl w:val="040E001D"/>
    <w:styleLink w:val="1ai"/>
    <w:lvl w:ilvl="0">
      <w:start w:val="1"/>
      <w:numFmt w:val="decimal"/>
      <w:pStyle w:val="Szmozottlista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F8B4D77"/>
    <w:multiLevelType w:val="hybridMultilevel"/>
    <w:tmpl w:val="5CCA472E"/>
    <w:lvl w:ilvl="0" w:tplc="040E0011">
      <w:start w:val="1"/>
      <w:numFmt w:val="decimal"/>
      <w:lvlText w:val="%1)"/>
      <w:lvlJc w:val="left"/>
      <w:pPr>
        <w:ind w:left="1437" w:hanging="360"/>
      </w:pPr>
      <w:rPr>
        <w:rFonts w:hint="default"/>
        <w:color w:val="auto"/>
      </w:rPr>
    </w:lvl>
    <w:lvl w:ilvl="1" w:tplc="040E0019">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num w:numId="1" w16cid:durableId="1725524828">
    <w:abstractNumId w:val="1"/>
  </w:num>
  <w:num w:numId="2" w16cid:durableId="1602182603">
    <w:abstractNumId w:val="14"/>
  </w:num>
  <w:num w:numId="3" w16cid:durableId="469709505">
    <w:abstractNumId w:val="0"/>
  </w:num>
  <w:num w:numId="4" w16cid:durableId="240873946">
    <w:abstractNumId w:val="16"/>
  </w:num>
  <w:num w:numId="5" w16cid:durableId="381557513">
    <w:abstractNumId w:val="12"/>
  </w:num>
  <w:num w:numId="6" w16cid:durableId="476457937">
    <w:abstractNumId w:val="10"/>
  </w:num>
  <w:num w:numId="7" w16cid:durableId="1368792550">
    <w:abstractNumId w:val="7"/>
  </w:num>
  <w:num w:numId="8" w16cid:durableId="1297836653">
    <w:abstractNumId w:val="6"/>
  </w:num>
  <w:num w:numId="9" w16cid:durableId="222567917">
    <w:abstractNumId w:val="17"/>
  </w:num>
  <w:num w:numId="10" w16cid:durableId="1323462419">
    <w:abstractNumId w:val="8"/>
  </w:num>
  <w:num w:numId="11" w16cid:durableId="1510020181">
    <w:abstractNumId w:val="11"/>
  </w:num>
  <w:num w:numId="12" w16cid:durableId="863859625">
    <w:abstractNumId w:val="9"/>
  </w:num>
  <w:num w:numId="13" w16cid:durableId="92406712">
    <w:abstractNumId w:val="15"/>
  </w:num>
  <w:num w:numId="14" w16cid:durableId="1242562794">
    <w:abstractNumId w:val="4"/>
  </w:num>
  <w:num w:numId="15" w16cid:durableId="999701637">
    <w:abstractNumId w:val="13"/>
  </w:num>
  <w:num w:numId="16" w16cid:durableId="1880967464">
    <w:abstractNumId w:val="5"/>
  </w:num>
  <w:num w:numId="17" w16cid:durableId="435640512">
    <w:abstractNumId w:val="1"/>
  </w:num>
  <w:num w:numId="18" w16cid:durableId="1112168751">
    <w:abstractNumId w:val="1"/>
  </w:num>
  <w:num w:numId="19" w16cid:durableId="133052358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73"/>
    <w:rsid w:val="000003E0"/>
    <w:rsid w:val="00000C56"/>
    <w:rsid w:val="00001182"/>
    <w:rsid w:val="00001504"/>
    <w:rsid w:val="00002EF9"/>
    <w:rsid w:val="00003962"/>
    <w:rsid w:val="000046E9"/>
    <w:rsid w:val="00006412"/>
    <w:rsid w:val="00006748"/>
    <w:rsid w:val="0001042B"/>
    <w:rsid w:val="00010A4E"/>
    <w:rsid w:val="000110F5"/>
    <w:rsid w:val="00013E5A"/>
    <w:rsid w:val="000148BE"/>
    <w:rsid w:val="000148CB"/>
    <w:rsid w:val="00014DE7"/>
    <w:rsid w:val="00015ACF"/>
    <w:rsid w:val="000168E1"/>
    <w:rsid w:val="00016A19"/>
    <w:rsid w:val="00017F21"/>
    <w:rsid w:val="00020314"/>
    <w:rsid w:val="00020DBF"/>
    <w:rsid w:val="00021353"/>
    <w:rsid w:val="000218A7"/>
    <w:rsid w:val="0002190D"/>
    <w:rsid w:val="0002198F"/>
    <w:rsid w:val="00021DB7"/>
    <w:rsid w:val="0002239A"/>
    <w:rsid w:val="00022778"/>
    <w:rsid w:val="00023084"/>
    <w:rsid w:val="00023E27"/>
    <w:rsid w:val="00025B7F"/>
    <w:rsid w:val="0002649D"/>
    <w:rsid w:val="000276FF"/>
    <w:rsid w:val="00027D53"/>
    <w:rsid w:val="00031004"/>
    <w:rsid w:val="0003184B"/>
    <w:rsid w:val="00031BCA"/>
    <w:rsid w:val="0003201B"/>
    <w:rsid w:val="000320B9"/>
    <w:rsid w:val="00032664"/>
    <w:rsid w:val="000326E1"/>
    <w:rsid w:val="0003375A"/>
    <w:rsid w:val="00033B63"/>
    <w:rsid w:val="00033BCA"/>
    <w:rsid w:val="000347D3"/>
    <w:rsid w:val="00034A11"/>
    <w:rsid w:val="000362D4"/>
    <w:rsid w:val="00036AEB"/>
    <w:rsid w:val="00037260"/>
    <w:rsid w:val="0004079A"/>
    <w:rsid w:val="00041A65"/>
    <w:rsid w:val="00041C4A"/>
    <w:rsid w:val="00042260"/>
    <w:rsid w:val="000427F5"/>
    <w:rsid w:val="00042AAE"/>
    <w:rsid w:val="000430C8"/>
    <w:rsid w:val="0004326A"/>
    <w:rsid w:val="00043893"/>
    <w:rsid w:val="00043F86"/>
    <w:rsid w:val="00044348"/>
    <w:rsid w:val="00044CEC"/>
    <w:rsid w:val="000468AA"/>
    <w:rsid w:val="000470FE"/>
    <w:rsid w:val="00047230"/>
    <w:rsid w:val="000518EF"/>
    <w:rsid w:val="00051A0A"/>
    <w:rsid w:val="00052473"/>
    <w:rsid w:val="000530D5"/>
    <w:rsid w:val="000531C2"/>
    <w:rsid w:val="0005366B"/>
    <w:rsid w:val="000542B3"/>
    <w:rsid w:val="000547A0"/>
    <w:rsid w:val="00054DA9"/>
    <w:rsid w:val="0005507D"/>
    <w:rsid w:val="0005521C"/>
    <w:rsid w:val="00055C3E"/>
    <w:rsid w:val="000560C3"/>
    <w:rsid w:val="00056235"/>
    <w:rsid w:val="00057B13"/>
    <w:rsid w:val="00057E7E"/>
    <w:rsid w:val="000600F9"/>
    <w:rsid w:val="00060252"/>
    <w:rsid w:val="00060E2D"/>
    <w:rsid w:val="0006116C"/>
    <w:rsid w:val="000627A0"/>
    <w:rsid w:val="00062A1D"/>
    <w:rsid w:val="00062C60"/>
    <w:rsid w:val="000632CF"/>
    <w:rsid w:val="00064089"/>
    <w:rsid w:val="00064FBF"/>
    <w:rsid w:val="00065058"/>
    <w:rsid w:val="000656D1"/>
    <w:rsid w:val="0006610F"/>
    <w:rsid w:val="00066538"/>
    <w:rsid w:val="00067117"/>
    <w:rsid w:val="00067307"/>
    <w:rsid w:val="00070782"/>
    <w:rsid w:val="00071040"/>
    <w:rsid w:val="00071875"/>
    <w:rsid w:val="000720E8"/>
    <w:rsid w:val="00073207"/>
    <w:rsid w:val="0007351C"/>
    <w:rsid w:val="00074151"/>
    <w:rsid w:val="0007471A"/>
    <w:rsid w:val="000748AD"/>
    <w:rsid w:val="00074C23"/>
    <w:rsid w:val="00075697"/>
    <w:rsid w:val="00075AAE"/>
    <w:rsid w:val="00075F18"/>
    <w:rsid w:val="00076B19"/>
    <w:rsid w:val="00076E5D"/>
    <w:rsid w:val="00077028"/>
    <w:rsid w:val="00077241"/>
    <w:rsid w:val="00077CE1"/>
    <w:rsid w:val="00077D18"/>
    <w:rsid w:val="00077FC3"/>
    <w:rsid w:val="0008093F"/>
    <w:rsid w:val="000809E5"/>
    <w:rsid w:val="000823AB"/>
    <w:rsid w:val="000825A0"/>
    <w:rsid w:val="000825B5"/>
    <w:rsid w:val="00082AA2"/>
    <w:rsid w:val="000837BD"/>
    <w:rsid w:val="00083802"/>
    <w:rsid w:val="00083BC0"/>
    <w:rsid w:val="0008427C"/>
    <w:rsid w:val="00084515"/>
    <w:rsid w:val="0008552C"/>
    <w:rsid w:val="00085572"/>
    <w:rsid w:val="0008579E"/>
    <w:rsid w:val="00085DBF"/>
    <w:rsid w:val="000860F1"/>
    <w:rsid w:val="000867AF"/>
    <w:rsid w:val="00086A2D"/>
    <w:rsid w:val="00086C81"/>
    <w:rsid w:val="00087D32"/>
    <w:rsid w:val="00090F27"/>
    <w:rsid w:val="00091022"/>
    <w:rsid w:val="00091202"/>
    <w:rsid w:val="00091823"/>
    <w:rsid w:val="00092A8E"/>
    <w:rsid w:val="00093411"/>
    <w:rsid w:val="0009408E"/>
    <w:rsid w:val="000945B9"/>
    <w:rsid w:val="00095D3C"/>
    <w:rsid w:val="0009604E"/>
    <w:rsid w:val="00096548"/>
    <w:rsid w:val="000975EB"/>
    <w:rsid w:val="000A00F4"/>
    <w:rsid w:val="000A0A7C"/>
    <w:rsid w:val="000A1B2E"/>
    <w:rsid w:val="000A1E44"/>
    <w:rsid w:val="000A2626"/>
    <w:rsid w:val="000A3368"/>
    <w:rsid w:val="000A5224"/>
    <w:rsid w:val="000A6152"/>
    <w:rsid w:val="000A678A"/>
    <w:rsid w:val="000B0801"/>
    <w:rsid w:val="000B11E8"/>
    <w:rsid w:val="000B1822"/>
    <w:rsid w:val="000B270C"/>
    <w:rsid w:val="000B4043"/>
    <w:rsid w:val="000B4073"/>
    <w:rsid w:val="000B438B"/>
    <w:rsid w:val="000B468D"/>
    <w:rsid w:val="000B4EE1"/>
    <w:rsid w:val="000B5008"/>
    <w:rsid w:val="000B53E3"/>
    <w:rsid w:val="000B5595"/>
    <w:rsid w:val="000B652A"/>
    <w:rsid w:val="000B75C1"/>
    <w:rsid w:val="000B7AA8"/>
    <w:rsid w:val="000C0976"/>
    <w:rsid w:val="000C14D5"/>
    <w:rsid w:val="000C2B51"/>
    <w:rsid w:val="000C2B56"/>
    <w:rsid w:val="000C34A4"/>
    <w:rsid w:val="000C3919"/>
    <w:rsid w:val="000C3F0D"/>
    <w:rsid w:val="000C40FC"/>
    <w:rsid w:val="000C4746"/>
    <w:rsid w:val="000C5907"/>
    <w:rsid w:val="000C5C2B"/>
    <w:rsid w:val="000C75ED"/>
    <w:rsid w:val="000C7621"/>
    <w:rsid w:val="000C7888"/>
    <w:rsid w:val="000C78D2"/>
    <w:rsid w:val="000C7BD5"/>
    <w:rsid w:val="000D0446"/>
    <w:rsid w:val="000D0754"/>
    <w:rsid w:val="000D15AC"/>
    <w:rsid w:val="000D2FB4"/>
    <w:rsid w:val="000D43B0"/>
    <w:rsid w:val="000D4794"/>
    <w:rsid w:val="000D55C5"/>
    <w:rsid w:val="000D55F1"/>
    <w:rsid w:val="000D669E"/>
    <w:rsid w:val="000D6E2E"/>
    <w:rsid w:val="000D73BC"/>
    <w:rsid w:val="000D7478"/>
    <w:rsid w:val="000D7F85"/>
    <w:rsid w:val="000E0D80"/>
    <w:rsid w:val="000E1B1F"/>
    <w:rsid w:val="000E27C0"/>
    <w:rsid w:val="000E2A6B"/>
    <w:rsid w:val="000E2BD0"/>
    <w:rsid w:val="000E2DBD"/>
    <w:rsid w:val="000E3ECF"/>
    <w:rsid w:val="000E3ED6"/>
    <w:rsid w:val="000E4194"/>
    <w:rsid w:val="000E4C41"/>
    <w:rsid w:val="000E50E5"/>
    <w:rsid w:val="000E584F"/>
    <w:rsid w:val="000E5AC5"/>
    <w:rsid w:val="000E7495"/>
    <w:rsid w:val="000E7665"/>
    <w:rsid w:val="000F0791"/>
    <w:rsid w:val="000F07C4"/>
    <w:rsid w:val="000F07E7"/>
    <w:rsid w:val="000F12B6"/>
    <w:rsid w:val="000F231A"/>
    <w:rsid w:val="000F396B"/>
    <w:rsid w:val="000F4F52"/>
    <w:rsid w:val="000F4F75"/>
    <w:rsid w:val="000F6279"/>
    <w:rsid w:val="000F6732"/>
    <w:rsid w:val="000F698C"/>
    <w:rsid w:val="000F6D3C"/>
    <w:rsid w:val="000F788F"/>
    <w:rsid w:val="00100F17"/>
    <w:rsid w:val="0010142B"/>
    <w:rsid w:val="00102C07"/>
    <w:rsid w:val="00102F4C"/>
    <w:rsid w:val="001035DF"/>
    <w:rsid w:val="001036E8"/>
    <w:rsid w:val="00103CE4"/>
    <w:rsid w:val="001069D7"/>
    <w:rsid w:val="00106B58"/>
    <w:rsid w:val="00106E53"/>
    <w:rsid w:val="00110CAE"/>
    <w:rsid w:val="00110E5B"/>
    <w:rsid w:val="001111A5"/>
    <w:rsid w:val="0011130C"/>
    <w:rsid w:val="00112203"/>
    <w:rsid w:val="00112BDB"/>
    <w:rsid w:val="00112DC2"/>
    <w:rsid w:val="00112EF9"/>
    <w:rsid w:val="001143B7"/>
    <w:rsid w:val="001145B2"/>
    <w:rsid w:val="00115140"/>
    <w:rsid w:val="001159D5"/>
    <w:rsid w:val="00116D6C"/>
    <w:rsid w:val="00117E43"/>
    <w:rsid w:val="00117E92"/>
    <w:rsid w:val="00121C87"/>
    <w:rsid w:val="00122096"/>
    <w:rsid w:val="0012228F"/>
    <w:rsid w:val="001229AD"/>
    <w:rsid w:val="00123701"/>
    <w:rsid w:val="0012418D"/>
    <w:rsid w:val="00124C95"/>
    <w:rsid w:val="00125AA2"/>
    <w:rsid w:val="00125D07"/>
    <w:rsid w:val="0013092E"/>
    <w:rsid w:val="00130C73"/>
    <w:rsid w:val="001322DF"/>
    <w:rsid w:val="00132695"/>
    <w:rsid w:val="00132B6B"/>
    <w:rsid w:val="00132F56"/>
    <w:rsid w:val="00133E07"/>
    <w:rsid w:val="00134408"/>
    <w:rsid w:val="00134BF7"/>
    <w:rsid w:val="001353FC"/>
    <w:rsid w:val="00135537"/>
    <w:rsid w:val="00137064"/>
    <w:rsid w:val="00137077"/>
    <w:rsid w:val="00140192"/>
    <w:rsid w:val="0014182A"/>
    <w:rsid w:val="00141A8A"/>
    <w:rsid w:val="001422F6"/>
    <w:rsid w:val="0014248B"/>
    <w:rsid w:val="001427AB"/>
    <w:rsid w:val="00142DFF"/>
    <w:rsid w:val="001436CB"/>
    <w:rsid w:val="00143C98"/>
    <w:rsid w:val="00143D3E"/>
    <w:rsid w:val="00144C4D"/>
    <w:rsid w:val="00145520"/>
    <w:rsid w:val="00145EF0"/>
    <w:rsid w:val="001469B3"/>
    <w:rsid w:val="00146BB0"/>
    <w:rsid w:val="00146C3B"/>
    <w:rsid w:val="001471D2"/>
    <w:rsid w:val="0014729F"/>
    <w:rsid w:val="00147F51"/>
    <w:rsid w:val="00150D98"/>
    <w:rsid w:val="00151A9B"/>
    <w:rsid w:val="00152107"/>
    <w:rsid w:val="00152260"/>
    <w:rsid w:val="001527E8"/>
    <w:rsid w:val="001528EB"/>
    <w:rsid w:val="0015293C"/>
    <w:rsid w:val="00152A78"/>
    <w:rsid w:val="001531AA"/>
    <w:rsid w:val="00154947"/>
    <w:rsid w:val="00154AA0"/>
    <w:rsid w:val="00154EFA"/>
    <w:rsid w:val="0015537F"/>
    <w:rsid w:val="001554AC"/>
    <w:rsid w:val="00156611"/>
    <w:rsid w:val="00156F3B"/>
    <w:rsid w:val="0015745A"/>
    <w:rsid w:val="001604C0"/>
    <w:rsid w:val="001608FE"/>
    <w:rsid w:val="00160996"/>
    <w:rsid w:val="0016193E"/>
    <w:rsid w:val="001631A8"/>
    <w:rsid w:val="00163B21"/>
    <w:rsid w:val="00163F02"/>
    <w:rsid w:val="001651A8"/>
    <w:rsid w:val="001656C0"/>
    <w:rsid w:val="00166401"/>
    <w:rsid w:val="001667A5"/>
    <w:rsid w:val="001676C9"/>
    <w:rsid w:val="00167953"/>
    <w:rsid w:val="00167EFD"/>
    <w:rsid w:val="001708D1"/>
    <w:rsid w:val="0017196C"/>
    <w:rsid w:val="00172169"/>
    <w:rsid w:val="00172A6B"/>
    <w:rsid w:val="00173ED2"/>
    <w:rsid w:val="0017430E"/>
    <w:rsid w:val="0017507D"/>
    <w:rsid w:val="001757B2"/>
    <w:rsid w:val="001759E9"/>
    <w:rsid w:val="00176CEB"/>
    <w:rsid w:val="00177442"/>
    <w:rsid w:val="001809E6"/>
    <w:rsid w:val="00180F43"/>
    <w:rsid w:val="00181034"/>
    <w:rsid w:val="0018140D"/>
    <w:rsid w:val="00182690"/>
    <w:rsid w:val="0018320C"/>
    <w:rsid w:val="00184CE1"/>
    <w:rsid w:val="00185095"/>
    <w:rsid w:val="00185C20"/>
    <w:rsid w:val="00185CFA"/>
    <w:rsid w:val="00185D15"/>
    <w:rsid w:val="001860B1"/>
    <w:rsid w:val="00186121"/>
    <w:rsid w:val="001877BA"/>
    <w:rsid w:val="00187A59"/>
    <w:rsid w:val="00187BAC"/>
    <w:rsid w:val="001903D7"/>
    <w:rsid w:val="00190B33"/>
    <w:rsid w:val="00191F7D"/>
    <w:rsid w:val="00192829"/>
    <w:rsid w:val="00192A82"/>
    <w:rsid w:val="00193215"/>
    <w:rsid w:val="0019348B"/>
    <w:rsid w:val="001941D1"/>
    <w:rsid w:val="0019430B"/>
    <w:rsid w:val="001952DA"/>
    <w:rsid w:val="00195D95"/>
    <w:rsid w:val="00195F4F"/>
    <w:rsid w:val="00196293"/>
    <w:rsid w:val="001967E3"/>
    <w:rsid w:val="00196FA6"/>
    <w:rsid w:val="00197F3D"/>
    <w:rsid w:val="001A2095"/>
    <w:rsid w:val="001A23DB"/>
    <w:rsid w:val="001A2708"/>
    <w:rsid w:val="001A3A7B"/>
    <w:rsid w:val="001A3EAB"/>
    <w:rsid w:val="001A40C4"/>
    <w:rsid w:val="001A4853"/>
    <w:rsid w:val="001A5221"/>
    <w:rsid w:val="001A53A3"/>
    <w:rsid w:val="001A5D69"/>
    <w:rsid w:val="001A6E71"/>
    <w:rsid w:val="001A7417"/>
    <w:rsid w:val="001B0AB7"/>
    <w:rsid w:val="001B2C53"/>
    <w:rsid w:val="001B2E61"/>
    <w:rsid w:val="001B3F91"/>
    <w:rsid w:val="001B48A4"/>
    <w:rsid w:val="001B5F54"/>
    <w:rsid w:val="001B6D4D"/>
    <w:rsid w:val="001B7243"/>
    <w:rsid w:val="001B760E"/>
    <w:rsid w:val="001B7932"/>
    <w:rsid w:val="001B7ACE"/>
    <w:rsid w:val="001B7C95"/>
    <w:rsid w:val="001C0571"/>
    <w:rsid w:val="001C19BE"/>
    <w:rsid w:val="001C1AFF"/>
    <w:rsid w:val="001C2328"/>
    <w:rsid w:val="001C26F9"/>
    <w:rsid w:val="001C2805"/>
    <w:rsid w:val="001C2D26"/>
    <w:rsid w:val="001C45A9"/>
    <w:rsid w:val="001C4A5B"/>
    <w:rsid w:val="001C541D"/>
    <w:rsid w:val="001C6062"/>
    <w:rsid w:val="001C61EF"/>
    <w:rsid w:val="001C66EB"/>
    <w:rsid w:val="001C670A"/>
    <w:rsid w:val="001C748B"/>
    <w:rsid w:val="001C758F"/>
    <w:rsid w:val="001D080D"/>
    <w:rsid w:val="001D1568"/>
    <w:rsid w:val="001D177C"/>
    <w:rsid w:val="001D2E47"/>
    <w:rsid w:val="001D305A"/>
    <w:rsid w:val="001D3116"/>
    <w:rsid w:val="001D3D53"/>
    <w:rsid w:val="001D4CEB"/>
    <w:rsid w:val="001D5311"/>
    <w:rsid w:val="001D544D"/>
    <w:rsid w:val="001D55D3"/>
    <w:rsid w:val="001D5650"/>
    <w:rsid w:val="001D5EB8"/>
    <w:rsid w:val="001D7AF2"/>
    <w:rsid w:val="001D7D60"/>
    <w:rsid w:val="001D7DE2"/>
    <w:rsid w:val="001E0E2A"/>
    <w:rsid w:val="001E2154"/>
    <w:rsid w:val="001E2586"/>
    <w:rsid w:val="001E3A2D"/>
    <w:rsid w:val="001E3F50"/>
    <w:rsid w:val="001E4840"/>
    <w:rsid w:val="001E496D"/>
    <w:rsid w:val="001E4EF7"/>
    <w:rsid w:val="001E56F8"/>
    <w:rsid w:val="001E5AA3"/>
    <w:rsid w:val="001E78FE"/>
    <w:rsid w:val="001E7A31"/>
    <w:rsid w:val="001E7C3D"/>
    <w:rsid w:val="001F051D"/>
    <w:rsid w:val="001F0EF9"/>
    <w:rsid w:val="001F2AE0"/>
    <w:rsid w:val="001F2C9F"/>
    <w:rsid w:val="001F31B4"/>
    <w:rsid w:val="001F3B6D"/>
    <w:rsid w:val="001F4F0E"/>
    <w:rsid w:val="001F6188"/>
    <w:rsid w:val="00200438"/>
    <w:rsid w:val="002016AB"/>
    <w:rsid w:val="00201C22"/>
    <w:rsid w:val="00202A78"/>
    <w:rsid w:val="0020330E"/>
    <w:rsid w:val="0020404C"/>
    <w:rsid w:val="002049E4"/>
    <w:rsid w:val="00204C03"/>
    <w:rsid w:val="00204DA1"/>
    <w:rsid w:val="002058ED"/>
    <w:rsid w:val="00205F54"/>
    <w:rsid w:val="00206731"/>
    <w:rsid w:val="002068E2"/>
    <w:rsid w:val="00207171"/>
    <w:rsid w:val="0021057B"/>
    <w:rsid w:val="002108D0"/>
    <w:rsid w:val="00210E8E"/>
    <w:rsid w:val="002115C3"/>
    <w:rsid w:val="0021218C"/>
    <w:rsid w:val="002124C6"/>
    <w:rsid w:val="0021296F"/>
    <w:rsid w:val="00212C03"/>
    <w:rsid w:val="00212CD4"/>
    <w:rsid w:val="002138B6"/>
    <w:rsid w:val="00213D2C"/>
    <w:rsid w:val="002142E6"/>
    <w:rsid w:val="00214D10"/>
    <w:rsid w:val="00214DA7"/>
    <w:rsid w:val="00214F86"/>
    <w:rsid w:val="0021554B"/>
    <w:rsid w:val="002156E5"/>
    <w:rsid w:val="00216816"/>
    <w:rsid w:val="00216E47"/>
    <w:rsid w:val="00217457"/>
    <w:rsid w:val="00217484"/>
    <w:rsid w:val="002174F9"/>
    <w:rsid w:val="00217F0D"/>
    <w:rsid w:val="00217F0E"/>
    <w:rsid w:val="00217FB8"/>
    <w:rsid w:val="002203B8"/>
    <w:rsid w:val="002209C8"/>
    <w:rsid w:val="00221A81"/>
    <w:rsid w:val="00221D5E"/>
    <w:rsid w:val="002227CE"/>
    <w:rsid w:val="00222874"/>
    <w:rsid w:val="002234A3"/>
    <w:rsid w:val="002243E0"/>
    <w:rsid w:val="00227CB1"/>
    <w:rsid w:val="00227E53"/>
    <w:rsid w:val="00230462"/>
    <w:rsid w:val="002313D1"/>
    <w:rsid w:val="00232225"/>
    <w:rsid w:val="00232DBB"/>
    <w:rsid w:val="002343B9"/>
    <w:rsid w:val="00234733"/>
    <w:rsid w:val="00236919"/>
    <w:rsid w:val="00236989"/>
    <w:rsid w:val="002374BE"/>
    <w:rsid w:val="002375BD"/>
    <w:rsid w:val="002408C4"/>
    <w:rsid w:val="00240E39"/>
    <w:rsid w:val="00240E87"/>
    <w:rsid w:val="002412CB"/>
    <w:rsid w:val="00242DF6"/>
    <w:rsid w:val="00242EFF"/>
    <w:rsid w:val="00243131"/>
    <w:rsid w:val="00243335"/>
    <w:rsid w:val="002446FF"/>
    <w:rsid w:val="00244857"/>
    <w:rsid w:val="00244B24"/>
    <w:rsid w:val="00244BE6"/>
    <w:rsid w:val="0024542B"/>
    <w:rsid w:val="002456ED"/>
    <w:rsid w:val="002457CD"/>
    <w:rsid w:val="002458AE"/>
    <w:rsid w:val="00245CDF"/>
    <w:rsid w:val="00246893"/>
    <w:rsid w:val="002476CF"/>
    <w:rsid w:val="00247DEB"/>
    <w:rsid w:val="002501F9"/>
    <w:rsid w:val="002506F7"/>
    <w:rsid w:val="00250C9D"/>
    <w:rsid w:val="002510A6"/>
    <w:rsid w:val="0025149D"/>
    <w:rsid w:val="002518C3"/>
    <w:rsid w:val="00251DEC"/>
    <w:rsid w:val="00252969"/>
    <w:rsid w:val="00252FEF"/>
    <w:rsid w:val="002533E2"/>
    <w:rsid w:val="0025342D"/>
    <w:rsid w:val="00254163"/>
    <w:rsid w:val="00254354"/>
    <w:rsid w:val="00254A26"/>
    <w:rsid w:val="00254F47"/>
    <w:rsid w:val="00254F86"/>
    <w:rsid w:val="00255514"/>
    <w:rsid w:val="002556C8"/>
    <w:rsid w:val="002560C9"/>
    <w:rsid w:val="00256E9A"/>
    <w:rsid w:val="00257615"/>
    <w:rsid w:val="00260261"/>
    <w:rsid w:val="00261C8B"/>
    <w:rsid w:val="00262434"/>
    <w:rsid w:val="00262D43"/>
    <w:rsid w:val="00263922"/>
    <w:rsid w:val="00263C01"/>
    <w:rsid w:val="00263D37"/>
    <w:rsid w:val="00264A12"/>
    <w:rsid w:val="00264CCA"/>
    <w:rsid w:val="002651D7"/>
    <w:rsid w:val="00266015"/>
    <w:rsid w:val="00266C8B"/>
    <w:rsid w:val="00267E94"/>
    <w:rsid w:val="00267EC0"/>
    <w:rsid w:val="00267FB4"/>
    <w:rsid w:val="002702E8"/>
    <w:rsid w:val="00270930"/>
    <w:rsid w:val="00270EDE"/>
    <w:rsid w:val="00270F9C"/>
    <w:rsid w:val="002712B2"/>
    <w:rsid w:val="002713E5"/>
    <w:rsid w:val="0027180B"/>
    <w:rsid w:val="00271881"/>
    <w:rsid w:val="00272684"/>
    <w:rsid w:val="002732AB"/>
    <w:rsid w:val="0027379B"/>
    <w:rsid w:val="00273E4F"/>
    <w:rsid w:val="00274F9B"/>
    <w:rsid w:val="0027575A"/>
    <w:rsid w:val="002759F6"/>
    <w:rsid w:val="00275BE3"/>
    <w:rsid w:val="00276425"/>
    <w:rsid w:val="00276F23"/>
    <w:rsid w:val="00280703"/>
    <w:rsid w:val="0028129A"/>
    <w:rsid w:val="0028181A"/>
    <w:rsid w:val="002819B8"/>
    <w:rsid w:val="00281BC3"/>
    <w:rsid w:val="00282473"/>
    <w:rsid w:val="00282A73"/>
    <w:rsid w:val="00283F1E"/>
    <w:rsid w:val="0028572B"/>
    <w:rsid w:val="002864ED"/>
    <w:rsid w:val="00287666"/>
    <w:rsid w:val="00287842"/>
    <w:rsid w:val="00287A5E"/>
    <w:rsid w:val="00287F0D"/>
    <w:rsid w:val="00290956"/>
    <w:rsid w:val="00291CBF"/>
    <w:rsid w:val="002923C4"/>
    <w:rsid w:val="002926B2"/>
    <w:rsid w:val="00293E48"/>
    <w:rsid w:val="00295136"/>
    <w:rsid w:val="002956BE"/>
    <w:rsid w:val="00295C35"/>
    <w:rsid w:val="00295D8B"/>
    <w:rsid w:val="002962AB"/>
    <w:rsid w:val="00296BF4"/>
    <w:rsid w:val="00297B5A"/>
    <w:rsid w:val="00297CD5"/>
    <w:rsid w:val="002A177F"/>
    <w:rsid w:val="002A30D0"/>
    <w:rsid w:val="002A3DE6"/>
    <w:rsid w:val="002A45BC"/>
    <w:rsid w:val="002A45FF"/>
    <w:rsid w:val="002A4AFA"/>
    <w:rsid w:val="002A5A22"/>
    <w:rsid w:val="002B1A1E"/>
    <w:rsid w:val="002B1CB4"/>
    <w:rsid w:val="002B2408"/>
    <w:rsid w:val="002B24C5"/>
    <w:rsid w:val="002B26DD"/>
    <w:rsid w:val="002B428E"/>
    <w:rsid w:val="002B59F8"/>
    <w:rsid w:val="002B6B74"/>
    <w:rsid w:val="002B737D"/>
    <w:rsid w:val="002B7920"/>
    <w:rsid w:val="002C054E"/>
    <w:rsid w:val="002C0BEC"/>
    <w:rsid w:val="002C11EB"/>
    <w:rsid w:val="002C16B4"/>
    <w:rsid w:val="002C195A"/>
    <w:rsid w:val="002C212C"/>
    <w:rsid w:val="002C2702"/>
    <w:rsid w:val="002C2790"/>
    <w:rsid w:val="002C2CBE"/>
    <w:rsid w:val="002C3009"/>
    <w:rsid w:val="002C3239"/>
    <w:rsid w:val="002C4080"/>
    <w:rsid w:val="002C4349"/>
    <w:rsid w:val="002C4A0B"/>
    <w:rsid w:val="002C51B9"/>
    <w:rsid w:val="002C55D6"/>
    <w:rsid w:val="002C584C"/>
    <w:rsid w:val="002C5ED9"/>
    <w:rsid w:val="002C6294"/>
    <w:rsid w:val="002C7552"/>
    <w:rsid w:val="002C7F64"/>
    <w:rsid w:val="002D0129"/>
    <w:rsid w:val="002D0D2C"/>
    <w:rsid w:val="002D0DAA"/>
    <w:rsid w:val="002D1865"/>
    <w:rsid w:val="002D1A38"/>
    <w:rsid w:val="002D1D5F"/>
    <w:rsid w:val="002D434D"/>
    <w:rsid w:val="002D4EE6"/>
    <w:rsid w:val="002D5498"/>
    <w:rsid w:val="002D5700"/>
    <w:rsid w:val="002D5A9F"/>
    <w:rsid w:val="002D5B55"/>
    <w:rsid w:val="002D5BA0"/>
    <w:rsid w:val="002D65AA"/>
    <w:rsid w:val="002D6B39"/>
    <w:rsid w:val="002D70B6"/>
    <w:rsid w:val="002D78E6"/>
    <w:rsid w:val="002D7AA8"/>
    <w:rsid w:val="002D7BCD"/>
    <w:rsid w:val="002D7EA1"/>
    <w:rsid w:val="002E0418"/>
    <w:rsid w:val="002E0BAF"/>
    <w:rsid w:val="002E1036"/>
    <w:rsid w:val="002E1081"/>
    <w:rsid w:val="002E12FB"/>
    <w:rsid w:val="002E2705"/>
    <w:rsid w:val="002E30AD"/>
    <w:rsid w:val="002E410D"/>
    <w:rsid w:val="002E49C8"/>
    <w:rsid w:val="002E4A0F"/>
    <w:rsid w:val="002E4C03"/>
    <w:rsid w:val="002E5032"/>
    <w:rsid w:val="002E5058"/>
    <w:rsid w:val="002E5FB8"/>
    <w:rsid w:val="002E72AD"/>
    <w:rsid w:val="002F00F2"/>
    <w:rsid w:val="002F22CC"/>
    <w:rsid w:val="002F2637"/>
    <w:rsid w:val="002F2E0C"/>
    <w:rsid w:val="002F329E"/>
    <w:rsid w:val="002F369D"/>
    <w:rsid w:val="002F3F09"/>
    <w:rsid w:val="002F486B"/>
    <w:rsid w:val="002F5103"/>
    <w:rsid w:val="002F5537"/>
    <w:rsid w:val="002F5928"/>
    <w:rsid w:val="002F5D00"/>
    <w:rsid w:val="002F675C"/>
    <w:rsid w:val="002F69B9"/>
    <w:rsid w:val="002F6A62"/>
    <w:rsid w:val="00300490"/>
    <w:rsid w:val="00301B80"/>
    <w:rsid w:val="00302175"/>
    <w:rsid w:val="0030297B"/>
    <w:rsid w:val="00302DC0"/>
    <w:rsid w:val="00303AD9"/>
    <w:rsid w:val="00304B8A"/>
    <w:rsid w:val="00304BD6"/>
    <w:rsid w:val="0030520D"/>
    <w:rsid w:val="00305521"/>
    <w:rsid w:val="00306513"/>
    <w:rsid w:val="00307714"/>
    <w:rsid w:val="00307A16"/>
    <w:rsid w:val="00307EB0"/>
    <w:rsid w:val="00310457"/>
    <w:rsid w:val="00310E68"/>
    <w:rsid w:val="00311979"/>
    <w:rsid w:val="003124BE"/>
    <w:rsid w:val="0031277D"/>
    <w:rsid w:val="00312A11"/>
    <w:rsid w:val="00313DA7"/>
    <w:rsid w:val="00314302"/>
    <w:rsid w:val="003149DA"/>
    <w:rsid w:val="00315195"/>
    <w:rsid w:val="00315550"/>
    <w:rsid w:val="00315993"/>
    <w:rsid w:val="00316014"/>
    <w:rsid w:val="00316DDB"/>
    <w:rsid w:val="0031728F"/>
    <w:rsid w:val="00317B14"/>
    <w:rsid w:val="0032024F"/>
    <w:rsid w:val="0032032E"/>
    <w:rsid w:val="0032045D"/>
    <w:rsid w:val="00320E0E"/>
    <w:rsid w:val="0032152D"/>
    <w:rsid w:val="00321E6A"/>
    <w:rsid w:val="00322EA6"/>
    <w:rsid w:val="0032307D"/>
    <w:rsid w:val="00323193"/>
    <w:rsid w:val="003258E2"/>
    <w:rsid w:val="00325A11"/>
    <w:rsid w:val="00325AF5"/>
    <w:rsid w:val="00325C68"/>
    <w:rsid w:val="00326A03"/>
    <w:rsid w:val="00327CCC"/>
    <w:rsid w:val="00327E32"/>
    <w:rsid w:val="003301D8"/>
    <w:rsid w:val="00331119"/>
    <w:rsid w:val="003314D6"/>
    <w:rsid w:val="00331864"/>
    <w:rsid w:val="00331B80"/>
    <w:rsid w:val="00332F8F"/>
    <w:rsid w:val="0033324B"/>
    <w:rsid w:val="003338B6"/>
    <w:rsid w:val="00333A71"/>
    <w:rsid w:val="00334AD7"/>
    <w:rsid w:val="00335179"/>
    <w:rsid w:val="00336364"/>
    <w:rsid w:val="003375F0"/>
    <w:rsid w:val="00337B23"/>
    <w:rsid w:val="003401A2"/>
    <w:rsid w:val="003404ED"/>
    <w:rsid w:val="003418EB"/>
    <w:rsid w:val="003419A3"/>
    <w:rsid w:val="003424AC"/>
    <w:rsid w:val="0034394C"/>
    <w:rsid w:val="003449A6"/>
    <w:rsid w:val="003453D2"/>
    <w:rsid w:val="00345D73"/>
    <w:rsid w:val="00345E96"/>
    <w:rsid w:val="003466D8"/>
    <w:rsid w:val="003514EA"/>
    <w:rsid w:val="00351B84"/>
    <w:rsid w:val="0035272B"/>
    <w:rsid w:val="00352C9F"/>
    <w:rsid w:val="00352DFA"/>
    <w:rsid w:val="00354561"/>
    <w:rsid w:val="003555D7"/>
    <w:rsid w:val="0035565B"/>
    <w:rsid w:val="003565A2"/>
    <w:rsid w:val="00356819"/>
    <w:rsid w:val="003619A8"/>
    <w:rsid w:val="00363BA9"/>
    <w:rsid w:val="003642BE"/>
    <w:rsid w:val="00364735"/>
    <w:rsid w:val="003647CF"/>
    <w:rsid w:val="00364E4C"/>
    <w:rsid w:val="00365455"/>
    <w:rsid w:val="00365A30"/>
    <w:rsid w:val="00366327"/>
    <w:rsid w:val="003667BF"/>
    <w:rsid w:val="00366E32"/>
    <w:rsid w:val="00367558"/>
    <w:rsid w:val="003701E9"/>
    <w:rsid w:val="00371AB2"/>
    <w:rsid w:val="00372180"/>
    <w:rsid w:val="003729A2"/>
    <w:rsid w:val="00373633"/>
    <w:rsid w:val="003737B7"/>
    <w:rsid w:val="0037544E"/>
    <w:rsid w:val="003754BE"/>
    <w:rsid w:val="00375657"/>
    <w:rsid w:val="00375C31"/>
    <w:rsid w:val="003768F9"/>
    <w:rsid w:val="00376B46"/>
    <w:rsid w:val="00377280"/>
    <w:rsid w:val="0038067E"/>
    <w:rsid w:val="00380EE5"/>
    <w:rsid w:val="0038104E"/>
    <w:rsid w:val="00382086"/>
    <w:rsid w:val="003825D9"/>
    <w:rsid w:val="00382782"/>
    <w:rsid w:val="003835DB"/>
    <w:rsid w:val="00383F05"/>
    <w:rsid w:val="00384B3F"/>
    <w:rsid w:val="00384F0E"/>
    <w:rsid w:val="00385636"/>
    <w:rsid w:val="00385EEB"/>
    <w:rsid w:val="003868EA"/>
    <w:rsid w:val="003869EC"/>
    <w:rsid w:val="00386C02"/>
    <w:rsid w:val="00386D5D"/>
    <w:rsid w:val="00386EF7"/>
    <w:rsid w:val="00390002"/>
    <w:rsid w:val="00390B57"/>
    <w:rsid w:val="00390C9B"/>
    <w:rsid w:val="003913EA"/>
    <w:rsid w:val="0039156C"/>
    <w:rsid w:val="00391E8A"/>
    <w:rsid w:val="003932A9"/>
    <w:rsid w:val="00393F8B"/>
    <w:rsid w:val="003954F5"/>
    <w:rsid w:val="0039631B"/>
    <w:rsid w:val="003964BE"/>
    <w:rsid w:val="00396A9A"/>
    <w:rsid w:val="003970B7"/>
    <w:rsid w:val="003978FC"/>
    <w:rsid w:val="00397E97"/>
    <w:rsid w:val="003A0487"/>
    <w:rsid w:val="003A0C51"/>
    <w:rsid w:val="003A0CF3"/>
    <w:rsid w:val="003A0E47"/>
    <w:rsid w:val="003A1374"/>
    <w:rsid w:val="003A1A7A"/>
    <w:rsid w:val="003A1EFA"/>
    <w:rsid w:val="003A2432"/>
    <w:rsid w:val="003A2B79"/>
    <w:rsid w:val="003A2FF0"/>
    <w:rsid w:val="003A43DB"/>
    <w:rsid w:val="003A4621"/>
    <w:rsid w:val="003A5C2B"/>
    <w:rsid w:val="003A5C5D"/>
    <w:rsid w:val="003A64DE"/>
    <w:rsid w:val="003A6688"/>
    <w:rsid w:val="003A7486"/>
    <w:rsid w:val="003A7D90"/>
    <w:rsid w:val="003B0C81"/>
    <w:rsid w:val="003B101C"/>
    <w:rsid w:val="003B181D"/>
    <w:rsid w:val="003B2496"/>
    <w:rsid w:val="003B27E7"/>
    <w:rsid w:val="003B2D4D"/>
    <w:rsid w:val="003B2DDA"/>
    <w:rsid w:val="003B3177"/>
    <w:rsid w:val="003B3C34"/>
    <w:rsid w:val="003B4C53"/>
    <w:rsid w:val="003B4C9F"/>
    <w:rsid w:val="003B53BA"/>
    <w:rsid w:val="003B546C"/>
    <w:rsid w:val="003B5AF5"/>
    <w:rsid w:val="003B5DDA"/>
    <w:rsid w:val="003B6087"/>
    <w:rsid w:val="003B642C"/>
    <w:rsid w:val="003B6593"/>
    <w:rsid w:val="003B65A7"/>
    <w:rsid w:val="003B6826"/>
    <w:rsid w:val="003B6CA8"/>
    <w:rsid w:val="003B7308"/>
    <w:rsid w:val="003B7812"/>
    <w:rsid w:val="003B7C8E"/>
    <w:rsid w:val="003C0373"/>
    <w:rsid w:val="003C1F69"/>
    <w:rsid w:val="003C21E5"/>
    <w:rsid w:val="003C2B5B"/>
    <w:rsid w:val="003C2E3E"/>
    <w:rsid w:val="003C31DA"/>
    <w:rsid w:val="003C3F0D"/>
    <w:rsid w:val="003C3F46"/>
    <w:rsid w:val="003C4C7D"/>
    <w:rsid w:val="003C6423"/>
    <w:rsid w:val="003C76B5"/>
    <w:rsid w:val="003C785A"/>
    <w:rsid w:val="003C7A1F"/>
    <w:rsid w:val="003C7B8D"/>
    <w:rsid w:val="003D0629"/>
    <w:rsid w:val="003D182B"/>
    <w:rsid w:val="003D27B2"/>
    <w:rsid w:val="003D308B"/>
    <w:rsid w:val="003D3310"/>
    <w:rsid w:val="003D3A40"/>
    <w:rsid w:val="003D3DB6"/>
    <w:rsid w:val="003D69C4"/>
    <w:rsid w:val="003D7602"/>
    <w:rsid w:val="003D7C58"/>
    <w:rsid w:val="003D7D8B"/>
    <w:rsid w:val="003D7F87"/>
    <w:rsid w:val="003E0589"/>
    <w:rsid w:val="003E0BBD"/>
    <w:rsid w:val="003E1DE3"/>
    <w:rsid w:val="003E3B4A"/>
    <w:rsid w:val="003E3D97"/>
    <w:rsid w:val="003E45FE"/>
    <w:rsid w:val="003E4947"/>
    <w:rsid w:val="003E4DBD"/>
    <w:rsid w:val="003E4FA7"/>
    <w:rsid w:val="003E5245"/>
    <w:rsid w:val="003E5B77"/>
    <w:rsid w:val="003E5CB6"/>
    <w:rsid w:val="003E6C70"/>
    <w:rsid w:val="003E72AC"/>
    <w:rsid w:val="003E7436"/>
    <w:rsid w:val="003E7841"/>
    <w:rsid w:val="003F0913"/>
    <w:rsid w:val="003F0BBB"/>
    <w:rsid w:val="003F0E23"/>
    <w:rsid w:val="003F129D"/>
    <w:rsid w:val="003F211E"/>
    <w:rsid w:val="003F3140"/>
    <w:rsid w:val="003F346C"/>
    <w:rsid w:val="003F3835"/>
    <w:rsid w:val="003F3986"/>
    <w:rsid w:val="003F3E77"/>
    <w:rsid w:val="003F403F"/>
    <w:rsid w:val="003F4252"/>
    <w:rsid w:val="003F482C"/>
    <w:rsid w:val="003F48B0"/>
    <w:rsid w:val="003F4995"/>
    <w:rsid w:val="003F53B7"/>
    <w:rsid w:val="003F5BF7"/>
    <w:rsid w:val="003F629E"/>
    <w:rsid w:val="003F641A"/>
    <w:rsid w:val="003F665B"/>
    <w:rsid w:val="003F67BF"/>
    <w:rsid w:val="003F75C1"/>
    <w:rsid w:val="003F7965"/>
    <w:rsid w:val="0040089B"/>
    <w:rsid w:val="004025CF"/>
    <w:rsid w:val="00402E4D"/>
    <w:rsid w:val="00402F01"/>
    <w:rsid w:val="004030F2"/>
    <w:rsid w:val="0040443F"/>
    <w:rsid w:val="00404747"/>
    <w:rsid w:val="004050D8"/>
    <w:rsid w:val="00406252"/>
    <w:rsid w:val="00406264"/>
    <w:rsid w:val="0040643F"/>
    <w:rsid w:val="00406E9A"/>
    <w:rsid w:val="00406F62"/>
    <w:rsid w:val="00410870"/>
    <w:rsid w:val="00410B2A"/>
    <w:rsid w:val="00410B7D"/>
    <w:rsid w:val="00411378"/>
    <w:rsid w:val="004114CB"/>
    <w:rsid w:val="00412B0C"/>
    <w:rsid w:val="00412DEA"/>
    <w:rsid w:val="00413155"/>
    <w:rsid w:val="00414402"/>
    <w:rsid w:val="0041478A"/>
    <w:rsid w:val="00414C55"/>
    <w:rsid w:val="0041500A"/>
    <w:rsid w:val="00415036"/>
    <w:rsid w:val="00415AFC"/>
    <w:rsid w:val="00416284"/>
    <w:rsid w:val="004165E5"/>
    <w:rsid w:val="00416624"/>
    <w:rsid w:val="0041682B"/>
    <w:rsid w:val="00416EA8"/>
    <w:rsid w:val="0042041E"/>
    <w:rsid w:val="004211D9"/>
    <w:rsid w:val="00421B90"/>
    <w:rsid w:val="004229E2"/>
    <w:rsid w:val="00422C6A"/>
    <w:rsid w:val="00422E75"/>
    <w:rsid w:val="004233E9"/>
    <w:rsid w:val="004234DF"/>
    <w:rsid w:val="00423509"/>
    <w:rsid w:val="00423FDC"/>
    <w:rsid w:val="00424EF8"/>
    <w:rsid w:val="004251FF"/>
    <w:rsid w:val="00425DA1"/>
    <w:rsid w:val="00425E76"/>
    <w:rsid w:val="00426F92"/>
    <w:rsid w:val="004270D3"/>
    <w:rsid w:val="00427841"/>
    <w:rsid w:val="00427B63"/>
    <w:rsid w:val="00427D12"/>
    <w:rsid w:val="00427DED"/>
    <w:rsid w:val="00430803"/>
    <w:rsid w:val="004318C9"/>
    <w:rsid w:val="00431934"/>
    <w:rsid w:val="0043229A"/>
    <w:rsid w:val="00432433"/>
    <w:rsid w:val="00432636"/>
    <w:rsid w:val="004326D3"/>
    <w:rsid w:val="00433B88"/>
    <w:rsid w:val="0043434F"/>
    <w:rsid w:val="00434DFD"/>
    <w:rsid w:val="00434FE4"/>
    <w:rsid w:val="0043585E"/>
    <w:rsid w:val="0043600D"/>
    <w:rsid w:val="004362D9"/>
    <w:rsid w:val="00437B57"/>
    <w:rsid w:val="00437DAC"/>
    <w:rsid w:val="00440666"/>
    <w:rsid w:val="004406D8"/>
    <w:rsid w:val="0044194F"/>
    <w:rsid w:val="00441973"/>
    <w:rsid w:val="00441CCA"/>
    <w:rsid w:val="004427E5"/>
    <w:rsid w:val="004428BD"/>
    <w:rsid w:val="00442A62"/>
    <w:rsid w:val="004438D0"/>
    <w:rsid w:val="004444FD"/>
    <w:rsid w:val="004451E8"/>
    <w:rsid w:val="0044656B"/>
    <w:rsid w:val="0044675F"/>
    <w:rsid w:val="00447970"/>
    <w:rsid w:val="00447BB0"/>
    <w:rsid w:val="0045092A"/>
    <w:rsid w:val="004509C6"/>
    <w:rsid w:val="0045108C"/>
    <w:rsid w:val="0045121A"/>
    <w:rsid w:val="00451582"/>
    <w:rsid w:val="00451D86"/>
    <w:rsid w:val="00451DA9"/>
    <w:rsid w:val="0045250C"/>
    <w:rsid w:val="004528EF"/>
    <w:rsid w:val="00452B01"/>
    <w:rsid w:val="004539D8"/>
    <w:rsid w:val="00453F60"/>
    <w:rsid w:val="004546C3"/>
    <w:rsid w:val="004557F1"/>
    <w:rsid w:val="00455E76"/>
    <w:rsid w:val="004564FD"/>
    <w:rsid w:val="00456CCB"/>
    <w:rsid w:val="00456ED0"/>
    <w:rsid w:val="00457048"/>
    <w:rsid w:val="004603ED"/>
    <w:rsid w:val="00461042"/>
    <w:rsid w:val="00461DA1"/>
    <w:rsid w:val="0046241B"/>
    <w:rsid w:val="0046249F"/>
    <w:rsid w:val="004629B4"/>
    <w:rsid w:val="00463197"/>
    <w:rsid w:val="004634DB"/>
    <w:rsid w:val="004638A8"/>
    <w:rsid w:val="004643C9"/>
    <w:rsid w:val="004650A4"/>
    <w:rsid w:val="004654ED"/>
    <w:rsid w:val="00466820"/>
    <w:rsid w:val="00466BA7"/>
    <w:rsid w:val="00466C9A"/>
    <w:rsid w:val="00466E6F"/>
    <w:rsid w:val="0046737E"/>
    <w:rsid w:val="004700DB"/>
    <w:rsid w:val="00470D61"/>
    <w:rsid w:val="00471004"/>
    <w:rsid w:val="004713FD"/>
    <w:rsid w:val="004714B4"/>
    <w:rsid w:val="004728CB"/>
    <w:rsid w:val="00472F52"/>
    <w:rsid w:val="004736A4"/>
    <w:rsid w:val="00473A86"/>
    <w:rsid w:val="00473CED"/>
    <w:rsid w:val="00473F17"/>
    <w:rsid w:val="00474083"/>
    <w:rsid w:val="004742F7"/>
    <w:rsid w:val="00474D99"/>
    <w:rsid w:val="00476180"/>
    <w:rsid w:val="00477A43"/>
    <w:rsid w:val="00480D0E"/>
    <w:rsid w:val="0048103A"/>
    <w:rsid w:val="004811C7"/>
    <w:rsid w:val="004838EE"/>
    <w:rsid w:val="00484585"/>
    <w:rsid w:val="00485274"/>
    <w:rsid w:val="004853E6"/>
    <w:rsid w:val="00485F52"/>
    <w:rsid w:val="00486B65"/>
    <w:rsid w:val="00486BE2"/>
    <w:rsid w:val="00487009"/>
    <w:rsid w:val="00490095"/>
    <w:rsid w:val="0049035F"/>
    <w:rsid w:val="00490463"/>
    <w:rsid w:val="00490D8E"/>
    <w:rsid w:val="00490E5C"/>
    <w:rsid w:val="00491144"/>
    <w:rsid w:val="0049119E"/>
    <w:rsid w:val="004917BD"/>
    <w:rsid w:val="00491910"/>
    <w:rsid w:val="00491A7F"/>
    <w:rsid w:val="00491B01"/>
    <w:rsid w:val="00491F13"/>
    <w:rsid w:val="004925FD"/>
    <w:rsid w:val="0049285A"/>
    <w:rsid w:val="00492C3D"/>
    <w:rsid w:val="0049328A"/>
    <w:rsid w:val="00493BDE"/>
    <w:rsid w:val="0049418B"/>
    <w:rsid w:val="0049421E"/>
    <w:rsid w:val="00494509"/>
    <w:rsid w:val="00494954"/>
    <w:rsid w:val="00495C10"/>
    <w:rsid w:val="00495F05"/>
    <w:rsid w:val="004978B6"/>
    <w:rsid w:val="004A090C"/>
    <w:rsid w:val="004A0B83"/>
    <w:rsid w:val="004A0CC8"/>
    <w:rsid w:val="004A0F53"/>
    <w:rsid w:val="004A130C"/>
    <w:rsid w:val="004A15DF"/>
    <w:rsid w:val="004A1706"/>
    <w:rsid w:val="004A1A05"/>
    <w:rsid w:val="004A2EAE"/>
    <w:rsid w:val="004A310D"/>
    <w:rsid w:val="004A41A4"/>
    <w:rsid w:val="004A42B1"/>
    <w:rsid w:val="004A529D"/>
    <w:rsid w:val="004A53F3"/>
    <w:rsid w:val="004A61CB"/>
    <w:rsid w:val="004A6C35"/>
    <w:rsid w:val="004A7270"/>
    <w:rsid w:val="004A77B0"/>
    <w:rsid w:val="004A7AAE"/>
    <w:rsid w:val="004B1A22"/>
    <w:rsid w:val="004B2474"/>
    <w:rsid w:val="004B24E7"/>
    <w:rsid w:val="004B3578"/>
    <w:rsid w:val="004B44D9"/>
    <w:rsid w:val="004B4BC6"/>
    <w:rsid w:val="004B4C67"/>
    <w:rsid w:val="004B4CDC"/>
    <w:rsid w:val="004B5454"/>
    <w:rsid w:val="004B6337"/>
    <w:rsid w:val="004B6720"/>
    <w:rsid w:val="004B79E2"/>
    <w:rsid w:val="004C0C60"/>
    <w:rsid w:val="004C10AF"/>
    <w:rsid w:val="004C1C9F"/>
    <w:rsid w:val="004C21DE"/>
    <w:rsid w:val="004C30BE"/>
    <w:rsid w:val="004C35E7"/>
    <w:rsid w:val="004C4425"/>
    <w:rsid w:val="004C4BD9"/>
    <w:rsid w:val="004C58A5"/>
    <w:rsid w:val="004C6231"/>
    <w:rsid w:val="004C64C7"/>
    <w:rsid w:val="004C6567"/>
    <w:rsid w:val="004C69D6"/>
    <w:rsid w:val="004C6AFE"/>
    <w:rsid w:val="004C6CA1"/>
    <w:rsid w:val="004C7456"/>
    <w:rsid w:val="004C74E4"/>
    <w:rsid w:val="004C75AD"/>
    <w:rsid w:val="004C7667"/>
    <w:rsid w:val="004C76A8"/>
    <w:rsid w:val="004C7DED"/>
    <w:rsid w:val="004D0056"/>
    <w:rsid w:val="004D04FB"/>
    <w:rsid w:val="004D1D62"/>
    <w:rsid w:val="004D2422"/>
    <w:rsid w:val="004D2459"/>
    <w:rsid w:val="004D2A31"/>
    <w:rsid w:val="004D3618"/>
    <w:rsid w:val="004D39EE"/>
    <w:rsid w:val="004D3FE7"/>
    <w:rsid w:val="004D524B"/>
    <w:rsid w:val="004D6306"/>
    <w:rsid w:val="004D69D5"/>
    <w:rsid w:val="004D74C6"/>
    <w:rsid w:val="004D796C"/>
    <w:rsid w:val="004E22CE"/>
    <w:rsid w:val="004E25BC"/>
    <w:rsid w:val="004E2E3A"/>
    <w:rsid w:val="004E3298"/>
    <w:rsid w:val="004E3D1D"/>
    <w:rsid w:val="004E4B15"/>
    <w:rsid w:val="004E53FB"/>
    <w:rsid w:val="004E59A6"/>
    <w:rsid w:val="004E5A72"/>
    <w:rsid w:val="004E64AB"/>
    <w:rsid w:val="004E6637"/>
    <w:rsid w:val="004E6C63"/>
    <w:rsid w:val="004E7599"/>
    <w:rsid w:val="004E7D1C"/>
    <w:rsid w:val="004F0948"/>
    <w:rsid w:val="004F0C73"/>
    <w:rsid w:val="004F2013"/>
    <w:rsid w:val="004F2796"/>
    <w:rsid w:val="004F3436"/>
    <w:rsid w:val="004F3732"/>
    <w:rsid w:val="004F5254"/>
    <w:rsid w:val="004F539A"/>
    <w:rsid w:val="004F5812"/>
    <w:rsid w:val="004F60A7"/>
    <w:rsid w:val="004F61D6"/>
    <w:rsid w:val="004F63E9"/>
    <w:rsid w:val="004F6729"/>
    <w:rsid w:val="004F6CEA"/>
    <w:rsid w:val="004F6EEC"/>
    <w:rsid w:val="004F77DF"/>
    <w:rsid w:val="00500AA6"/>
    <w:rsid w:val="0050106C"/>
    <w:rsid w:val="0050165D"/>
    <w:rsid w:val="00501A36"/>
    <w:rsid w:val="00501E43"/>
    <w:rsid w:val="005020EF"/>
    <w:rsid w:val="005024E9"/>
    <w:rsid w:val="0050258E"/>
    <w:rsid w:val="005039E8"/>
    <w:rsid w:val="00503D88"/>
    <w:rsid w:val="00503EDF"/>
    <w:rsid w:val="005050A3"/>
    <w:rsid w:val="005052E0"/>
    <w:rsid w:val="005065B9"/>
    <w:rsid w:val="0050692F"/>
    <w:rsid w:val="005069B3"/>
    <w:rsid w:val="00506DBA"/>
    <w:rsid w:val="00507E63"/>
    <w:rsid w:val="0051040C"/>
    <w:rsid w:val="00510EAF"/>
    <w:rsid w:val="0051114B"/>
    <w:rsid w:val="0051143F"/>
    <w:rsid w:val="00511A30"/>
    <w:rsid w:val="00512C49"/>
    <w:rsid w:val="00513E8A"/>
    <w:rsid w:val="00514226"/>
    <w:rsid w:val="00514B74"/>
    <w:rsid w:val="005158A5"/>
    <w:rsid w:val="00515D11"/>
    <w:rsid w:val="00515D7D"/>
    <w:rsid w:val="00515DFF"/>
    <w:rsid w:val="00516198"/>
    <w:rsid w:val="00517B92"/>
    <w:rsid w:val="005200FF"/>
    <w:rsid w:val="005203A6"/>
    <w:rsid w:val="0052146F"/>
    <w:rsid w:val="00521F97"/>
    <w:rsid w:val="00521FEE"/>
    <w:rsid w:val="005226D4"/>
    <w:rsid w:val="00522C9D"/>
    <w:rsid w:val="00522DA5"/>
    <w:rsid w:val="00522E17"/>
    <w:rsid w:val="00524135"/>
    <w:rsid w:val="0052463F"/>
    <w:rsid w:val="005248EC"/>
    <w:rsid w:val="0052500E"/>
    <w:rsid w:val="0052655A"/>
    <w:rsid w:val="00526F33"/>
    <w:rsid w:val="00527148"/>
    <w:rsid w:val="00527CB8"/>
    <w:rsid w:val="00530292"/>
    <w:rsid w:val="0053047F"/>
    <w:rsid w:val="00530909"/>
    <w:rsid w:val="00530D7A"/>
    <w:rsid w:val="00531057"/>
    <w:rsid w:val="00531A57"/>
    <w:rsid w:val="00531B6C"/>
    <w:rsid w:val="00531CC8"/>
    <w:rsid w:val="005327CE"/>
    <w:rsid w:val="005328B4"/>
    <w:rsid w:val="00533EAE"/>
    <w:rsid w:val="00534CA8"/>
    <w:rsid w:val="00536A00"/>
    <w:rsid w:val="00536C8B"/>
    <w:rsid w:val="00536CFC"/>
    <w:rsid w:val="00537664"/>
    <w:rsid w:val="00540378"/>
    <w:rsid w:val="00540973"/>
    <w:rsid w:val="00541855"/>
    <w:rsid w:val="005419CE"/>
    <w:rsid w:val="00541C75"/>
    <w:rsid w:val="00542306"/>
    <w:rsid w:val="0054339B"/>
    <w:rsid w:val="00543885"/>
    <w:rsid w:val="00544360"/>
    <w:rsid w:val="00544437"/>
    <w:rsid w:val="00544830"/>
    <w:rsid w:val="0054516B"/>
    <w:rsid w:val="00545E42"/>
    <w:rsid w:val="005464B7"/>
    <w:rsid w:val="00547DC9"/>
    <w:rsid w:val="00550351"/>
    <w:rsid w:val="00550366"/>
    <w:rsid w:val="00550C03"/>
    <w:rsid w:val="00551744"/>
    <w:rsid w:val="005517EA"/>
    <w:rsid w:val="00551C55"/>
    <w:rsid w:val="005524D8"/>
    <w:rsid w:val="00552595"/>
    <w:rsid w:val="00552AC7"/>
    <w:rsid w:val="005536A3"/>
    <w:rsid w:val="005546C8"/>
    <w:rsid w:val="005549BF"/>
    <w:rsid w:val="00554E64"/>
    <w:rsid w:val="00555C9C"/>
    <w:rsid w:val="00555FFE"/>
    <w:rsid w:val="00556A16"/>
    <w:rsid w:val="005570FD"/>
    <w:rsid w:val="0056048B"/>
    <w:rsid w:val="005612F9"/>
    <w:rsid w:val="00562252"/>
    <w:rsid w:val="0056251D"/>
    <w:rsid w:val="00562698"/>
    <w:rsid w:val="0056327E"/>
    <w:rsid w:val="00563399"/>
    <w:rsid w:val="005646BD"/>
    <w:rsid w:val="0056605B"/>
    <w:rsid w:val="0056658E"/>
    <w:rsid w:val="00566F66"/>
    <w:rsid w:val="0056739F"/>
    <w:rsid w:val="00567DB0"/>
    <w:rsid w:val="005714A5"/>
    <w:rsid w:val="00572063"/>
    <w:rsid w:val="005724C9"/>
    <w:rsid w:val="00573EEA"/>
    <w:rsid w:val="005742E6"/>
    <w:rsid w:val="005743C5"/>
    <w:rsid w:val="005766D9"/>
    <w:rsid w:val="00577176"/>
    <w:rsid w:val="005810F9"/>
    <w:rsid w:val="00581315"/>
    <w:rsid w:val="00581D9E"/>
    <w:rsid w:val="005829B9"/>
    <w:rsid w:val="00583567"/>
    <w:rsid w:val="00583A56"/>
    <w:rsid w:val="00583FE5"/>
    <w:rsid w:val="0058522B"/>
    <w:rsid w:val="005853AF"/>
    <w:rsid w:val="00586DEB"/>
    <w:rsid w:val="005872A0"/>
    <w:rsid w:val="005878FF"/>
    <w:rsid w:val="00590038"/>
    <w:rsid w:val="0059056D"/>
    <w:rsid w:val="00590F12"/>
    <w:rsid w:val="005917BE"/>
    <w:rsid w:val="00591DC2"/>
    <w:rsid w:val="00591DC8"/>
    <w:rsid w:val="005936FC"/>
    <w:rsid w:val="00593C83"/>
    <w:rsid w:val="0059422E"/>
    <w:rsid w:val="00594288"/>
    <w:rsid w:val="00595CD6"/>
    <w:rsid w:val="005963A6"/>
    <w:rsid w:val="005963D2"/>
    <w:rsid w:val="00596B51"/>
    <w:rsid w:val="00596F8F"/>
    <w:rsid w:val="005970C5"/>
    <w:rsid w:val="00597590"/>
    <w:rsid w:val="0059797E"/>
    <w:rsid w:val="005A0BDF"/>
    <w:rsid w:val="005A0E94"/>
    <w:rsid w:val="005A1472"/>
    <w:rsid w:val="005A1665"/>
    <w:rsid w:val="005A18BB"/>
    <w:rsid w:val="005A2032"/>
    <w:rsid w:val="005A2AD8"/>
    <w:rsid w:val="005A2C19"/>
    <w:rsid w:val="005A3039"/>
    <w:rsid w:val="005A322A"/>
    <w:rsid w:val="005A59AE"/>
    <w:rsid w:val="005A5B03"/>
    <w:rsid w:val="005A6344"/>
    <w:rsid w:val="005A7584"/>
    <w:rsid w:val="005A79D9"/>
    <w:rsid w:val="005B0D3A"/>
    <w:rsid w:val="005B177F"/>
    <w:rsid w:val="005B1B65"/>
    <w:rsid w:val="005B1C97"/>
    <w:rsid w:val="005B1DF0"/>
    <w:rsid w:val="005B34C3"/>
    <w:rsid w:val="005B4144"/>
    <w:rsid w:val="005B4240"/>
    <w:rsid w:val="005B4BB0"/>
    <w:rsid w:val="005B4E09"/>
    <w:rsid w:val="005B5109"/>
    <w:rsid w:val="005B7306"/>
    <w:rsid w:val="005C0779"/>
    <w:rsid w:val="005C1CAF"/>
    <w:rsid w:val="005C3409"/>
    <w:rsid w:val="005C34FD"/>
    <w:rsid w:val="005C3A04"/>
    <w:rsid w:val="005C3D58"/>
    <w:rsid w:val="005C4601"/>
    <w:rsid w:val="005C498E"/>
    <w:rsid w:val="005C4A69"/>
    <w:rsid w:val="005C681F"/>
    <w:rsid w:val="005C6AE1"/>
    <w:rsid w:val="005C72DB"/>
    <w:rsid w:val="005C72EF"/>
    <w:rsid w:val="005C74EF"/>
    <w:rsid w:val="005C7ACB"/>
    <w:rsid w:val="005D019A"/>
    <w:rsid w:val="005D01D4"/>
    <w:rsid w:val="005D3081"/>
    <w:rsid w:val="005D3AED"/>
    <w:rsid w:val="005D4835"/>
    <w:rsid w:val="005D6606"/>
    <w:rsid w:val="005D7EAA"/>
    <w:rsid w:val="005E08A0"/>
    <w:rsid w:val="005E0ADA"/>
    <w:rsid w:val="005E0C80"/>
    <w:rsid w:val="005E1142"/>
    <w:rsid w:val="005E13D4"/>
    <w:rsid w:val="005E1D1C"/>
    <w:rsid w:val="005E21C4"/>
    <w:rsid w:val="005E34DE"/>
    <w:rsid w:val="005E39D2"/>
    <w:rsid w:val="005E3B7B"/>
    <w:rsid w:val="005E419F"/>
    <w:rsid w:val="005E4A51"/>
    <w:rsid w:val="005E4CE0"/>
    <w:rsid w:val="005E5D91"/>
    <w:rsid w:val="005E6526"/>
    <w:rsid w:val="005E6865"/>
    <w:rsid w:val="005E6BE0"/>
    <w:rsid w:val="005E70B0"/>
    <w:rsid w:val="005E7831"/>
    <w:rsid w:val="005F03A1"/>
    <w:rsid w:val="005F0CE4"/>
    <w:rsid w:val="005F0D66"/>
    <w:rsid w:val="005F2002"/>
    <w:rsid w:val="005F2F26"/>
    <w:rsid w:val="005F31B2"/>
    <w:rsid w:val="005F3387"/>
    <w:rsid w:val="005F3432"/>
    <w:rsid w:val="005F39C3"/>
    <w:rsid w:val="005F486E"/>
    <w:rsid w:val="005F5CCD"/>
    <w:rsid w:val="005F60A8"/>
    <w:rsid w:val="005F6188"/>
    <w:rsid w:val="005F641B"/>
    <w:rsid w:val="005F6931"/>
    <w:rsid w:val="005F6E7B"/>
    <w:rsid w:val="005F7106"/>
    <w:rsid w:val="005F7AC3"/>
    <w:rsid w:val="00600686"/>
    <w:rsid w:val="006006A8"/>
    <w:rsid w:val="006006D2"/>
    <w:rsid w:val="00601F6F"/>
    <w:rsid w:val="006022B4"/>
    <w:rsid w:val="00603060"/>
    <w:rsid w:val="00604194"/>
    <w:rsid w:val="00604968"/>
    <w:rsid w:val="00605502"/>
    <w:rsid w:val="00605C11"/>
    <w:rsid w:val="00606B01"/>
    <w:rsid w:val="00606FE7"/>
    <w:rsid w:val="0060799C"/>
    <w:rsid w:val="00607C4A"/>
    <w:rsid w:val="00607DA0"/>
    <w:rsid w:val="00607E94"/>
    <w:rsid w:val="00610562"/>
    <w:rsid w:val="0061173C"/>
    <w:rsid w:val="00613DE3"/>
    <w:rsid w:val="00614356"/>
    <w:rsid w:val="00614A12"/>
    <w:rsid w:val="00614C00"/>
    <w:rsid w:val="00614C92"/>
    <w:rsid w:val="00616FF0"/>
    <w:rsid w:val="00617E02"/>
    <w:rsid w:val="0062081C"/>
    <w:rsid w:val="00620ABD"/>
    <w:rsid w:val="0062384F"/>
    <w:rsid w:val="006248A5"/>
    <w:rsid w:val="00625959"/>
    <w:rsid w:val="00625DC3"/>
    <w:rsid w:val="00625FCF"/>
    <w:rsid w:val="006268B2"/>
    <w:rsid w:val="00626AB0"/>
    <w:rsid w:val="006271E6"/>
    <w:rsid w:val="00627A7D"/>
    <w:rsid w:val="00627F27"/>
    <w:rsid w:val="0063125C"/>
    <w:rsid w:val="0063127D"/>
    <w:rsid w:val="00631C00"/>
    <w:rsid w:val="00632D3F"/>
    <w:rsid w:val="006344D9"/>
    <w:rsid w:val="0063586F"/>
    <w:rsid w:val="0063691E"/>
    <w:rsid w:val="00637273"/>
    <w:rsid w:val="00637EC4"/>
    <w:rsid w:val="0064000B"/>
    <w:rsid w:val="00640E43"/>
    <w:rsid w:val="00642C3D"/>
    <w:rsid w:val="00644002"/>
    <w:rsid w:val="00644063"/>
    <w:rsid w:val="0064416C"/>
    <w:rsid w:val="00644AD6"/>
    <w:rsid w:val="00644FC7"/>
    <w:rsid w:val="00645175"/>
    <w:rsid w:val="0064530D"/>
    <w:rsid w:val="00645316"/>
    <w:rsid w:val="00645D78"/>
    <w:rsid w:val="00646263"/>
    <w:rsid w:val="006462C5"/>
    <w:rsid w:val="0064698B"/>
    <w:rsid w:val="006470D5"/>
    <w:rsid w:val="00647419"/>
    <w:rsid w:val="00647B31"/>
    <w:rsid w:val="00647DA7"/>
    <w:rsid w:val="00647FF2"/>
    <w:rsid w:val="006502B7"/>
    <w:rsid w:val="006514D7"/>
    <w:rsid w:val="006515B4"/>
    <w:rsid w:val="00651601"/>
    <w:rsid w:val="006527C5"/>
    <w:rsid w:val="00652D3C"/>
    <w:rsid w:val="00654243"/>
    <w:rsid w:val="00655071"/>
    <w:rsid w:val="00655283"/>
    <w:rsid w:val="00655A59"/>
    <w:rsid w:val="0065629A"/>
    <w:rsid w:val="006571B8"/>
    <w:rsid w:val="0066044B"/>
    <w:rsid w:val="0066084E"/>
    <w:rsid w:val="0066123F"/>
    <w:rsid w:val="00661966"/>
    <w:rsid w:val="00661B05"/>
    <w:rsid w:val="0066246C"/>
    <w:rsid w:val="00663354"/>
    <w:rsid w:val="00663369"/>
    <w:rsid w:val="00663572"/>
    <w:rsid w:val="006644CC"/>
    <w:rsid w:val="00665087"/>
    <w:rsid w:val="0066617F"/>
    <w:rsid w:val="00667334"/>
    <w:rsid w:val="00667856"/>
    <w:rsid w:val="00667892"/>
    <w:rsid w:val="00667DAB"/>
    <w:rsid w:val="00670314"/>
    <w:rsid w:val="00670B71"/>
    <w:rsid w:val="00671941"/>
    <w:rsid w:val="00671EE3"/>
    <w:rsid w:val="0067218B"/>
    <w:rsid w:val="0067263C"/>
    <w:rsid w:val="00672BCF"/>
    <w:rsid w:val="0067310E"/>
    <w:rsid w:val="0067352B"/>
    <w:rsid w:val="00673ABF"/>
    <w:rsid w:val="00674ABE"/>
    <w:rsid w:val="0067576C"/>
    <w:rsid w:val="006763B1"/>
    <w:rsid w:val="0067659E"/>
    <w:rsid w:val="0067728F"/>
    <w:rsid w:val="00677DF3"/>
    <w:rsid w:val="00680630"/>
    <w:rsid w:val="0068080E"/>
    <w:rsid w:val="00680887"/>
    <w:rsid w:val="0068164D"/>
    <w:rsid w:val="00682050"/>
    <w:rsid w:val="006829C6"/>
    <w:rsid w:val="0068394D"/>
    <w:rsid w:val="00683DA3"/>
    <w:rsid w:val="00685816"/>
    <w:rsid w:val="00685965"/>
    <w:rsid w:val="00685D5D"/>
    <w:rsid w:val="006870B3"/>
    <w:rsid w:val="006875B5"/>
    <w:rsid w:val="00687B16"/>
    <w:rsid w:val="00690332"/>
    <w:rsid w:val="006907DE"/>
    <w:rsid w:val="006914CC"/>
    <w:rsid w:val="00691D9F"/>
    <w:rsid w:val="00691DF7"/>
    <w:rsid w:val="00692640"/>
    <w:rsid w:val="00692892"/>
    <w:rsid w:val="00692DEF"/>
    <w:rsid w:val="00693BC1"/>
    <w:rsid w:val="00694272"/>
    <w:rsid w:val="00694875"/>
    <w:rsid w:val="006949F4"/>
    <w:rsid w:val="006964E0"/>
    <w:rsid w:val="00696634"/>
    <w:rsid w:val="0069708A"/>
    <w:rsid w:val="00697A7E"/>
    <w:rsid w:val="006A0488"/>
    <w:rsid w:val="006A053F"/>
    <w:rsid w:val="006A0B43"/>
    <w:rsid w:val="006A1286"/>
    <w:rsid w:val="006A13C5"/>
    <w:rsid w:val="006A1587"/>
    <w:rsid w:val="006A2813"/>
    <w:rsid w:val="006A2A8A"/>
    <w:rsid w:val="006A302E"/>
    <w:rsid w:val="006A3470"/>
    <w:rsid w:val="006A4128"/>
    <w:rsid w:val="006A4CDE"/>
    <w:rsid w:val="006A5321"/>
    <w:rsid w:val="006A6300"/>
    <w:rsid w:val="006A64B7"/>
    <w:rsid w:val="006A6B49"/>
    <w:rsid w:val="006A706B"/>
    <w:rsid w:val="006A7B8E"/>
    <w:rsid w:val="006A7CC3"/>
    <w:rsid w:val="006A7E83"/>
    <w:rsid w:val="006B0594"/>
    <w:rsid w:val="006B06BB"/>
    <w:rsid w:val="006B0742"/>
    <w:rsid w:val="006B09F1"/>
    <w:rsid w:val="006B0F02"/>
    <w:rsid w:val="006B1CE5"/>
    <w:rsid w:val="006B27A2"/>
    <w:rsid w:val="006B4E6F"/>
    <w:rsid w:val="006B5D58"/>
    <w:rsid w:val="006B6316"/>
    <w:rsid w:val="006B7276"/>
    <w:rsid w:val="006B7ED5"/>
    <w:rsid w:val="006C18E4"/>
    <w:rsid w:val="006C1DEA"/>
    <w:rsid w:val="006C1FD4"/>
    <w:rsid w:val="006C2C11"/>
    <w:rsid w:val="006C31A5"/>
    <w:rsid w:val="006C3363"/>
    <w:rsid w:val="006C35B9"/>
    <w:rsid w:val="006C3D22"/>
    <w:rsid w:val="006C40B1"/>
    <w:rsid w:val="006C4135"/>
    <w:rsid w:val="006C440D"/>
    <w:rsid w:val="006C4C9D"/>
    <w:rsid w:val="006C53FE"/>
    <w:rsid w:val="006C580F"/>
    <w:rsid w:val="006C6C00"/>
    <w:rsid w:val="006C6D13"/>
    <w:rsid w:val="006D0889"/>
    <w:rsid w:val="006D0AD9"/>
    <w:rsid w:val="006D17EA"/>
    <w:rsid w:val="006D2647"/>
    <w:rsid w:val="006D37FD"/>
    <w:rsid w:val="006D3C97"/>
    <w:rsid w:val="006D573F"/>
    <w:rsid w:val="006D5A70"/>
    <w:rsid w:val="006D63AD"/>
    <w:rsid w:val="006D6BD2"/>
    <w:rsid w:val="006D7EE7"/>
    <w:rsid w:val="006E0EC1"/>
    <w:rsid w:val="006E1B50"/>
    <w:rsid w:val="006E2358"/>
    <w:rsid w:val="006E376E"/>
    <w:rsid w:val="006E4BD9"/>
    <w:rsid w:val="006E525A"/>
    <w:rsid w:val="006E5A33"/>
    <w:rsid w:val="006E634F"/>
    <w:rsid w:val="006E6481"/>
    <w:rsid w:val="006F00E5"/>
    <w:rsid w:val="006F040C"/>
    <w:rsid w:val="006F1403"/>
    <w:rsid w:val="006F1D77"/>
    <w:rsid w:val="006F220F"/>
    <w:rsid w:val="006F2574"/>
    <w:rsid w:val="006F2C04"/>
    <w:rsid w:val="006F3905"/>
    <w:rsid w:val="006F40D0"/>
    <w:rsid w:val="006F4BFA"/>
    <w:rsid w:val="006F50BD"/>
    <w:rsid w:val="006F66D1"/>
    <w:rsid w:val="006F7930"/>
    <w:rsid w:val="00700099"/>
    <w:rsid w:val="00700190"/>
    <w:rsid w:val="007008CB"/>
    <w:rsid w:val="007011CE"/>
    <w:rsid w:val="007019DC"/>
    <w:rsid w:val="00701DD5"/>
    <w:rsid w:val="00702130"/>
    <w:rsid w:val="00702132"/>
    <w:rsid w:val="0070323A"/>
    <w:rsid w:val="00703282"/>
    <w:rsid w:val="0070347A"/>
    <w:rsid w:val="00703A5E"/>
    <w:rsid w:val="00703ADD"/>
    <w:rsid w:val="00704252"/>
    <w:rsid w:val="0070443B"/>
    <w:rsid w:val="007049DA"/>
    <w:rsid w:val="007049EC"/>
    <w:rsid w:val="007055BB"/>
    <w:rsid w:val="00705B15"/>
    <w:rsid w:val="00706ED1"/>
    <w:rsid w:val="00707108"/>
    <w:rsid w:val="00707EDF"/>
    <w:rsid w:val="007100F4"/>
    <w:rsid w:val="007117A2"/>
    <w:rsid w:val="00711D10"/>
    <w:rsid w:val="007121CA"/>
    <w:rsid w:val="00712EA1"/>
    <w:rsid w:val="00712EA3"/>
    <w:rsid w:val="00713C5A"/>
    <w:rsid w:val="00714A96"/>
    <w:rsid w:val="007159F7"/>
    <w:rsid w:val="007164AE"/>
    <w:rsid w:val="007169BA"/>
    <w:rsid w:val="00716F49"/>
    <w:rsid w:val="0071708A"/>
    <w:rsid w:val="0071735D"/>
    <w:rsid w:val="007173C7"/>
    <w:rsid w:val="0072105C"/>
    <w:rsid w:val="00721FE7"/>
    <w:rsid w:val="0072217D"/>
    <w:rsid w:val="007225BC"/>
    <w:rsid w:val="00722DC4"/>
    <w:rsid w:val="0072349C"/>
    <w:rsid w:val="00723CC1"/>
    <w:rsid w:val="00724A85"/>
    <w:rsid w:val="00724CC7"/>
    <w:rsid w:val="00724ECB"/>
    <w:rsid w:val="0072504B"/>
    <w:rsid w:val="0072513B"/>
    <w:rsid w:val="00726004"/>
    <w:rsid w:val="007266DE"/>
    <w:rsid w:val="007277C5"/>
    <w:rsid w:val="00727BD4"/>
    <w:rsid w:val="00730116"/>
    <w:rsid w:val="007318B4"/>
    <w:rsid w:val="007323DB"/>
    <w:rsid w:val="007338B1"/>
    <w:rsid w:val="00733B4D"/>
    <w:rsid w:val="00733E50"/>
    <w:rsid w:val="00734334"/>
    <w:rsid w:val="00734DC5"/>
    <w:rsid w:val="00734E9A"/>
    <w:rsid w:val="0073579A"/>
    <w:rsid w:val="00735C01"/>
    <w:rsid w:val="00736141"/>
    <w:rsid w:val="00736A3C"/>
    <w:rsid w:val="00737216"/>
    <w:rsid w:val="00737816"/>
    <w:rsid w:val="0073787D"/>
    <w:rsid w:val="00737FF7"/>
    <w:rsid w:val="00740470"/>
    <w:rsid w:val="00741AE3"/>
    <w:rsid w:val="007428D3"/>
    <w:rsid w:val="00743071"/>
    <w:rsid w:val="0074335B"/>
    <w:rsid w:val="00743A32"/>
    <w:rsid w:val="007459C8"/>
    <w:rsid w:val="00745ED2"/>
    <w:rsid w:val="0074662E"/>
    <w:rsid w:val="00747A00"/>
    <w:rsid w:val="007507DE"/>
    <w:rsid w:val="00750D17"/>
    <w:rsid w:val="00752267"/>
    <w:rsid w:val="00752B8F"/>
    <w:rsid w:val="00752F19"/>
    <w:rsid w:val="0075352F"/>
    <w:rsid w:val="00753A22"/>
    <w:rsid w:val="007541A3"/>
    <w:rsid w:val="00754C48"/>
    <w:rsid w:val="00755EAE"/>
    <w:rsid w:val="00756872"/>
    <w:rsid w:val="0075715F"/>
    <w:rsid w:val="00757386"/>
    <w:rsid w:val="0076014C"/>
    <w:rsid w:val="00760193"/>
    <w:rsid w:val="00760355"/>
    <w:rsid w:val="0076210C"/>
    <w:rsid w:val="00762AD1"/>
    <w:rsid w:val="0076436D"/>
    <w:rsid w:val="00765ACA"/>
    <w:rsid w:val="00765B68"/>
    <w:rsid w:val="00766265"/>
    <w:rsid w:val="007665CA"/>
    <w:rsid w:val="00767836"/>
    <w:rsid w:val="0076787A"/>
    <w:rsid w:val="00767A75"/>
    <w:rsid w:val="007703E7"/>
    <w:rsid w:val="00770AB6"/>
    <w:rsid w:val="00770AED"/>
    <w:rsid w:val="007713FD"/>
    <w:rsid w:val="007716AA"/>
    <w:rsid w:val="007716E7"/>
    <w:rsid w:val="00771FDB"/>
    <w:rsid w:val="00772925"/>
    <w:rsid w:val="00772DC9"/>
    <w:rsid w:val="00772E0B"/>
    <w:rsid w:val="00772F2A"/>
    <w:rsid w:val="00772F2C"/>
    <w:rsid w:val="00773466"/>
    <w:rsid w:val="007762A5"/>
    <w:rsid w:val="0077644E"/>
    <w:rsid w:val="00776940"/>
    <w:rsid w:val="00777143"/>
    <w:rsid w:val="007772FD"/>
    <w:rsid w:val="00777640"/>
    <w:rsid w:val="007800CA"/>
    <w:rsid w:val="00780CA6"/>
    <w:rsid w:val="00780D8F"/>
    <w:rsid w:val="00780EB5"/>
    <w:rsid w:val="00781138"/>
    <w:rsid w:val="0078136F"/>
    <w:rsid w:val="007818F7"/>
    <w:rsid w:val="0078279F"/>
    <w:rsid w:val="0078294A"/>
    <w:rsid w:val="00783769"/>
    <w:rsid w:val="00783841"/>
    <w:rsid w:val="00783A09"/>
    <w:rsid w:val="00784427"/>
    <w:rsid w:val="00784898"/>
    <w:rsid w:val="00784F75"/>
    <w:rsid w:val="00785AFB"/>
    <w:rsid w:val="007861D8"/>
    <w:rsid w:val="0078629F"/>
    <w:rsid w:val="00786FDC"/>
    <w:rsid w:val="007872AF"/>
    <w:rsid w:val="00787469"/>
    <w:rsid w:val="0078787E"/>
    <w:rsid w:val="00787DCB"/>
    <w:rsid w:val="00790F04"/>
    <w:rsid w:val="0079198B"/>
    <w:rsid w:val="00791B19"/>
    <w:rsid w:val="00791D34"/>
    <w:rsid w:val="00792888"/>
    <w:rsid w:val="00793466"/>
    <w:rsid w:val="00793B12"/>
    <w:rsid w:val="00794F4E"/>
    <w:rsid w:val="00794FE7"/>
    <w:rsid w:val="007953A5"/>
    <w:rsid w:val="007959B2"/>
    <w:rsid w:val="00795A77"/>
    <w:rsid w:val="0079613D"/>
    <w:rsid w:val="00796CCB"/>
    <w:rsid w:val="0079773B"/>
    <w:rsid w:val="00797B84"/>
    <w:rsid w:val="007A0652"/>
    <w:rsid w:val="007A0BDE"/>
    <w:rsid w:val="007A5E55"/>
    <w:rsid w:val="007A60D1"/>
    <w:rsid w:val="007A737C"/>
    <w:rsid w:val="007A7DE8"/>
    <w:rsid w:val="007B0321"/>
    <w:rsid w:val="007B0E1C"/>
    <w:rsid w:val="007B17FD"/>
    <w:rsid w:val="007B1F13"/>
    <w:rsid w:val="007B36AE"/>
    <w:rsid w:val="007B3D62"/>
    <w:rsid w:val="007B3DB5"/>
    <w:rsid w:val="007B6A4E"/>
    <w:rsid w:val="007B6C5F"/>
    <w:rsid w:val="007B6D36"/>
    <w:rsid w:val="007B7552"/>
    <w:rsid w:val="007B7718"/>
    <w:rsid w:val="007C0179"/>
    <w:rsid w:val="007C04CD"/>
    <w:rsid w:val="007C1172"/>
    <w:rsid w:val="007C1B49"/>
    <w:rsid w:val="007C29B9"/>
    <w:rsid w:val="007C331D"/>
    <w:rsid w:val="007C33E7"/>
    <w:rsid w:val="007C3E87"/>
    <w:rsid w:val="007C565E"/>
    <w:rsid w:val="007C5E62"/>
    <w:rsid w:val="007C6FA3"/>
    <w:rsid w:val="007C7564"/>
    <w:rsid w:val="007D0447"/>
    <w:rsid w:val="007D0A17"/>
    <w:rsid w:val="007D1A25"/>
    <w:rsid w:val="007D2BD3"/>
    <w:rsid w:val="007D4950"/>
    <w:rsid w:val="007D4A6C"/>
    <w:rsid w:val="007D5266"/>
    <w:rsid w:val="007D5A66"/>
    <w:rsid w:val="007D7644"/>
    <w:rsid w:val="007D7BB4"/>
    <w:rsid w:val="007D7C3A"/>
    <w:rsid w:val="007D7D5C"/>
    <w:rsid w:val="007D7FAB"/>
    <w:rsid w:val="007E104F"/>
    <w:rsid w:val="007E107D"/>
    <w:rsid w:val="007E1321"/>
    <w:rsid w:val="007E1532"/>
    <w:rsid w:val="007E15C7"/>
    <w:rsid w:val="007E5696"/>
    <w:rsid w:val="007E607F"/>
    <w:rsid w:val="007E693F"/>
    <w:rsid w:val="007E7504"/>
    <w:rsid w:val="007E7826"/>
    <w:rsid w:val="007E7A97"/>
    <w:rsid w:val="007E7E8D"/>
    <w:rsid w:val="007F003B"/>
    <w:rsid w:val="007F09B3"/>
    <w:rsid w:val="007F0CCC"/>
    <w:rsid w:val="007F2434"/>
    <w:rsid w:val="007F2966"/>
    <w:rsid w:val="007F31B9"/>
    <w:rsid w:val="007F51D4"/>
    <w:rsid w:val="007F549C"/>
    <w:rsid w:val="007F660E"/>
    <w:rsid w:val="007F6BA1"/>
    <w:rsid w:val="007F72E7"/>
    <w:rsid w:val="007F73C4"/>
    <w:rsid w:val="007F7797"/>
    <w:rsid w:val="00800FA7"/>
    <w:rsid w:val="008010B8"/>
    <w:rsid w:val="008020FC"/>
    <w:rsid w:val="008027FF"/>
    <w:rsid w:val="00803C7C"/>
    <w:rsid w:val="00804845"/>
    <w:rsid w:val="00804E25"/>
    <w:rsid w:val="00805237"/>
    <w:rsid w:val="00805441"/>
    <w:rsid w:val="00806396"/>
    <w:rsid w:val="0080716E"/>
    <w:rsid w:val="00807BFB"/>
    <w:rsid w:val="008102ED"/>
    <w:rsid w:val="00810B3D"/>
    <w:rsid w:val="00811144"/>
    <w:rsid w:val="0081173E"/>
    <w:rsid w:val="0081176D"/>
    <w:rsid w:val="00811C12"/>
    <w:rsid w:val="008120E0"/>
    <w:rsid w:val="0081276F"/>
    <w:rsid w:val="00812F45"/>
    <w:rsid w:val="00814CC9"/>
    <w:rsid w:val="00814D6C"/>
    <w:rsid w:val="00815B44"/>
    <w:rsid w:val="008166E0"/>
    <w:rsid w:val="00817EDB"/>
    <w:rsid w:val="00820ED3"/>
    <w:rsid w:val="00822237"/>
    <w:rsid w:val="008234EF"/>
    <w:rsid w:val="00823962"/>
    <w:rsid w:val="00823DE8"/>
    <w:rsid w:val="00823FA4"/>
    <w:rsid w:val="00824D33"/>
    <w:rsid w:val="0082519A"/>
    <w:rsid w:val="00825428"/>
    <w:rsid w:val="00825440"/>
    <w:rsid w:val="00825F01"/>
    <w:rsid w:val="0082654D"/>
    <w:rsid w:val="00826DD5"/>
    <w:rsid w:val="0083013C"/>
    <w:rsid w:val="0083060C"/>
    <w:rsid w:val="00831ACA"/>
    <w:rsid w:val="008335E7"/>
    <w:rsid w:val="00833E87"/>
    <w:rsid w:val="00834129"/>
    <w:rsid w:val="00834691"/>
    <w:rsid w:val="008356BD"/>
    <w:rsid w:val="0083708E"/>
    <w:rsid w:val="00837112"/>
    <w:rsid w:val="00837958"/>
    <w:rsid w:val="0084092A"/>
    <w:rsid w:val="00841170"/>
    <w:rsid w:val="008413C2"/>
    <w:rsid w:val="00841C87"/>
    <w:rsid w:val="00842178"/>
    <w:rsid w:val="00842F67"/>
    <w:rsid w:val="008431E4"/>
    <w:rsid w:val="00844538"/>
    <w:rsid w:val="00846185"/>
    <w:rsid w:val="00846CA2"/>
    <w:rsid w:val="0084721C"/>
    <w:rsid w:val="00847337"/>
    <w:rsid w:val="00847926"/>
    <w:rsid w:val="008503E5"/>
    <w:rsid w:val="0085093F"/>
    <w:rsid w:val="0085116E"/>
    <w:rsid w:val="008511EA"/>
    <w:rsid w:val="008527C6"/>
    <w:rsid w:val="0085296E"/>
    <w:rsid w:val="008532FA"/>
    <w:rsid w:val="008538F4"/>
    <w:rsid w:val="00853C45"/>
    <w:rsid w:val="0085402A"/>
    <w:rsid w:val="0085446D"/>
    <w:rsid w:val="00855359"/>
    <w:rsid w:val="00855721"/>
    <w:rsid w:val="008557DF"/>
    <w:rsid w:val="00855AE0"/>
    <w:rsid w:val="00855D8E"/>
    <w:rsid w:val="00855DA8"/>
    <w:rsid w:val="008561AE"/>
    <w:rsid w:val="008565F0"/>
    <w:rsid w:val="00856808"/>
    <w:rsid w:val="00856904"/>
    <w:rsid w:val="00857107"/>
    <w:rsid w:val="008575C9"/>
    <w:rsid w:val="00857BE1"/>
    <w:rsid w:val="00857D86"/>
    <w:rsid w:val="00861000"/>
    <w:rsid w:val="0086143F"/>
    <w:rsid w:val="0086256A"/>
    <w:rsid w:val="008630BE"/>
    <w:rsid w:val="008638FE"/>
    <w:rsid w:val="00863DE5"/>
    <w:rsid w:val="0086436A"/>
    <w:rsid w:val="00866878"/>
    <w:rsid w:val="00866D04"/>
    <w:rsid w:val="00867E8D"/>
    <w:rsid w:val="00870BB0"/>
    <w:rsid w:val="00870D9D"/>
    <w:rsid w:val="00871847"/>
    <w:rsid w:val="008729FB"/>
    <w:rsid w:val="00872AAA"/>
    <w:rsid w:val="00873C56"/>
    <w:rsid w:val="008750E0"/>
    <w:rsid w:val="008750F0"/>
    <w:rsid w:val="0087533F"/>
    <w:rsid w:val="00875664"/>
    <w:rsid w:val="008758D5"/>
    <w:rsid w:val="0087602A"/>
    <w:rsid w:val="0087624C"/>
    <w:rsid w:val="008763CA"/>
    <w:rsid w:val="00876869"/>
    <w:rsid w:val="00876CA0"/>
    <w:rsid w:val="0087758D"/>
    <w:rsid w:val="0088015B"/>
    <w:rsid w:val="008812E9"/>
    <w:rsid w:val="00881CDB"/>
    <w:rsid w:val="00882565"/>
    <w:rsid w:val="008838FE"/>
    <w:rsid w:val="0088451A"/>
    <w:rsid w:val="0088478D"/>
    <w:rsid w:val="00884CDD"/>
    <w:rsid w:val="00884D6F"/>
    <w:rsid w:val="008870E6"/>
    <w:rsid w:val="008871AF"/>
    <w:rsid w:val="00887203"/>
    <w:rsid w:val="00890BE4"/>
    <w:rsid w:val="00890D29"/>
    <w:rsid w:val="0089210D"/>
    <w:rsid w:val="00892E43"/>
    <w:rsid w:val="008936FE"/>
    <w:rsid w:val="00894288"/>
    <w:rsid w:val="00894F87"/>
    <w:rsid w:val="00895523"/>
    <w:rsid w:val="00895CA7"/>
    <w:rsid w:val="00896BBB"/>
    <w:rsid w:val="008A146C"/>
    <w:rsid w:val="008A1843"/>
    <w:rsid w:val="008A221D"/>
    <w:rsid w:val="008A34DD"/>
    <w:rsid w:val="008A42CD"/>
    <w:rsid w:val="008A4388"/>
    <w:rsid w:val="008A46F5"/>
    <w:rsid w:val="008A4E75"/>
    <w:rsid w:val="008A6573"/>
    <w:rsid w:val="008A68EC"/>
    <w:rsid w:val="008B1FCE"/>
    <w:rsid w:val="008B221E"/>
    <w:rsid w:val="008B2769"/>
    <w:rsid w:val="008B2D05"/>
    <w:rsid w:val="008B3016"/>
    <w:rsid w:val="008B360D"/>
    <w:rsid w:val="008B3D1E"/>
    <w:rsid w:val="008B3FB5"/>
    <w:rsid w:val="008B495D"/>
    <w:rsid w:val="008B49E6"/>
    <w:rsid w:val="008B54C1"/>
    <w:rsid w:val="008B5587"/>
    <w:rsid w:val="008B6835"/>
    <w:rsid w:val="008B68B5"/>
    <w:rsid w:val="008B786F"/>
    <w:rsid w:val="008C0D0F"/>
    <w:rsid w:val="008C1E12"/>
    <w:rsid w:val="008C2777"/>
    <w:rsid w:val="008C29EA"/>
    <w:rsid w:val="008C47DB"/>
    <w:rsid w:val="008C4839"/>
    <w:rsid w:val="008C4E74"/>
    <w:rsid w:val="008C4F80"/>
    <w:rsid w:val="008C5202"/>
    <w:rsid w:val="008C541B"/>
    <w:rsid w:val="008C55E7"/>
    <w:rsid w:val="008C5A2F"/>
    <w:rsid w:val="008C5C6D"/>
    <w:rsid w:val="008C6165"/>
    <w:rsid w:val="008C6D97"/>
    <w:rsid w:val="008C7C93"/>
    <w:rsid w:val="008D015D"/>
    <w:rsid w:val="008D18A5"/>
    <w:rsid w:val="008D30FE"/>
    <w:rsid w:val="008D31FF"/>
    <w:rsid w:val="008D335E"/>
    <w:rsid w:val="008D359A"/>
    <w:rsid w:val="008D43A7"/>
    <w:rsid w:val="008D44A9"/>
    <w:rsid w:val="008D475E"/>
    <w:rsid w:val="008D4EAB"/>
    <w:rsid w:val="008D5E80"/>
    <w:rsid w:val="008D64D8"/>
    <w:rsid w:val="008D6DA2"/>
    <w:rsid w:val="008D6EEF"/>
    <w:rsid w:val="008E04AB"/>
    <w:rsid w:val="008E10AD"/>
    <w:rsid w:val="008E2952"/>
    <w:rsid w:val="008E306D"/>
    <w:rsid w:val="008E3643"/>
    <w:rsid w:val="008E3B67"/>
    <w:rsid w:val="008E3F15"/>
    <w:rsid w:val="008E502B"/>
    <w:rsid w:val="008E52FB"/>
    <w:rsid w:val="008E5968"/>
    <w:rsid w:val="008E6C0E"/>
    <w:rsid w:val="008E7F2C"/>
    <w:rsid w:val="008F22F4"/>
    <w:rsid w:val="008F252B"/>
    <w:rsid w:val="008F3148"/>
    <w:rsid w:val="008F32DD"/>
    <w:rsid w:val="008F3993"/>
    <w:rsid w:val="008F571C"/>
    <w:rsid w:val="008F5C16"/>
    <w:rsid w:val="008F6383"/>
    <w:rsid w:val="008F676A"/>
    <w:rsid w:val="008F6DD2"/>
    <w:rsid w:val="008F78CB"/>
    <w:rsid w:val="008F7CE6"/>
    <w:rsid w:val="00900192"/>
    <w:rsid w:val="00900529"/>
    <w:rsid w:val="00900F66"/>
    <w:rsid w:val="009010B9"/>
    <w:rsid w:val="0090214D"/>
    <w:rsid w:val="00902B98"/>
    <w:rsid w:val="00902C9E"/>
    <w:rsid w:val="00902CCC"/>
    <w:rsid w:val="0090377B"/>
    <w:rsid w:val="009039BF"/>
    <w:rsid w:val="00903BAD"/>
    <w:rsid w:val="00904295"/>
    <w:rsid w:val="00904ED1"/>
    <w:rsid w:val="00905238"/>
    <w:rsid w:val="00905367"/>
    <w:rsid w:val="00905600"/>
    <w:rsid w:val="0090560E"/>
    <w:rsid w:val="00905CC7"/>
    <w:rsid w:val="00906955"/>
    <w:rsid w:val="00907F70"/>
    <w:rsid w:val="00910092"/>
    <w:rsid w:val="009107DA"/>
    <w:rsid w:val="0091085F"/>
    <w:rsid w:val="00910951"/>
    <w:rsid w:val="00910B95"/>
    <w:rsid w:val="00910F23"/>
    <w:rsid w:val="00911003"/>
    <w:rsid w:val="00911134"/>
    <w:rsid w:val="009124F5"/>
    <w:rsid w:val="009132C6"/>
    <w:rsid w:val="009138DB"/>
    <w:rsid w:val="0091462A"/>
    <w:rsid w:val="00915388"/>
    <w:rsid w:val="009162FC"/>
    <w:rsid w:val="009169E9"/>
    <w:rsid w:val="00916AD6"/>
    <w:rsid w:val="009175E5"/>
    <w:rsid w:val="009204C3"/>
    <w:rsid w:val="00920928"/>
    <w:rsid w:val="0092143C"/>
    <w:rsid w:val="009219ED"/>
    <w:rsid w:val="0092221D"/>
    <w:rsid w:val="0092227C"/>
    <w:rsid w:val="00922B1D"/>
    <w:rsid w:val="009246E0"/>
    <w:rsid w:val="00924A98"/>
    <w:rsid w:val="0092537C"/>
    <w:rsid w:val="0092555F"/>
    <w:rsid w:val="00925C2F"/>
    <w:rsid w:val="00926077"/>
    <w:rsid w:val="009266A3"/>
    <w:rsid w:val="009270E5"/>
    <w:rsid w:val="009309A8"/>
    <w:rsid w:val="0093134E"/>
    <w:rsid w:val="0093302C"/>
    <w:rsid w:val="0093304C"/>
    <w:rsid w:val="0093461B"/>
    <w:rsid w:val="0093496D"/>
    <w:rsid w:val="00934C13"/>
    <w:rsid w:val="00935E3A"/>
    <w:rsid w:val="00935F33"/>
    <w:rsid w:val="00936216"/>
    <w:rsid w:val="00936FB7"/>
    <w:rsid w:val="00937847"/>
    <w:rsid w:val="00937E76"/>
    <w:rsid w:val="00941E3A"/>
    <w:rsid w:val="00942FFA"/>
    <w:rsid w:val="009434C3"/>
    <w:rsid w:val="00943A89"/>
    <w:rsid w:val="00943ABC"/>
    <w:rsid w:val="009457BE"/>
    <w:rsid w:val="00945EB0"/>
    <w:rsid w:val="00946117"/>
    <w:rsid w:val="00946D55"/>
    <w:rsid w:val="00947C55"/>
    <w:rsid w:val="00947C97"/>
    <w:rsid w:val="00950578"/>
    <w:rsid w:val="009505B1"/>
    <w:rsid w:val="00951B6E"/>
    <w:rsid w:val="00951E39"/>
    <w:rsid w:val="009525E8"/>
    <w:rsid w:val="009535B1"/>
    <w:rsid w:val="009544AB"/>
    <w:rsid w:val="009545C6"/>
    <w:rsid w:val="009548C8"/>
    <w:rsid w:val="00955B3E"/>
    <w:rsid w:val="00955EF5"/>
    <w:rsid w:val="0095686B"/>
    <w:rsid w:val="00957749"/>
    <w:rsid w:val="00957998"/>
    <w:rsid w:val="00961FFD"/>
    <w:rsid w:val="0096362F"/>
    <w:rsid w:val="009654EA"/>
    <w:rsid w:val="009657F1"/>
    <w:rsid w:val="00965DCB"/>
    <w:rsid w:val="00966983"/>
    <w:rsid w:val="00967D18"/>
    <w:rsid w:val="00970105"/>
    <w:rsid w:val="00971431"/>
    <w:rsid w:val="00971D1D"/>
    <w:rsid w:val="00971D59"/>
    <w:rsid w:val="009727C2"/>
    <w:rsid w:val="00972C06"/>
    <w:rsid w:val="00973262"/>
    <w:rsid w:val="009737A5"/>
    <w:rsid w:val="00973A9E"/>
    <w:rsid w:val="00973CB4"/>
    <w:rsid w:val="00973CCE"/>
    <w:rsid w:val="00973D32"/>
    <w:rsid w:val="00974639"/>
    <w:rsid w:val="00975B4E"/>
    <w:rsid w:val="00975B8F"/>
    <w:rsid w:val="00976887"/>
    <w:rsid w:val="00976FB2"/>
    <w:rsid w:val="009770F4"/>
    <w:rsid w:val="009779DF"/>
    <w:rsid w:val="00977F19"/>
    <w:rsid w:val="009801BA"/>
    <w:rsid w:val="00980F15"/>
    <w:rsid w:val="009814BC"/>
    <w:rsid w:val="00981918"/>
    <w:rsid w:val="00981DB6"/>
    <w:rsid w:val="009838DB"/>
    <w:rsid w:val="00984299"/>
    <w:rsid w:val="00985D0E"/>
    <w:rsid w:val="009862AF"/>
    <w:rsid w:val="00986660"/>
    <w:rsid w:val="00986DEF"/>
    <w:rsid w:val="00986E2E"/>
    <w:rsid w:val="00987417"/>
    <w:rsid w:val="00987E6B"/>
    <w:rsid w:val="009901AF"/>
    <w:rsid w:val="009901C2"/>
    <w:rsid w:val="00990395"/>
    <w:rsid w:val="009903AD"/>
    <w:rsid w:val="009906D5"/>
    <w:rsid w:val="00991E2E"/>
    <w:rsid w:val="00991EB5"/>
    <w:rsid w:val="00992CFA"/>
    <w:rsid w:val="009939F5"/>
    <w:rsid w:val="00993C1F"/>
    <w:rsid w:val="0099534E"/>
    <w:rsid w:val="00995752"/>
    <w:rsid w:val="009958BD"/>
    <w:rsid w:val="00996A5C"/>
    <w:rsid w:val="00996C4D"/>
    <w:rsid w:val="0099717B"/>
    <w:rsid w:val="009975D9"/>
    <w:rsid w:val="00997605"/>
    <w:rsid w:val="009A0513"/>
    <w:rsid w:val="009A0E35"/>
    <w:rsid w:val="009A15FA"/>
    <w:rsid w:val="009A2654"/>
    <w:rsid w:val="009A2BB4"/>
    <w:rsid w:val="009A51AE"/>
    <w:rsid w:val="009A5E70"/>
    <w:rsid w:val="009A6141"/>
    <w:rsid w:val="009A6174"/>
    <w:rsid w:val="009A7B0B"/>
    <w:rsid w:val="009A7DFE"/>
    <w:rsid w:val="009B089D"/>
    <w:rsid w:val="009B159F"/>
    <w:rsid w:val="009B1D96"/>
    <w:rsid w:val="009B2A3E"/>
    <w:rsid w:val="009B52AD"/>
    <w:rsid w:val="009B52F5"/>
    <w:rsid w:val="009B53AF"/>
    <w:rsid w:val="009B665B"/>
    <w:rsid w:val="009B672D"/>
    <w:rsid w:val="009B6AE1"/>
    <w:rsid w:val="009B7282"/>
    <w:rsid w:val="009B7857"/>
    <w:rsid w:val="009C086F"/>
    <w:rsid w:val="009C17F5"/>
    <w:rsid w:val="009C1E5D"/>
    <w:rsid w:val="009C1FC1"/>
    <w:rsid w:val="009C29B1"/>
    <w:rsid w:val="009C2D1B"/>
    <w:rsid w:val="009C2E38"/>
    <w:rsid w:val="009C2EA6"/>
    <w:rsid w:val="009C350A"/>
    <w:rsid w:val="009C4973"/>
    <w:rsid w:val="009C4CDE"/>
    <w:rsid w:val="009C5183"/>
    <w:rsid w:val="009C55EE"/>
    <w:rsid w:val="009C65A2"/>
    <w:rsid w:val="009C6A70"/>
    <w:rsid w:val="009C6E0E"/>
    <w:rsid w:val="009C75DF"/>
    <w:rsid w:val="009C7646"/>
    <w:rsid w:val="009D02E4"/>
    <w:rsid w:val="009D189C"/>
    <w:rsid w:val="009D2359"/>
    <w:rsid w:val="009D2410"/>
    <w:rsid w:val="009D2A2D"/>
    <w:rsid w:val="009D3253"/>
    <w:rsid w:val="009D3357"/>
    <w:rsid w:val="009D4A8E"/>
    <w:rsid w:val="009D5345"/>
    <w:rsid w:val="009D5917"/>
    <w:rsid w:val="009D68BC"/>
    <w:rsid w:val="009D6AFB"/>
    <w:rsid w:val="009D70B5"/>
    <w:rsid w:val="009E01A5"/>
    <w:rsid w:val="009E0E10"/>
    <w:rsid w:val="009E1624"/>
    <w:rsid w:val="009E270B"/>
    <w:rsid w:val="009E2D0D"/>
    <w:rsid w:val="009E2D56"/>
    <w:rsid w:val="009E3256"/>
    <w:rsid w:val="009E480E"/>
    <w:rsid w:val="009E52A7"/>
    <w:rsid w:val="009E5531"/>
    <w:rsid w:val="009E5563"/>
    <w:rsid w:val="009E5D4D"/>
    <w:rsid w:val="009E6341"/>
    <w:rsid w:val="009E663D"/>
    <w:rsid w:val="009E709E"/>
    <w:rsid w:val="009E790E"/>
    <w:rsid w:val="009F02B7"/>
    <w:rsid w:val="009F4DC5"/>
    <w:rsid w:val="009F55F9"/>
    <w:rsid w:val="009F5727"/>
    <w:rsid w:val="009F5B8B"/>
    <w:rsid w:val="009F60ED"/>
    <w:rsid w:val="00A000AC"/>
    <w:rsid w:val="00A00594"/>
    <w:rsid w:val="00A00A6A"/>
    <w:rsid w:val="00A019A5"/>
    <w:rsid w:val="00A01A5B"/>
    <w:rsid w:val="00A01BF4"/>
    <w:rsid w:val="00A01EC1"/>
    <w:rsid w:val="00A02152"/>
    <w:rsid w:val="00A0271E"/>
    <w:rsid w:val="00A03782"/>
    <w:rsid w:val="00A05923"/>
    <w:rsid w:val="00A06617"/>
    <w:rsid w:val="00A06C3A"/>
    <w:rsid w:val="00A06FA1"/>
    <w:rsid w:val="00A075D0"/>
    <w:rsid w:val="00A077A5"/>
    <w:rsid w:val="00A07B96"/>
    <w:rsid w:val="00A10A88"/>
    <w:rsid w:val="00A119DF"/>
    <w:rsid w:val="00A11A57"/>
    <w:rsid w:val="00A12EA3"/>
    <w:rsid w:val="00A13F1A"/>
    <w:rsid w:val="00A1459E"/>
    <w:rsid w:val="00A14A54"/>
    <w:rsid w:val="00A157F5"/>
    <w:rsid w:val="00A161A5"/>
    <w:rsid w:val="00A17591"/>
    <w:rsid w:val="00A17AE6"/>
    <w:rsid w:val="00A202ED"/>
    <w:rsid w:val="00A203D9"/>
    <w:rsid w:val="00A2125C"/>
    <w:rsid w:val="00A2170A"/>
    <w:rsid w:val="00A22257"/>
    <w:rsid w:val="00A222C1"/>
    <w:rsid w:val="00A22343"/>
    <w:rsid w:val="00A22931"/>
    <w:rsid w:val="00A22D62"/>
    <w:rsid w:val="00A2326B"/>
    <w:rsid w:val="00A235AC"/>
    <w:rsid w:val="00A24F2B"/>
    <w:rsid w:val="00A2518A"/>
    <w:rsid w:val="00A2631C"/>
    <w:rsid w:val="00A266FD"/>
    <w:rsid w:val="00A269BD"/>
    <w:rsid w:val="00A26D89"/>
    <w:rsid w:val="00A26F5C"/>
    <w:rsid w:val="00A30194"/>
    <w:rsid w:val="00A30D48"/>
    <w:rsid w:val="00A311CA"/>
    <w:rsid w:val="00A31A07"/>
    <w:rsid w:val="00A32282"/>
    <w:rsid w:val="00A32406"/>
    <w:rsid w:val="00A328B0"/>
    <w:rsid w:val="00A3376B"/>
    <w:rsid w:val="00A33A05"/>
    <w:rsid w:val="00A33BC7"/>
    <w:rsid w:val="00A34359"/>
    <w:rsid w:val="00A35106"/>
    <w:rsid w:val="00A35867"/>
    <w:rsid w:val="00A36080"/>
    <w:rsid w:val="00A36794"/>
    <w:rsid w:val="00A36EDD"/>
    <w:rsid w:val="00A37159"/>
    <w:rsid w:val="00A37B51"/>
    <w:rsid w:val="00A37D49"/>
    <w:rsid w:val="00A37FDE"/>
    <w:rsid w:val="00A40A1B"/>
    <w:rsid w:val="00A41A14"/>
    <w:rsid w:val="00A4258B"/>
    <w:rsid w:val="00A42DCF"/>
    <w:rsid w:val="00A441D6"/>
    <w:rsid w:val="00A44F5C"/>
    <w:rsid w:val="00A4512F"/>
    <w:rsid w:val="00A457C9"/>
    <w:rsid w:val="00A45804"/>
    <w:rsid w:val="00A45B23"/>
    <w:rsid w:val="00A46287"/>
    <w:rsid w:val="00A46B69"/>
    <w:rsid w:val="00A47111"/>
    <w:rsid w:val="00A472C8"/>
    <w:rsid w:val="00A47412"/>
    <w:rsid w:val="00A474A0"/>
    <w:rsid w:val="00A47A08"/>
    <w:rsid w:val="00A47CA1"/>
    <w:rsid w:val="00A50134"/>
    <w:rsid w:val="00A5096E"/>
    <w:rsid w:val="00A50EA4"/>
    <w:rsid w:val="00A511C0"/>
    <w:rsid w:val="00A51DB3"/>
    <w:rsid w:val="00A52CEA"/>
    <w:rsid w:val="00A53B0B"/>
    <w:rsid w:val="00A5452D"/>
    <w:rsid w:val="00A549CA"/>
    <w:rsid w:val="00A54AA0"/>
    <w:rsid w:val="00A552A1"/>
    <w:rsid w:val="00A56915"/>
    <w:rsid w:val="00A56FAA"/>
    <w:rsid w:val="00A57745"/>
    <w:rsid w:val="00A57FEE"/>
    <w:rsid w:val="00A60C0D"/>
    <w:rsid w:val="00A60FA7"/>
    <w:rsid w:val="00A61895"/>
    <w:rsid w:val="00A61EE0"/>
    <w:rsid w:val="00A624D6"/>
    <w:rsid w:val="00A62581"/>
    <w:rsid w:val="00A63524"/>
    <w:rsid w:val="00A63D18"/>
    <w:rsid w:val="00A64D05"/>
    <w:rsid w:val="00A6541D"/>
    <w:rsid w:val="00A6577E"/>
    <w:rsid w:val="00A668A4"/>
    <w:rsid w:val="00A668CF"/>
    <w:rsid w:val="00A67D98"/>
    <w:rsid w:val="00A716F8"/>
    <w:rsid w:val="00A71BD9"/>
    <w:rsid w:val="00A72A1C"/>
    <w:rsid w:val="00A72C01"/>
    <w:rsid w:val="00A7342F"/>
    <w:rsid w:val="00A735D6"/>
    <w:rsid w:val="00A7413C"/>
    <w:rsid w:val="00A748A0"/>
    <w:rsid w:val="00A74DE8"/>
    <w:rsid w:val="00A74FB8"/>
    <w:rsid w:val="00A762AE"/>
    <w:rsid w:val="00A773BF"/>
    <w:rsid w:val="00A774EE"/>
    <w:rsid w:val="00A77768"/>
    <w:rsid w:val="00A7788B"/>
    <w:rsid w:val="00A77EFE"/>
    <w:rsid w:val="00A80557"/>
    <w:rsid w:val="00A80B9B"/>
    <w:rsid w:val="00A8122A"/>
    <w:rsid w:val="00A8140B"/>
    <w:rsid w:val="00A818CC"/>
    <w:rsid w:val="00A81F05"/>
    <w:rsid w:val="00A8286E"/>
    <w:rsid w:val="00A83684"/>
    <w:rsid w:val="00A8377B"/>
    <w:rsid w:val="00A8388E"/>
    <w:rsid w:val="00A83A47"/>
    <w:rsid w:val="00A83C70"/>
    <w:rsid w:val="00A84255"/>
    <w:rsid w:val="00A8451E"/>
    <w:rsid w:val="00A86CA4"/>
    <w:rsid w:val="00A873A8"/>
    <w:rsid w:val="00A87C3F"/>
    <w:rsid w:val="00A87D45"/>
    <w:rsid w:val="00A87F0A"/>
    <w:rsid w:val="00A90D9C"/>
    <w:rsid w:val="00A90F53"/>
    <w:rsid w:val="00A91ACC"/>
    <w:rsid w:val="00A91BBF"/>
    <w:rsid w:val="00A92A43"/>
    <w:rsid w:val="00A92A55"/>
    <w:rsid w:val="00A930CD"/>
    <w:rsid w:val="00A934F0"/>
    <w:rsid w:val="00A936D9"/>
    <w:rsid w:val="00A938FD"/>
    <w:rsid w:val="00A94228"/>
    <w:rsid w:val="00A94E32"/>
    <w:rsid w:val="00A94E69"/>
    <w:rsid w:val="00A95460"/>
    <w:rsid w:val="00A95A73"/>
    <w:rsid w:val="00A96597"/>
    <w:rsid w:val="00A97131"/>
    <w:rsid w:val="00A97778"/>
    <w:rsid w:val="00AA0DF5"/>
    <w:rsid w:val="00AA0E6D"/>
    <w:rsid w:val="00AA0FCF"/>
    <w:rsid w:val="00AA1566"/>
    <w:rsid w:val="00AA267A"/>
    <w:rsid w:val="00AA2B85"/>
    <w:rsid w:val="00AA34B3"/>
    <w:rsid w:val="00AA3A8A"/>
    <w:rsid w:val="00AA3AC4"/>
    <w:rsid w:val="00AA44D8"/>
    <w:rsid w:val="00AA496D"/>
    <w:rsid w:val="00AA4ABA"/>
    <w:rsid w:val="00AA5F82"/>
    <w:rsid w:val="00AA61B8"/>
    <w:rsid w:val="00AA6B20"/>
    <w:rsid w:val="00AA6C97"/>
    <w:rsid w:val="00AA731E"/>
    <w:rsid w:val="00AA76A0"/>
    <w:rsid w:val="00AB021A"/>
    <w:rsid w:val="00AB072E"/>
    <w:rsid w:val="00AB0B23"/>
    <w:rsid w:val="00AB0CFF"/>
    <w:rsid w:val="00AB0E6A"/>
    <w:rsid w:val="00AB1009"/>
    <w:rsid w:val="00AB1697"/>
    <w:rsid w:val="00AB24EC"/>
    <w:rsid w:val="00AB3F67"/>
    <w:rsid w:val="00AB4EA1"/>
    <w:rsid w:val="00AB598D"/>
    <w:rsid w:val="00AB6799"/>
    <w:rsid w:val="00AB7D77"/>
    <w:rsid w:val="00AC00EA"/>
    <w:rsid w:val="00AC072E"/>
    <w:rsid w:val="00AC09EC"/>
    <w:rsid w:val="00AC0A72"/>
    <w:rsid w:val="00AC0D35"/>
    <w:rsid w:val="00AC1806"/>
    <w:rsid w:val="00AC25D7"/>
    <w:rsid w:val="00AC3253"/>
    <w:rsid w:val="00AC3B33"/>
    <w:rsid w:val="00AC43A0"/>
    <w:rsid w:val="00AC43B5"/>
    <w:rsid w:val="00AC5C93"/>
    <w:rsid w:val="00AC5E04"/>
    <w:rsid w:val="00AC69F7"/>
    <w:rsid w:val="00AC6CD0"/>
    <w:rsid w:val="00AC762F"/>
    <w:rsid w:val="00AC7BC1"/>
    <w:rsid w:val="00AD0533"/>
    <w:rsid w:val="00AD0BB4"/>
    <w:rsid w:val="00AD11E6"/>
    <w:rsid w:val="00AD1492"/>
    <w:rsid w:val="00AD15C4"/>
    <w:rsid w:val="00AD1B87"/>
    <w:rsid w:val="00AD3876"/>
    <w:rsid w:val="00AD417E"/>
    <w:rsid w:val="00AD465D"/>
    <w:rsid w:val="00AD4DF3"/>
    <w:rsid w:val="00AD4F9F"/>
    <w:rsid w:val="00AD55E5"/>
    <w:rsid w:val="00AD686D"/>
    <w:rsid w:val="00AD6E85"/>
    <w:rsid w:val="00AD7FC0"/>
    <w:rsid w:val="00AE0B01"/>
    <w:rsid w:val="00AE0F15"/>
    <w:rsid w:val="00AE147A"/>
    <w:rsid w:val="00AE1D85"/>
    <w:rsid w:val="00AE2F4C"/>
    <w:rsid w:val="00AE3A54"/>
    <w:rsid w:val="00AE3B66"/>
    <w:rsid w:val="00AE4564"/>
    <w:rsid w:val="00AE4B38"/>
    <w:rsid w:val="00AE505B"/>
    <w:rsid w:val="00AE5C92"/>
    <w:rsid w:val="00AE6176"/>
    <w:rsid w:val="00AE681B"/>
    <w:rsid w:val="00AE6ACB"/>
    <w:rsid w:val="00AE7705"/>
    <w:rsid w:val="00AE79CD"/>
    <w:rsid w:val="00AF0201"/>
    <w:rsid w:val="00AF0255"/>
    <w:rsid w:val="00AF0864"/>
    <w:rsid w:val="00AF11D7"/>
    <w:rsid w:val="00AF22CB"/>
    <w:rsid w:val="00AF2433"/>
    <w:rsid w:val="00AF3907"/>
    <w:rsid w:val="00AF3E09"/>
    <w:rsid w:val="00AF4021"/>
    <w:rsid w:val="00AF4429"/>
    <w:rsid w:val="00AF481E"/>
    <w:rsid w:val="00AF48AC"/>
    <w:rsid w:val="00AF4CF5"/>
    <w:rsid w:val="00AF4D9F"/>
    <w:rsid w:val="00AF5938"/>
    <w:rsid w:val="00AF5D58"/>
    <w:rsid w:val="00AF62EA"/>
    <w:rsid w:val="00AF683E"/>
    <w:rsid w:val="00AF6BDB"/>
    <w:rsid w:val="00AF73CF"/>
    <w:rsid w:val="00AF76FD"/>
    <w:rsid w:val="00B00805"/>
    <w:rsid w:val="00B04655"/>
    <w:rsid w:val="00B04BC4"/>
    <w:rsid w:val="00B051BB"/>
    <w:rsid w:val="00B06512"/>
    <w:rsid w:val="00B06EA5"/>
    <w:rsid w:val="00B10285"/>
    <w:rsid w:val="00B10468"/>
    <w:rsid w:val="00B10C1D"/>
    <w:rsid w:val="00B10E72"/>
    <w:rsid w:val="00B1284D"/>
    <w:rsid w:val="00B12B73"/>
    <w:rsid w:val="00B13180"/>
    <w:rsid w:val="00B13BD4"/>
    <w:rsid w:val="00B150C2"/>
    <w:rsid w:val="00B1519F"/>
    <w:rsid w:val="00B15763"/>
    <w:rsid w:val="00B15A4D"/>
    <w:rsid w:val="00B160DA"/>
    <w:rsid w:val="00B173C5"/>
    <w:rsid w:val="00B17A07"/>
    <w:rsid w:val="00B20488"/>
    <w:rsid w:val="00B211A1"/>
    <w:rsid w:val="00B21987"/>
    <w:rsid w:val="00B22288"/>
    <w:rsid w:val="00B22EEF"/>
    <w:rsid w:val="00B234DF"/>
    <w:rsid w:val="00B24018"/>
    <w:rsid w:val="00B2491C"/>
    <w:rsid w:val="00B24997"/>
    <w:rsid w:val="00B25AEC"/>
    <w:rsid w:val="00B25FAD"/>
    <w:rsid w:val="00B26435"/>
    <w:rsid w:val="00B26EB4"/>
    <w:rsid w:val="00B27CD0"/>
    <w:rsid w:val="00B30001"/>
    <w:rsid w:val="00B31A04"/>
    <w:rsid w:val="00B31A32"/>
    <w:rsid w:val="00B32553"/>
    <w:rsid w:val="00B32CB3"/>
    <w:rsid w:val="00B32E21"/>
    <w:rsid w:val="00B338C2"/>
    <w:rsid w:val="00B339D7"/>
    <w:rsid w:val="00B33A09"/>
    <w:rsid w:val="00B3438D"/>
    <w:rsid w:val="00B34551"/>
    <w:rsid w:val="00B34679"/>
    <w:rsid w:val="00B34A8A"/>
    <w:rsid w:val="00B36355"/>
    <w:rsid w:val="00B36593"/>
    <w:rsid w:val="00B367FB"/>
    <w:rsid w:val="00B368F0"/>
    <w:rsid w:val="00B3745A"/>
    <w:rsid w:val="00B378D2"/>
    <w:rsid w:val="00B37A59"/>
    <w:rsid w:val="00B406FC"/>
    <w:rsid w:val="00B40C2A"/>
    <w:rsid w:val="00B40F40"/>
    <w:rsid w:val="00B416A6"/>
    <w:rsid w:val="00B41D29"/>
    <w:rsid w:val="00B41DA0"/>
    <w:rsid w:val="00B43746"/>
    <w:rsid w:val="00B43F1F"/>
    <w:rsid w:val="00B44A4D"/>
    <w:rsid w:val="00B44A84"/>
    <w:rsid w:val="00B44B89"/>
    <w:rsid w:val="00B455CB"/>
    <w:rsid w:val="00B45727"/>
    <w:rsid w:val="00B45BD0"/>
    <w:rsid w:val="00B4607A"/>
    <w:rsid w:val="00B4643F"/>
    <w:rsid w:val="00B46D9A"/>
    <w:rsid w:val="00B471BB"/>
    <w:rsid w:val="00B47C54"/>
    <w:rsid w:val="00B47CC1"/>
    <w:rsid w:val="00B50C57"/>
    <w:rsid w:val="00B526A8"/>
    <w:rsid w:val="00B5339E"/>
    <w:rsid w:val="00B53BF8"/>
    <w:rsid w:val="00B5409E"/>
    <w:rsid w:val="00B553BF"/>
    <w:rsid w:val="00B55A94"/>
    <w:rsid w:val="00B60028"/>
    <w:rsid w:val="00B61745"/>
    <w:rsid w:val="00B623C2"/>
    <w:rsid w:val="00B62AB6"/>
    <w:rsid w:val="00B656BC"/>
    <w:rsid w:val="00B657C0"/>
    <w:rsid w:val="00B67570"/>
    <w:rsid w:val="00B67588"/>
    <w:rsid w:val="00B67993"/>
    <w:rsid w:val="00B679F0"/>
    <w:rsid w:val="00B67C93"/>
    <w:rsid w:val="00B67E58"/>
    <w:rsid w:val="00B700EC"/>
    <w:rsid w:val="00B703C4"/>
    <w:rsid w:val="00B70D75"/>
    <w:rsid w:val="00B7185A"/>
    <w:rsid w:val="00B736C6"/>
    <w:rsid w:val="00B73C40"/>
    <w:rsid w:val="00B740A6"/>
    <w:rsid w:val="00B743C5"/>
    <w:rsid w:val="00B74692"/>
    <w:rsid w:val="00B74D76"/>
    <w:rsid w:val="00B75086"/>
    <w:rsid w:val="00B76743"/>
    <w:rsid w:val="00B769DB"/>
    <w:rsid w:val="00B76CF1"/>
    <w:rsid w:val="00B77F2C"/>
    <w:rsid w:val="00B80315"/>
    <w:rsid w:val="00B815FC"/>
    <w:rsid w:val="00B81845"/>
    <w:rsid w:val="00B82A89"/>
    <w:rsid w:val="00B82B7E"/>
    <w:rsid w:val="00B83330"/>
    <w:rsid w:val="00B85979"/>
    <w:rsid w:val="00B86465"/>
    <w:rsid w:val="00B86978"/>
    <w:rsid w:val="00B86CE4"/>
    <w:rsid w:val="00B87A9A"/>
    <w:rsid w:val="00B87DC5"/>
    <w:rsid w:val="00B90242"/>
    <w:rsid w:val="00B908CB"/>
    <w:rsid w:val="00B91248"/>
    <w:rsid w:val="00B91C0E"/>
    <w:rsid w:val="00B92B5C"/>
    <w:rsid w:val="00B92EE3"/>
    <w:rsid w:val="00B92F3F"/>
    <w:rsid w:val="00B92FBA"/>
    <w:rsid w:val="00B9362E"/>
    <w:rsid w:val="00B940B6"/>
    <w:rsid w:val="00B94205"/>
    <w:rsid w:val="00B94C47"/>
    <w:rsid w:val="00B94C9F"/>
    <w:rsid w:val="00B95CB2"/>
    <w:rsid w:val="00B95F4E"/>
    <w:rsid w:val="00B96DF3"/>
    <w:rsid w:val="00B96E62"/>
    <w:rsid w:val="00B9794D"/>
    <w:rsid w:val="00B97B75"/>
    <w:rsid w:val="00BA0111"/>
    <w:rsid w:val="00BA0AAB"/>
    <w:rsid w:val="00BA28E9"/>
    <w:rsid w:val="00BA293A"/>
    <w:rsid w:val="00BA331C"/>
    <w:rsid w:val="00BA3445"/>
    <w:rsid w:val="00BA3970"/>
    <w:rsid w:val="00BA4A41"/>
    <w:rsid w:val="00BA4DCC"/>
    <w:rsid w:val="00BA54AE"/>
    <w:rsid w:val="00BA571B"/>
    <w:rsid w:val="00BA5CBC"/>
    <w:rsid w:val="00BA6685"/>
    <w:rsid w:val="00BA67A2"/>
    <w:rsid w:val="00BA7495"/>
    <w:rsid w:val="00BA7D31"/>
    <w:rsid w:val="00BB0A12"/>
    <w:rsid w:val="00BB14CC"/>
    <w:rsid w:val="00BB1D5A"/>
    <w:rsid w:val="00BB24EB"/>
    <w:rsid w:val="00BB254B"/>
    <w:rsid w:val="00BB2F83"/>
    <w:rsid w:val="00BB3756"/>
    <w:rsid w:val="00BB5192"/>
    <w:rsid w:val="00BB52FC"/>
    <w:rsid w:val="00BB5FC7"/>
    <w:rsid w:val="00BB7448"/>
    <w:rsid w:val="00BC1BFE"/>
    <w:rsid w:val="00BC27CA"/>
    <w:rsid w:val="00BC2D18"/>
    <w:rsid w:val="00BC4AE0"/>
    <w:rsid w:val="00BC4C32"/>
    <w:rsid w:val="00BC4FA0"/>
    <w:rsid w:val="00BC54B8"/>
    <w:rsid w:val="00BC54DA"/>
    <w:rsid w:val="00BC55ED"/>
    <w:rsid w:val="00BC67F1"/>
    <w:rsid w:val="00BC68E7"/>
    <w:rsid w:val="00BC6923"/>
    <w:rsid w:val="00BC6CA7"/>
    <w:rsid w:val="00BC6D1B"/>
    <w:rsid w:val="00BC7203"/>
    <w:rsid w:val="00BD1013"/>
    <w:rsid w:val="00BD152D"/>
    <w:rsid w:val="00BD1EC9"/>
    <w:rsid w:val="00BD3886"/>
    <w:rsid w:val="00BD39FC"/>
    <w:rsid w:val="00BD3F73"/>
    <w:rsid w:val="00BD43E0"/>
    <w:rsid w:val="00BD4632"/>
    <w:rsid w:val="00BD4847"/>
    <w:rsid w:val="00BD4F91"/>
    <w:rsid w:val="00BD525C"/>
    <w:rsid w:val="00BD5754"/>
    <w:rsid w:val="00BD59F6"/>
    <w:rsid w:val="00BD5C3C"/>
    <w:rsid w:val="00BD5F21"/>
    <w:rsid w:val="00BD6244"/>
    <w:rsid w:val="00BD62ED"/>
    <w:rsid w:val="00BD6843"/>
    <w:rsid w:val="00BD6FC7"/>
    <w:rsid w:val="00BD7364"/>
    <w:rsid w:val="00BD75D1"/>
    <w:rsid w:val="00BD773F"/>
    <w:rsid w:val="00BD7A34"/>
    <w:rsid w:val="00BD7C2C"/>
    <w:rsid w:val="00BE0612"/>
    <w:rsid w:val="00BE0BE7"/>
    <w:rsid w:val="00BE0C47"/>
    <w:rsid w:val="00BE0D90"/>
    <w:rsid w:val="00BE11DF"/>
    <w:rsid w:val="00BE49EC"/>
    <w:rsid w:val="00BE4D0C"/>
    <w:rsid w:val="00BE53AB"/>
    <w:rsid w:val="00BE7662"/>
    <w:rsid w:val="00BE773B"/>
    <w:rsid w:val="00BE7943"/>
    <w:rsid w:val="00BE7B8D"/>
    <w:rsid w:val="00BF079D"/>
    <w:rsid w:val="00BF097A"/>
    <w:rsid w:val="00BF0D52"/>
    <w:rsid w:val="00BF1651"/>
    <w:rsid w:val="00BF1846"/>
    <w:rsid w:val="00BF208E"/>
    <w:rsid w:val="00BF2191"/>
    <w:rsid w:val="00BF24AE"/>
    <w:rsid w:val="00BF25EF"/>
    <w:rsid w:val="00BF28D4"/>
    <w:rsid w:val="00BF2AD3"/>
    <w:rsid w:val="00BF41BE"/>
    <w:rsid w:val="00BF480C"/>
    <w:rsid w:val="00BF4CA7"/>
    <w:rsid w:val="00BF54FB"/>
    <w:rsid w:val="00BF6889"/>
    <w:rsid w:val="00BF6F34"/>
    <w:rsid w:val="00BF7059"/>
    <w:rsid w:val="00BF7F7D"/>
    <w:rsid w:val="00C002DF"/>
    <w:rsid w:val="00C00371"/>
    <w:rsid w:val="00C01E9F"/>
    <w:rsid w:val="00C02053"/>
    <w:rsid w:val="00C028BE"/>
    <w:rsid w:val="00C02977"/>
    <w:rsid w:val="00C02AFA"/>
    <w:rsid w:val="00C02FE2"/>
    <w:rsid w:val="00C030A0"/>
    <w:rsid w:val="00C03284"/>
    <w:rsid w:val="00C03C29"/>
    <w:rsid w:val="00C041FE"/>
    <w:rsid w:val="00C04B05"/>
    <w:rsid w:val="00C04E58"/>
    <w:rsid w:val="00C06779"/>
    <w:rsid w:val="00C07751"/>
    <w:rsid w:val="00C07D22"/>
    <w:rsid w:val="00C1044B"/>
    <w:rsid w:val="00C125AD"/>
    <w:rsid w:val="00C13A3B"/>
    <w:rsid w:val="00C13E8D"/>
    <w:rsid w:val="00C14016"/>
    <w:rsid w:val="00C1473C"/>
    <w:rsid w:val="00C150F2"/>
    <w:rsid w:val="00C153C9"/>
    <w:rsid w:val="00C16031"/>
    <w:rsid w:val="00C16208"/>
    <w:rsid w:val="00C1721D"/>
    <w:rsid w:val="00C1750E"/>
    <w:rsid w:val="00C2020B"/>
    <w:rsid w:val="00C20797"/>
    <w:rsid w:val="00C220BF"/>
    <w:rsid w:val="00C2227B"/>
    <w:rsid w:val="00C25993"/>
    <w:rsid w:val="00C25B98"/>
    <w:rsid w:val="00C25E46"/>
    <w:rsid w:val="00C25E79"/>
    <w:rsid w:val="00C25FF3"/>
    <w:rsid w:val="00C270E8"/>
    <w:rsid w:val="00C27FB9"/>
    <w:rsid w:val="00C300E5"/>
    <w:rsid w:val="00C30550"/>
    <w:rsid w:val="00C31278"/>
    <w:rsid w:val="00C32307"/>
    <w:rsid w:val="00C32E53"/>
    <w:rsid w:val="00C33BAF"/>
    <w:rsid w:val="00C34875"/>
    <w:rsid w:val="00C35016"/>
    <w:rsid w:val="00C353CC"/>
    <w:rsid w:val="00C362C5"/>
    <w:rsid w:val="00C403F7"/>
    <w:rsid w:val="00C412BE"/>
    <w:rsid w:val="00C41380"/>
    <w:rsid w:val="00C41A8A"/>
    <w:rsid w:val="00C42B10"/>
    <w:rsid w:val="00C4412C"/>
    <w:rsid w:val="00C44908"/>
    <w:rsid w:val="00C449E5"/>
    <w:rsid w:val="00C449EE"/>
    <w:rsid w:val="00C44D51"/>
    <w:rsid w:val="00C45199"/>
    <w:rsid w:val="00C45F0E"/>
    <w:rsid w:val="00C46049"/>
    <w:rsid w:val="00C46FF2"/>
    <w:rsid w:val="00C476AA"/>
    <w:rsid w:val="00C5050D"/>
    <w:rsid w:val="00C505A6"/>
    <w:rsid w:val="00C515C1"/>
    <w:rsid w:val="00C52219"/>
    <w:rsid w:val="00C524A3"/>
    <w:rsid w:val="00C52573"/>
    <w:rsid w:val="00C526C0"/>
    <w:rsid w:val="00C52724"/>
    <w:rsid w:val="00C5290F"/>
    <w:rsid w:val="00C52DD9"/>
    <w:rsid w:val="00C5394D"/>
    <w:rsid w:val="00C5589D"/>
    <w:rsid w:val="00C55BFA"/>
    <w:rsid w:val="00C56B9B"/>
    <w:rsid w:val="00C56C2F"/>
    <w:rsid w:val="00C57271"/>
    <w:rsid w:val="00C57602"/>
    <w:rsid w:val="00C60BA1"/>
    <w:rsid w:val="00C60C02"/>
    <w:rsid w:val="00C60E38"/>
    <w:rsid w:val="00C61EFE"/>
    <w:rsid w:val="00C627E6"/>
    <w:rsid w:val="00C63118"/>
    <w:rsid w:val="00C6370A"/>
    <w:rsid w:val="00C6540D"/>
    <w:rsid w:val="00C65A2A"/>
    <w:rsid w:val="00C65F06"/>
    <w:rsid w:val="00C667B2"/>
    <w:rsid w:val="00C668DB"/>
    <w:rsid w:val="00C67492"/>
    <w:rsid w:val="00C679AA"/>
    <w:rsid w:val="00C70741"/>
    <w:rsid w:val="00C707B9"/>
    <w:rsid w:val="00C70CB9"/>
    <w:rsid w:val="00C71A17"/>
    <w:rsid w:val="00C7205F"/>
    <w:rsid w:val="00C73E0A"/>
    <w:rsid w:val="00C748FD"/>
    <w:rsid w:val="00C74A40"/>
    <w:rsid w:val="00C74E29"/>
    <w:rsid w:val="00C75146"/>
    <w:rsid w:val="00C75AB0"/>
    <w:rsid w:val="00C75E16"/>
    <w:rsid w:val="00C75F30"/>
    <w:rsid w:val="00C7646A"/>
    <w:rsid w:val="00C80AE6"/>
    <w:rsid w:val="00C818ED"/>
    <w:rsid w:val="00C82138"/>
    <w:rsid w:val="00C8219C"/>
    <w:rsid w:val="00C82684"/>
    <w:rsid w:val="00C85780"/>
    <w:rsid w:val="00C85AA3"/>
    <w:rsid w:val="00C86A74"/>
    <w:rsid w:val="00C87726"/>
    <w:rsid w:val="00C90264"/>
    <w:rsid w:val="00C91015"/>
    <w:rsid w:val="00C91A2D"/>
    <w:rsid w:val="00C91ABB"/>
    <w:rsid w:val="00C930FC"/>
    <w:rsid w:val="00C9482F"/>
    <w:rsid w:val="00C94D69"/>
    <w:rsid w:val="00C95059"/>
    <w:rsid w:val="00C952B4"/>
    <w:rsid w:val="00C959DA"/>
    <w:rsid w:val="00C9764A"/>
    <w:rsid w:val="00C97AEF"/>
    <w:rsid w:val="00CA0A95"/>
    <w:rsid w:val="00CA0B3C"/>
    <w:rsid w:val="00CA1793"/>
    <w:rsid w:val="00CA1AF9"/>
    <w:rsid w:val="00CA1BB7"/>
    <w:rsid w:val="00CA1D53"/>
    <w:rsid w:val="00CA2A25"/>
    <w:rsid w:val="00CA2DAB"/>
    <w:rsid w:val="00CA2E9D"/>
    <w:rsid w:val="00CA3EC9"/>
    <w:rsid w:val="00CA4A43"/>
    <w:rsid w:val="00CA59D3"/>
    <w:rsid w:val="00CA5D17"/>
    <w:rsid w:val="00CA67E3"/>
    <w:rsid w:val="00CA688A"/>
    <w:rsid w:val="00CA6F20"/>
    <w:rsid w:val="00CB1796"/>
    <w:rsid w:val="00CB1ED0"/>
    <w:rsid w:val="00CB1F85"/>
    <w:rsid w:val="00CB2259"/>
    <w:rsid w:val="00CB2397"/>
    <w:rsid w:val="00CB26C3"/>
    <w:rsid w:val="00CB283C"/>
    <w:rsid w:val="00CB28B4"/>
    <w:rsid w:val="00CB29C2"/>
    <w:rsid w:val="00CB59A4"/>
    <w:rsid w:val="00CB762C"/>
    <w:rsid w:val="00CB7E8F"/>
    <w:rsid w:val="00CC021D"/>
    <w:rsid w:val="00CC1146"/>
    <w:rsid w:val="00CC295D"/>
    <w:rsid w:val="00CC4483"/>
    <w:rsid w:val="00CC4BE6"/>
    <w:rsid w:val="00CC4F08"/>
    <w:rsid w:val="00CC7FBE"/>
    <w:rsid w:val="00CD03F2"/>
    <w:rsid w:val="00CD14A8"/>
    <w:rsid w:val="00CD3A3C"/>
    <w:rsid w:val="00CD4167"/>
    <w:rsid w:val="00CD43E3"/>
    <w:rsid w:val="00CD59FA"/>
    <w:rsid w:val="00CD5E55"/>
    <w:rsid w:val="00CD67FC"/>
    <w:rsid w:val="00CD7687"/>
    <w:rsid w:val="00CD785E"/>
    <w:rsid w:val="00CD7DDF"/>
    <w:rsid w:val="00CD7FD1"/>
    <w:rsid w:val="00CE045A"/>
    <w:rsid w:val="00CE1129"/>
    <w:rsid w:val="00CE1EEC"/>
    <w:rsid w:val="00CE1F6F"/>
    <w:rsid w:val="00CE29F4"/>
    <w:rsid w:val="00CE2D30"/>
    <w:rsid w:val="00CE364B"/>
    <w:rsid w:val="00CE56A4"/>
    <w:rsid w:val="00CF058B"/>
    <w:rsid w:val="00CF05B7"/>
    <w:rsid w:val="00CF1701"/>
    <w:rsid w:val="00CF187B"/>
    <w:rsid w:val="00CF1B1D"/>
    <w:rsid w:val="00CF1E54"/>
    <w:rsid w:val="00CF1F59"/>
    <w:rsid w:val="00CF368F"/>
    <w:rsid w:val="00CF423F"/>
    <w:rsid w:val="00CF48A8"/>
    <w:rsid w:val="00CF4B31"/>
    <w:rsid w:val="00CF50EE"/>
    <w:rsid w:val="00CF515F"/>
    <w:rsid w:val="00CF536A"/>
    <w:rsid w:val="00CF60B3"/>
    <w:rsid w:val="00CF6304"/>
    <w:rsid w:val="00CF633E"/>
    <w:rsid w:val="00CF6DB6"/>
    <w:rsid w:val="00CF712C"/>
    <w:rsid w:val="00CF7546"/>
    <w:rsid w:val="00D003D6"/>
    <w:rsid w:val="00D005BA"/>
    <w:rsid w:val="00D008EA"/>
    <w:rsid w:val="00D009E8"/>
    <w:rsid w:val="00D00BCA"/>
    <w:rsid w:val="00D0115D"/>
    <w:rsid w:val="00D018ED"/>
    <w:rsid w:val="00D021BF"/>
    <w:rsid w:val="00D0227D"/>
    <w:rsid w:val="00D02ACB"/>
    <w:rsid w:val="00D0484E"/>
    <w:rsid w:val="00D04891"/>
    <w:rsid w:val="00D06BB3"/>
    <w:rsid w:val="00D06C32"/>
    <w:rsid w:val="00D06D51"/>
    <w:rsid w:val="00D070A7"/>
    <w:rsid w:val="00D0766D"/>
    <w:rsid w:val="00D10A57"/>
    <w:rsid w:val="00D10E8D"/>
    <w:rsid w:val="00D10F0D"/>
    <w:rsid w:val="00D11423"/>
    <w:rsid w:val="00D1152B"/>
    <w:rsid w:val="00D11609"/>
    <w:rsid w:val="00D11CAD"/>
    <w:rsid w:val="00D125A0"/>
    <w:rsid w:val="00D13BA9"/>
    <w:rsid w:val="00D14C75"/>
    <w:rsid w:val="00D14E89"/>
    <w:rsid w:val="00D151FE"/>
    <w:rsid w:val="00D1621C"/>
    <w:rsid w:val="00D16FED"/>
    <w:rsid w:val="00D17004"/>
    <w:rsid w:val="00D2043D"/>
    <w:rsid w:val="00D205E0"/>
    <w:rsid w:val="00D21131"/>
    <w:rsid w:val="00D21EA9"/>
    <w:rsid w:val="00D22137"/>
    <w:rsid w:val="00D24C4D"/>
    <w:rsid w:val="00D24D21"/>
    <w:rsid w:val="00D24DAC"/>
    <w:rsid w:val="00D25607"/>
    <w:rsid w:val="00D25CC8"/>
    <w:rsid w:val="00D27734"/>
    <w:rsid w:val="00D300AB"/>
    <w:rsid w:val="00D30303"/>
    <w:rsid w:val="00D30566"/>
    <w:rsid w:val="00D30700"/>
    <w:rsid w:val="00D31ADA"/>
    <w:rsid w:val="00D323F6"/>
    <w:rsid w:val="00D32A60"/>
    <w:rsid w:val="00D32B5A"/>
    <w:rsid w:val="00D33639"/>
    <w:rsid w:val="00D35638"/>
    <w:rsid w:val="00D35B62"/>
    <w:rsid w:val="00D379A3"/>
    <w:rsid w:val="00D37E21"/>
    <w:rsid w:val="00D425C8"/>
    <w:rsid w:val="00D42BA8"/>
    <w:rsid w:val="00D42EB3"/>
    <w:rsid w:val="00D4313A"/>
    <w:rsid w:val="00D441FA"/>
    <w:rsid w:val="00D4529F"/>
    <w:rsid w:val="00D45492"/>
    <w:rsid w:val="00D458A0"/>
    <w:rsid w:val="00D46389"/>
    <w:rsid w:val="00D46CEB"/>
    <w:rsid w:val="00D46EFF"/>
    <w:rsid w:val="00D47F52"/>
    <w:rsid w:val="00D504DF"/>
    <w:rsid w:val="00D50934"/>
    <w:rsid w:val="00D51B64"/>
    <w:rsid w:val="00D51F19"/>
    <w:rsid w:val="00D520D4"/>
    <w:rsid w:val="00D53935"/>
    <w:rsid w:val="00D547DF"/>
    <w:rsid w:val="00D54AEB"/>
    <w:rsid w:val="00D56107"/>
    <w:rsid w:val="00D562AD"/>
    <w:rsid w:val="00D565E1"/>
    <w:rsid w:val="00D57233"/>
    <w:rsid w:val="00D572C3"/>
    <w:rsid w:val="00D573BB"/>
    <w:rsid w:val="00D574C6"/>
    <w:rsid w:val="00D60172"/>
    <w:rsid w:val="00D60F3A"/>
    <w:rsid w:val="00D622EA"/>
    <w:rsid w:val="00D6296C"/>
    <w:rsid w:val="00D62FD4"/>
    <w:rsid w:val="00D63069"/>
    <w:rsid w:val="00D63558"/>
    <w:rsid w:val="00D63F90"/>
    <w:rsid w:val="00D6481E"/>
    <w:rsid w:val="00D674E9"/>
    <w:rsid w:val="00D67A00"/>
    <w:rsid w:val="00D71202"/>
    <w:rsid w:val="00D7168C"/>
    <w:rsid w:val="00D71B52"/>
    <w:rsid w:val="00D71FD9"/>
    <w:rsid w:val="00D73630"/>
    <w:rsid w:val="00D745D1"/>
    <w:rsid w:val="00D75CA8"/>
    <w:rsid w:val="00D775FF"/>
    <w:rsid w:val="00D77D08"/>
    <w:rsid w:val="00D80577"/>
    <w:rsid w:val="00D808B4"/>
    <w:rsid w:val="00D80EFF"/>
    <w:rsid w:val="00D81011"/>
    <w:rsid w:val="00D8164B"/>
    <w:rsid w:val="00D81C0E"/>
    <w:rsid w:val="00D81F9F"/>
    <w:rsid w:val="00D81FDE"/>
    <w:rsid w:val="00D8207D"/>
    <w:rsid w:val="00D825D4"/>
    <w:rsid w:val="00D826CD"/>
    <w:rsid w:val="00D82B57"/>
    <w:rsid w:val="00D8332E"/>
    <w:rsid w:val="00D8364F"/>
    <w:rsid w:val="00D8492F"/>
    <w:rsid w:val="00D84DC2"/>
    <w:rsid w:val="00D84EDA"/>
    <w:rsid w:val="00D8518D"/>
    <w:rsid w:val="00D855E7"/>
    <w:rsid w:val="00D85E4D"/>
    <w:rsid w:val="00D87AC8"/>
    <w:rsid w:val="00D87AFB"/>
    <w:rsid w:val="00D87CC7"/>
    <w:rsid w:val="00D90F8F"/>
    <w:rsid w:val="00D91516"/>
    <w:rsid w:val="00D9155E"/>
    <w:rsid w:val="00D91BA1"/>
    <w:rsid w:val="00D92101"/>
    <w:rsid w:val="00D92805"/>
    <w:rsid w:val="00D92CE2"/>
    <w:rsid w:val="00D93681"/>
    <w:rsid w:val="00D94315"/>
    <w:rsid w:val="00D94A21"/>
    <w:rsid w:val="00D95423"/>
    <w:rsid w:val="00D9599E"/>
    <w:rsid w:val="00D9642B"/>
    <w:rsid w:val="00D96C00"/>
    <w:rsid w:val="00D97C60"/>
    <w:rsid w:val="00DA1134"/>
    <w:rsid w:val="00DA1382"/>
    <w:rsid w:val="00DA3687"/>
    <w:rsid w:val="00DA3E20"/>
    <w:rsid w:val="00DA462B"/>
    <w:rsid w:val="00DA468C"/>
    <w:rsid w:val="00DA6043"/>
    <w:rsid w:val="00DA60DC"/>
    <w:rsid w:val="00DA68FD"/>
    <w:rsid w:val="00DB032F"/>
    <w:rsid w:val="00DB044B"/>
    <w:rsid w:val="00DB0529"/>
    <w:rsid w:val="00DB0544"/>
    <w:rsid w:val="00DB0B09"/>
    <w:rsid w:val="00DB15D1"/>
    <w:rsid w:val="00DB1C9F"/>
    <w:rsid w:val="00DB2350"/>
    <w:rsid w:val="00DB2BA1"/>
    <w:rsid w:val="00DB3420"/>
    <w:rsid w:val="00DB34EF"/>
    <w:rsid w:val="00DB351D"/>
    <w:rsid w:val="00DB364B"/>
    <w:rsid w:val="00DB3C96"/>
    <w:rsid w:val="00DB3FB1"/>
    <w:rsid w:val="00DB4884"/>
    <w:rsid w:val="00DB4E36"/>
    <w:rsid w:val="00DB561D"/>
    <w:rsid w:val="00DB56E5"/>
    <w:rsid w:val="00DB5958"/>
    <w:rsid w:val="00DB5B23"/>
    <w:rsid w:val="00DB6F31"/>
    <w:rsid w:val="00DC0E56"/>
    <w:rsid w:val="00DC1C05"/>
    <w:rsid w:val="00DC381E"/>
    <w:rsid w:val="00DC4270"/>
    <w:rsid w:val="00DC4848"/>
    <w:rsid w:val="00DC50AC"/>
    <w:rsid w:val="00DC62E8"/>
    <w:rsid w:val="00DD0B74"/>
    <w:rsid w:val="00DD210E"/>
    <w:rsid w:val="00DD2664"/>
    <w:rsid w:val="00DD2E73"/>
    <w:rsid w:val="00DD490F"/>
    <w:rsid w:val="00DD5113"/>
    <w:rsid w:val="00DD52C5"/>
    <w:rsid w:val="00DD65C9"/>
    <w:rsid w:val="00DD6913"/>
    <w:rsid w:val="00DD6E61"/>
    <w:rsid w:val="00DD73B5"/>
    <w:rsid w:val="00DE0A9C"/>
    <w:rsid w:val="00DE2806"/>
    <w:rsid w:val="00DE2CF7"/>
    <w:rsid w:val="00DE3142"/>
    <w:rsid w:val="00DE47A5"/>
    <w:rsid w:val="00DE489B"/>
    <w:rsid w:val="00DE4D14"/>
    <w:rsid w:val="00DE5700"/>
    <w:rsid w:val="00DE70FF"/>
    <w:rsid w:val="00DE74A9"/>
    <w:rsid w:val="00DE7EB4"/>
    <w:rsid w:val="00DF01C2"/>
    <w:rsid w:val="00DF0327"/>
    <w:rsid w:val="00DF08E1"/>
    <w:rsid w:val="00DF0C06"/>
    <w:rsid w:val="00DF13E3"/>
    <w:rsid w:val="00DF1888"/>
    <w:rsid w:val="00DF2020"/>
    <w:rsid w:val="00DF28E9"/>
    <w:rsid w:val="00DF317D"/>
    <w:rsid w:val="00DF31A9"/>
    <w:rsid w:val="00DF3304"/>
    <w:rsid w:val="00DF47B1"/>
    <w:rsid w:val="00DF4939"/>
    <w:rsid w:val="00DF499C"/>
    <w:rsid w:val="00DF517D"/>
    <w:rsid w:val="00DF55C0"/>
    <w:rsid w:val="00DF5B5B"/>
    <w:rsid w:val="00DF5C99"/>
    <w:rsid w:val="00DF6D57"/>
    <w:rsid w:val="00DF74BD"/>
    <w:rsid w:val="00DF777B"/>
    <w:rsid w:val="00E01CBC"/>
    <w:rsid w:val="00E02A9A"/>
    <w:rsid w:val="00E02DC3"/>
    <w:rsid w:val="00E02FAB"/>
    <w:rsid w:val="00E03BB5"/>
    <w:rsid w:val="00E04A3D"/>
    <w:rsid w:val="00E056C8"/>
    <w:rsid w:val="00E057C6"/>
    <w:rsid w:val="00E05E5B"/>
    <w:rsid w:val="00E05FB7"/>
    <w:rsid w:val="00E06169"/>
    <w:rsid w:val="00E0662F"/>
    <w:rsid w:val="00E06D1A"/>
    <w:rsid w:val="00E07296"/>
    <w:rsid w:val="00E073C9"/>
    <w:rsid w:val="00E1093C"/>
    <w:rsid w:val="00E10D46"/>
    <w:rsid w:val="00E11BEF"/>
    <w:rsid w:val="00E11C0D"/>
    <w:rsid w:val="00E12EC3"/>
    <w:rsid w:val="00E14337"/>
    <w:rsid w:val="00E14D09"/>
    <w:rsid w:val="00E14E56"/>
    <w:rsid w:val="00E157F8"/>
    <w:rsid w:val="00E15E2D"/>
    <w:rsid w:val="00E167ED"/>
    <w:rsid w:val="00E16D76"/>
    <w:rsid w:val="00E20347"/>
    <w:rsid w:val="00E216AE"/>
    <w:rsid w:val="00E21B04"/>
    <w:rsid w:val="00E22D87"/>
    <w:rsid w:val="00E22EE7"/>
    <w:rsid w:val="00E22F5C"/>
    <w:rsid w:val="00E2308A"/>
    <w:rsid w:val="00E2334E"/>
    <w:rsid w:val="00E23C73"/>
    <w:rsid w:val="00E248B1"/>
    <w:rsid w:val="00E24A3C"/>
    <w:rsid w:val="00E24A83"/>
    <w:rsid w:val="00E254B2"/>
    <w:rsid w:val="00E26623"/>
    <w:rsid w:val="00E2675C"/>
    <w:rsid w:val="00E26D50"/>
    <w:rsid w:val="00E26DC7"/>
    <w:rsid w:val="00E272AF"/>
    <w:rsid w:val="00E301AF"/>
    <w:rsid w:val="00E302C1"/>
    <w:rsid w:val="00E31315"/>
    <w:rsid w:val="00E317A8"/>
    <w:rsid w:val="00E31939"/>
    <w:rsid w:val="00E31B07"/>
    <w:rsid w:val="00E31EB1"/>
    <w:rsid w:val="00E321BF"/>
    <w:rsid w:val="00E325FB"/>
    <w:rsid w:val="00E327E7"/>
    <w:rsid w:val="00E32899"/>
    <w:rsid w:val="00E3348F"/>
    <w:rsid w:val="00E33648"/>
    <w:rsid w:val="00E3381E"/>
    <w:rsid w:val="00E340CA"/>
    <w:rsid w:val="00E3412E"/>
    <w:rsid w:val="00E3635A"/>
    <w:rsid w:val="00E377A6"/>
    <w:rsid w:val="00E37B05"/>
    <w:rsid w:val="00E37FA3"/>
    <w:rsid w:val="00E40540"/>
    <w:rsid w:val="00E40954"/>
    <w:rsid w:val="00E411EA"/>
    <w:rsid w:val="00E415DA"/>
    <w:rsid w:val="00E41985"/>
    <w:rsid w:val="00E42947"/>
    <w:rsid w:val="00E433A5"/>
    <w:rsid w:val="00E43678"/>
    <w:rsid w:val="00E43A77"/>
    <w:rsid w:val="00E44001"/>
    <w:rsid w:val="00E447EC"/>
    <w:rsid w:val="00E44876"/>
    <w:rsid w:val="00E44CA7"/>
    <w:rsid w:val="00E45B03"/>
    <w:rsid w:val="00E460C2"/>
    <w:rsid w:val="00E463FF"/>
    <w:rsid w:val="00E467E4"/>
    <w:rsid w:val="00E46888"/>
    <w:rsid w:val="00E46951"/>
    <w:rsid w:val="00E46FBC"/>
    <w:rsid w:val="00E472DF"/>
    <w:rsid w:val="00E4792C"/>
    <w:rsid w:val="00E47A3A"/>
    <w:rsid w:val="00E50B3B"/>
    <w:rsid w:val="00E50BE9"/>
    <w:rsid w:val="00E50D1E"/>
    <w:rsid w:val="00E51A25"/>
    <w:rsid w:val="00E526AC"/>
    <w:rsid w:val="00E52878"/>
    <w:rsid w:val="00E53743"/>
    <w:rsid w:val="00E53850"/>
    <w:rsid w:val="00E53D1A"/>
    <w:rsid w:val="00E53EDC"/>
    <w:rsid w:val="00E540BB"/>
    <w:rsid w:val="00E54361"/>
    <w:rsid w:val="00E5468C"/>
    <w:rsid w:val="00E55FF7"/>
    <w:rsid w:val="00E608B7"/>
    <w:rsid w:val="00E61FC3"/>
    <w:rsid w:val="00E62241"/>
    <w:rsid w:val="00E64792"/>
    <w:rsid w:val="00E64DE5"/>
    <w:rsid w:val="00E659A7"/>
    <w:rsid w:val="00E664AB"/>
    <w:rsid w:val="00E66FEC"/>
    <w:rsid w:val="00E67DCC"/>
    <w:rsid w:val="00E67DDA"/>
    <w:rsid w:val="00E7029C"/>
    <w:rsid w:val="00E70355"/>
    <w:rsid w:val="00E709A0"/>
    <w:rsid w:val="00E70B03"/>
    <w:rsid w:val="00E70EA0"/>
    <w:rsid w:val="00E7118A"/>
    <w:rsid w:val="00E71233"/>
    <w:rsid w:val="00E71310"/>
    <w:rsid w:val="00E71F82"/>
    <w:rsid w:val="00E72293"/>
    <w:rsid w:val="00E73101"/>
    <w:rsid w:val="00E7381A"/>
    <w:rsid w:val="00E7418E"/>
    <w:rsid w:val="00E74418"/>
    <w:rsid w:val="00E75401"/>
    <w:rsid w:val="00E76638"/>
    <w:rsid w:val="00E77167"/>
    <w:rsid w:val="00E77923"/>
    <w:rsid w:val="00E77947"/>
    <w:rsid w:val="00E77AAE"/>
    <w:rsid w:val="00E806EA"/>
    <w:rsid w:val="00E80ACF"/>
    <w:rsid w:val="00E80AF6"/>
    <w:rsid w:val="00E80B5D"/>
    <w:rsid w:val="00E80D1B"/>
    <w:rsid w:val="00E82344"/>
    <w:rsid w:val="00E8245F"/>
    <w:rsid w:val="00E82A4D"/>
    <w:rsid w:val="00E82B41"/>
    <w:rsid w:val="00E835E2"/>
    <w:rsid w:val="00E84052"/>
    <w:rsid w:val="00E8443B"/>
    <w:rsid w:val="00E84E47"/>
    <w:rsid w:val="00E856B4"/>
    <w:rsid w:val="00E856C9"/>
    <w:rsid w:val="00E860D2"/>
    <w:rsid w:val="00E86390"/>
    <w:rsid w:val="00E86948"/>
    <w:rsid w:val="00E86C1D"/>
    <w:rsid w:val="00E87E79"/>
    <w:rsid w:val="00E87F05"/>
    <w:rsid w:val="00E92472"/>
    <w:rsid w:val="00E93534"/>
    <w:rsid w:val="00E9415F"/>
    <w:rsid w:val="00E95D79"/>
    <w:rsid w:val="00E96254"/>
    <w:rsid w:val="00E96296"/>
    <w:rsid w:val="00E963A4"/>
    <w:rsid w:val="00E9741D"/>
    <w:rsid w:val="00E9775A"/>
    <w:rsid w:val="00E978EF"/>
    <w:rsid w:val="00EA1445"/>
    <w:rsid w:val="00EA1A46"/>
    <w:rsid w:val="00EA2098"/>
    <w:rsid w:val="00EA4134"/>
    <w:rsid w:val="00EA444E"/>
    <w:rsid w:val="00EA462A"/>
    <w:rsid w:val="00EA5480"/>
    <w:rsid w:val="00EA7F36"/>
    <w:rsid w:val="00EB075A"/>
    <w:rsid w:val="00EB09CA"/>
    <w:rsid w:val="00EB09FB"/>
    <w:rsid w:val="00EB0F59"/>
    <w:rsid w:val="00EB314F"/>
    <w:rsid w:val="00EB3187"/>
    <w:rsid w:val="00EB3A06"/>
    <w:rsid w:val="00EB405A"/>
    <w:rsid w:val="00EB42DC"/>
    <w:rsid w:val="00EB53E2"/>
    <w:rsid w:val="00EB5696"/>
    <w:rsid w:val="00EB590F"/>
    <w:rsid w:val="00EB5D35"/>
    <w:rsid w:val="00EB6903"/>
    <w:rsid w:val="00EB72D7"/>
    <w:rsid w:val="00EC0C06"/>
    <w:rsid w:val="00EC0C09"/>
    <w:rsid w:val="00EC21AE"/>
    <w:rsid w:val="00EC23F7"/>
    <w:rsid w:val="00EC29C2"/>
    <w:rsid w:val="00EC2CF0"/>
    <w:rsid w:val="00EC2D95"/>
    <w:rsid w:val="00EC4722"/>
    <w:rsid w:val="00EC4783"/>
    <w:rsid w:val="00EC5AB5"/>
    <w:rsid w:val="00EC5CD9"/>
    <w:rsid w:val="00EC6EC6"/>
    <w:rsid w:val="00EC72E5"/>
    <w:rsid w:val="00EC7393"/>
    <w:rsid w:val="00ED029E"/>
    <w:rsid w:val="00ED0851"/>
    <w:rsid w:val="00ED12B9"/>
    <w:rsid w:val="00ED1AF4"/>
    <w:rsid w:val="00ED1B6D"/>
    <w:rsid w:val="00ED2497"/>
    <w:rsid w:val="00ED2711"/>
    <w:rsid w:val="00ED2B75"/>
    <w:rsid w:val="00ED3A22"/>
    <w:rsid w:val="00ED3FAE"/>
    <w:rsid w:val="00ED4181"/>
    <w:rsid w:val="00ED4A02"/>
    <w:rsid w:val="00ED5F4C"/>
    <w:rsid w:val="00ED7A8C"/>
    <w:rsid w:val="00EE12A0"/>
    <w:rsid w:val="00EE14D5"/>
    <w:rsid w:val="00EE2B1B"/>
    <w:rsid w:val="00EE2BBA"/>
    <w:rsid w:val="00EE3FBF"/>
    <w:rsid w:val="00EE46C7"/>
    <w:rsid w:val="00EE4A48"/>
    <w:rsid w:val="00EE4D56"/>
    <w:rsid w:val="00EE633C"/>
    <w:rsid w:val="00EE64FA"/>
    <w:rsid w:val="00EE6508"/>
    <w:rsid w:val="00EE7359"/>
    <w:rsid w:val="00EE7524"/>
    <w:rsid w:val="00EE75E1"/>
    <w:rsid w:val="00EF095C"/>
    <w:rsid w:val="00EF09EB"/>
    <w:rsid w:val="00EF287C"/>
    <w:rsid w:val="00EF2C8C"/>
    <w:rsid w:val="00EF31BE"/>
    <w:rsid w:val="00EF341C"/>
    <w:rsid w:val="00EF48A2"/>
    <w:rsid w:val="00EF5AB0"/>
    <w:rsid w:val="00EF5BF7"/>
    <w:rsid w:val="00EF7754"/>
    <w:rsid w:val="00F00A82"/>
    <w:rsid w:val="00F0190A"/>
    <w:rsid w:val="00F0190B"/>
    <w:rsid w:val="00F0216A"/>
    <w:rsid w:val="00F03109"/>
    <w:rsid w:val="00F045B5"/>
    <w:rsid w:val="00F04AFF"/>
    <w:rsid w:val="00F04ED3"/>
    <w:rsid w:val="00F0512C"/>
    <w:rsid w:val="00F0614F"/>
    <w:rsid w:val="00F064E9"/>
    <w:rsid w:val="00F0673D"/>
    <w:rsid w:val="00F067AA"/>
    <w:rsid w:val="00F07809"/>
    <w:rsid w:val="00F109C7"/>
    <w:rsid w:val="00F10E98"/>
    <w:rsid w:val="00F117AD"/>
    <w:rsid w:val="00F11C08"/>
    <w:rsid w:val="00F130E1"/>
    <w:rsid w:val="00F13178"/>
    <w:rsid w:val="00F1552E"/>
    <w:rsid w:val="00F165D7"/>
    <w:rsid w:val="00F1739E"/>
    <w:rsid w:val="00F20A26"/>
    <w:rsid w:val="00F20D98"/>
    <w:rsid w:val="00F20F67"/>
    <w:rsid w:val="00F21B59"/>
    <w:rsid w:val="00F22B5C"/>
    <w:rsid w:val="00F230AE"/>
    <w:rsid w:val="00F232D6"/>
    <w:rsid w:val="00F232DC"/>
    <w:rsid w:val="00F23335"/>
    <w:rsid w:val="00F23EF1"/>
    <w:rsid w:val="00F246B0"/>
    <w:rsid w:val="00F24787"/>
    <w:rsid w:val="00F24B03"/>
    <w:rsid w:val="00F24E5A"/>
    <w:rsid w:val="00F25029"/>
    <w:rsid w:val="00F25118"/>
    <w:rsid w:val="00F25817"/>
    <w:rsid w:val="00F25840"/>
    <w:rsid w:val="00F258D3"/>
    <w:rsid w:val="00F25B27"/>
    <w:rsid w:val="00F25FC6"/>
    <w:rsid w:val="00F26749"/>
    <w:rsid w:val="00F26C07"/>
    <w:rsid w:val="00F26D05"/>
    <w:rsid w:val="00F27A7F"/>
    <w:rsid w:val="00F3032E"/>
    <w:rsid w:val="00F3044C"/>
    <w:rsid w:val="00F30F97"/>
    <w:rsid w:val="00F322E9"/>
    <w:rsid w:val="00F34579"/>
    <w:rsid w:val="00F35499"/>
    <w:rsid w:val="00F3572B"/>
    <w:rsid w:val="00F35AAB"/>
    <w:rsid w:val="00F3669F"/>
    <w:rsid w:val="00F36E4D"/>
    <w:rsid w:val="00F37426"/>
    <w:rsid w:val="00F37704"/>
    <w:rsid w:val="00F3782F"/>
    <w:rsid w:val="00F404C4"/>
    <w:rsid w:val="00F40661"/>
    <w:rsid w:val="00F406B0"/>
    <w:rsid w:val="00F40FDA"/>
    <w:rsid w:val="00F414EE"/>
    <w:rsid w:val="00F41E5F"/>
    <w:rsid w:val="00F426B1"/>
    <w:rsid w:val="00F42A64"/>
    <w:rsid w:val="00F44257"/>
    <w:rsid w:val="00F44B33"/>
    <w:rsid w:val="00F44F74"/>
    <w:rsid w:val="00F45255"/>
    <w:rsid w:val="00F454C9"/>
    <w:rsid w:val="00F45A76"/>
    <w:rsid w:val="00F46D2B"/>
    <w:rsid w:val="00F476F0"/>
    <w:rsid w:val="00F47772"/>
    <w:rsid w:val="00F504CE"/>
    <w:rsid w:val="00F50997"/>
    <w:rsid w:val="00F521E1"/>
    <w:rsid w:val="00F53289"/>
    <w:rsid w:val="00F53BBB"/>
    <w:rsid w:val="00F53C15"/>
    <w:rsid w:val="00F53C61"/>
    <w:rsid w:val="00F54310"/>
    <w:rsid w:val="00F5476B"/>
    <w:rsid w:val="00F55706"/>
    <w:rsid w:val="00F55B19"/>
    <w:rsid w:val="00F55E06"/>
    <w:rsid w:val="00F573EF"/>
    <w:rsid w:val="00F57563"/>
    <w:rsid w:val="00F60195"/>
    <w:rsid w:val="00F61985"/>
    <w:rsid w:val="00F61BC8"/>
    <w:rsid w:val="00F627FE"/>
    <w:rsid w:val="00F62AE0"/>
    <w:rsid w:val="00F62E2C"/>
    <w:rsid w:val="00F62E6B"/>
    <w:rsid w:val="00F63026"/>
    <w:rsid w:val="00F63034"/>
    <w:rsid w:val="00F633E0"/>
    <w:rsid w:val="00F638E7"/>
    <w:rsid w:val="00F64952"/>
    <w:rsid w:val="00F64FA4"/>
    <w:rsid w:val="00F657F5"/>
    <w:rsid w:val="00F66F76"/>
    <w:rsid w:val="00F70C91"/>
    <w:rsid w:val="00F71C25"/>
    <w:rsid w:val="00F71DBA"/>
    <w:rsid w:val="00F7211F"/>
    <w:rsid w:val="00F7224C"/>
    <w:rsid w:val="00F72746"/>
    <w:rsid w:val="00F72F6D"/>
    <w:rsid w:val="00F73140"/>
    <w:rsid w:val="00F73A24"/>
    <w:rsid w:val="00F74712"/>
    <w:rsid w:val="00F74EDF"/>
    <w:rsid w:val="00F7510A"/>
    <w:rsid w:val="00F760C1"/>
    <w:rsid w:val="00F76320"/>
    <w:rsid w:val="00F76BC6"/>
    <w:rsid w:val="00F80175"/>
    <w:rsid w:val="00F81152"/>
    <w:rsid w:val="00F8126C"/>
    <w:rsid w:val="00F813C5"/>
    <w:rsid w:val="00F815B8"/>
    <w:rsid w:val="00F8164D"/>
    <w:rsid w:val="00F823C5"/>
    <w:rsid w:val="00F827C0"/>
    <w:rsid w:val="00F82906"/>
    <w:rsid w:val="00F83070"/>
    <w:rsid w:val="00F83240"/>
    <w:rsid w:val="00F83B4E"/>
    <w:rsid w:val="00F8422B"/>
    <w:rsid w:val="00F8434A"/>
    <w:rsid w:val="00F84CFF"/>
    <w:rsid w:val="00F86808"/>
    <w:rsid w:val="00F90B21"/>
    <w:rsid w:val="00F91147"/>
    <w:rsid w:val="00F91A8C"/>
    <w:rsid w:val="00F91E63"/>
    <w:rsid w:val="00F91F98"/>
    <w:rsid w:val="00F92DBB"/>
    <w:rsid w:val="00F92EAE"/>
    <w:rsid w:val="00F9351D"/>
    <w:rsid w:val="00F93D3F"/>
    <w:rsid w:val="00F94723"/>
    <w:rsid w:val="00F9581A"/>
    <w:rsid w:val="00F95FD1"/>
    <w:rsid w:val="00FA0016"/>
    <w:rsid w:val="00FA089A"/>
    <w:rsid w:val="00FA0BB7"/>
    <w:rsid w:val="00FA0BBF"/>
    <w:rsid w:val="00FA1329"/>
    <w:rsid w:val="00FA22DB"/>
    <w:rsid w:val="00FA357E"/>
    <w:rsid w:val="00FA4179"/>
    <w:rsid w:val="00FA4230"/>
    <w:rsid w:val="00FA4600"/>
    <w:rsid w:val="00FA4844"/>
    <w:rsid w:val="00FA4D1B"/>
    <w:rsid w:val="00FA58E1"/>
    <w:rsid w:val="00FA6A04"/>
    <w:rsid w:val="00FA71F4"/>
    <w:rsid w:val="00FB23B9"/>
    <w:rsid w:val="00FB299D"/>
    <w:rsid w:val="00FB2FE7"/>
    <w:rsid w:val="00FB3836"/>
    <w:rsid w:val="00FB39E1"/>
    <w:rsid w:val="00FB4353"/>
    <w:rsid w:val="00FB4B48"/>
    <w:rsid w:val="00FB4C6F"/>
    <w:rsid w:val="00FB62E6"/>
    <w:rsid w:val="00FB6331"/>
    <w:rsid w:val="00FB7FD8"/>
    <w:rsid w:val="00FC09A1"/>
    <w:rsid w:val="00FC1400"/>
    <w:rsid w:val="00FC1973"/>
    <w:rsid w:val="00FC1BF7"/>
    <w:rsid w:val="00FC20FA"/>
    <w:rsid w:val="00FC2249"/>
    <w:rsid w:val="00FC277F"/>
    <w:rsid w:val="00FC302F"/>
    <w:rsid w:val="00FC3E34"/>
    <w:rsid w:val="00FC41FD"/>
    <w:rsid w:val="00FC4325"/>
    <w:rsid w:val="00FC5C9C"/>
    <w:rsid w:val="00FC62A4"/>
    <w:rsid w:val="00FC65B9"/>
    <w:rsid w:val="00FC6BEB"/>
    <w:rsid w:val="00FC778F"/>
    <w:rsid w:val="00FD03F0"/>
    <w:rsid w:val="00FD0EE0"/>
    <w:rsid w:val="00FD2769"/>
    <w:rsid w:val="00FD3352"/>
    <w:rsid w:val="00FD38C7"/>
    <w:rsid w:val="00FD45C8"/>
    <w:rsid w:val="00FD46B6"/>
    <w:rsid w:val="00FD516C"/>
    <w:rsid w:val="00FD5804"/>
    <w:rsid w:val="00FD5CFF"/>
    <w:rsid w:val="00FD6473"/>
    <w:rsid w:val="00FD69B7"/>
    <w:rsid w:val="00FD6B1C"/>
    <w:rsid w:val="00FD75A1"/>
    <w:rsid w:val="00FE059C"/>
    <w:rsid w:val="00FE0876"/>
    <w:rsid w:val="00FE0A41"/>
    <w:rsid w:val="00FE10B1"/>
    <w:rsid w:val="00FE1BC8"/>
    <w:rsid w:val="00FE285E"/>
    <w:rsid w:val="00FE4A7E"/>
    <w:rsid w:val="00FE4D4C"/>
    <w:rsid w:val="00FE6B87"/>
    <w:rsid w:val="00FE6D12"/>
    <w:rsid w:val="00FE7E0F"/>
    <w:rsid w:val="00FF00B4"/>
    <w:rsid w:val="00FF0749"/>
    <w:rsid w:val="00FF0B1E"/>
    <w:rsid w:val="00FF34CF"/>
    <w:rsid w:val="00FF3AA4"/>
    <w:rsid w:val="00FF4122"/>
    <w:rsid w:val="00FF4BBB"/>
    <w:rsid w:val="00FF65A5"/>
    <w:rsid w:val="00FF79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80245"/>
  <w15:docId w15:val="{53888223-E640-4681-B9B0-71A40E3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autoRedefine/>
    <w:qFormat/>
    <w:rsid w:val="002456ED"/>
    <w:pPr>
      <w:suppressAutoHyphens/>
      <w:spacing w:before="120" w:after="120"/>
      <w:jc w:val="both"/>
    </w:pPr>
    <w:rPr>
      <w:rFonts w:asciiTheme="majorHAnsi" w:hAnsiTheme="majorHAnsi"/>
      <w:sz w:val="22"/>
      <w:szCs w:val="24"/>
      <w:lang w:eastAsia="ar-SA"/>
    </w:rPr>
  </w:style>
  <w:style w:type="paragraph" w:styleId="Cmsor1">
    <w:name w:val="heading 1"/>
    <w:basedOn w:val="Norml"/>
    <w:next w:val="Norml"/>
    <w:autoRedefine/>
    <w:qFormat/>
    <w:rsid w:val="00C65A2A"/>
    <w:pPr>
      <w:keepNext/>
      <w:outlineLvl w:val="0"/>
    </w:pPr>
    <w:rPr>
      <w:b/>
      <w:bCs/>
      <w:sz w:val="32"/>
      <w:szCs w:val="32"/>
    </w:rPr>
  </w:style>
  <w:style w:type="paragraph" w:styleId="Cmsor2">
    <w:name w:val="heading 2"/>
    <w:aliases w:val="határozat száma"/>
    <w:basedOn w:val="Norml"/>
    <w:next w:val="Norml"/>
    <w:autoRedefine/>
    <w:qFormat/>
    <w:rsid w:val="00C65A2A"/>
    <w:pPr>
      <w:keepNext/>
      <w:numPr>
        <w:ilvl w:val="1"/>
        <w:numId w:val="1"/>
      </w:numPr>
      <w:ind w:left="3402"/>
      <w:jc w:val="center"/>
      <w:outlineLvl w:val="1"/>
    </w:pPr>
    <w:rPr>
      <w:rFonts w:cs="Arial"/>
      <w:b/>
      <w:bCs/>
      <w:i/>
      <w:iCs/>
      <w:sz w:val="28"/>
      <w:szCs w:val="28"/>
    </w:rPr>
  </w:style>
  <w:style w:type="paragraph" w:styleId="Cmsor3">
    <w:name w:val="heading 3"/>
    <w:basedOn w:val="Norml"/>
    <w:next w:val="Norml"/>
    <w:link w:val="Cmsor3Char"/>
    <w:qFormat/>
    <w:rsid w:val="00BD4632"/>
    <w:pPr>
      <w:keepNext/>
      <w:numPr>
        <w:ilvl w:val="2"/>
        <w:numId w:val="1"/>
      </w:numPr>
      <w:spacing w:before="240"/>
      <w:outlineLvl w:val="2"/>
    </w:pPr>
    <w:rPr>
      <w:b/>
      <w:sz w:val="28"/>
      <w:szCs w:val="28"/>
    </w:rPr>
  </w:style>
  <w:style w:type="paragraph" w:styleId="Cmsor4">
    <w:name w:val="heading 4"/>
    <w:basedOn w:val="Norml"/>
    <w:next w:val="Norml"/>
    <w:qFormat/>
    <w:rsid w:val="00110E5B"/>
    <w:pPr>
      <w:keepNext/>
      <w:numPr>
        <w:ilvl w:val="3"/>
        <w:numId w:val="1"/>
      </w:numPr>
      <w:jc w:val="center"/>
      <w:outlineLvl w:val="3"/>
    </w:pPr>
    <w:rPr>
      <w:b/>
      <w:bCs/>
      <w:i/>
      <w:iCs/>
      <w:sz w:val="28"/>
      <w:szCs w:val="28"/>
    </w:rPr>
  </w:style>
  <w:style w:type="paragraph" w:styleId="Cmsor5">
    <w:name w:val="heading 5"/>
    <w:basedOn w:val="Norml"/>
    <w:next w:val="Norml"/>
    <w:qFormat/>
    <w:rsid w:val="00F42A64"/>
    <w:pPr>
      <w:spacing w:before="240" w:after="60"/>
      <w:outlineLvl w:val="4"/>
    </w:pPr>
    <w:rPr>
      <w:b/>
      <w:bCs/>
      <w:i/>
      <w:iCs/>
      <w:sz w:val="26"/>
      <w:szCs w:val="26"/>
    </w:rPr>
  </w:style>
  <w:style w:type="paragraph" w:styleId="Cmsor6">
    <w:name w:val="heading 6"/>
    <w:basedOn w:val="Norml"/>
    <w:next w:val="Norml"/>
    <w:autoRedefine/>
    <w:qFormat/>
    <w:rsid w:val="00331119"/>
    <w:pPr>
      <w:outlineLvl w:val="5"/>
    </w:pPr>
    <w:rPr>
      <w:b/>
      <w:bCs/>
      <w:smallCaps/>
      <w14:shadow w14:blurRad="50800" w14:dist="38100" w14:dir="2700000" w14:sx="100000" w14:sy="100000" w14:kx="0" w14:ky="0" w14:algn="tl">
        <w14:srgbClr w14:val="000000">
          <w14:alpha w14:val="60000"/>
        </w14:srgbClr>
      </w14:shadow>
    </w:rPr>
  </w:style>
  <w:style w:type="paragraph" w:styleId="Cmsor7">
    <w:name w:val="heading 7"/>
    <w:basedOn w:val="Norml"/>
    <w:next w:val="Norml"/>
    <w:link w:val="Cmsor7Char"/>
    <w:autoRedefine/>
    <w:qFormat/>
    <w:rsid w:val="00304B8A"/>
    <w:pPr>
      <w:ind w:left="567"/>
      <w:outlineLvl w:val="6"/>
    </w:pPr>
    <w:rPr>
      <w:smallCaps/>
      <w:szCs w:val="22"/>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110E5B"/>
    <w:rPr>
      <w:rFonts w:ascii="Symbol" w:hAnsi="Symbol"/>
    </w:rPr>
  </w:style>
  <w:style w:type="character" w:customStyle="1" w:styleId="Absatz-Standardschriftart">
    <w:name w:val="Absatz-Standardschriftart"/>
    <w:rsid w:val="00110E5B"/>
  </w:style>
  <w:style w:type="character" w:customStyle="1" w:styleId="WW8Num1z0">
    <w:name w:val="WW8Num1z0"/>
    <w:rsid w:val="00110E5B"/>
    <w:rPr>
      <w:rFonts w:ascii="Symbol" w:hAnsi="Symbol"/>
    </w:rPr>
  </w:style>
  <w:style w:type="character" w:customStyle="1" w:styleId="WW8Num1z1">
    <w:name w:val="WW8Num1z1"/>
    <w:rsid w:val="00110E5B"/>
    <w:rPr>
      <w:rFonts w:ascii="Courier New" w:hAnsi="Courier New" w:cs="Courier New"/>
    </w:rPr>
  </w:style>
  <w:style w:type="character" w:customStyle="1" w:styleId="WW8Num1z2">
    <w:name w:val="WW8Num1z2"/>
    <w:rsid w:val="00110E5B"/>
    <w:rPr>
      <w:rFonts w:ascii="Wingdings" w:hAnsi="Wingdings"/>
    </w:rPr>
  </w:style>
  <w:style w:type="character" w:customStyle="1" w:styleId="WW8Num2z0">
    <w:name w:val="WW8Num2z0"/>
    <w:rsid w:val="00110E5B"/>
    <w:rPr>
      <w:rFonts w:ascii="Symbol" w:hAnsi="Symbol"/>
    </w:rPr>
  </w:style>
  <w:style w:type="character" w:customStyle="1" w:styleId="WW8Num2z1">
    <w:name w:val="WW8Num2z1"/>
    <w:rsid w:val="00110E5B"/>
    <w:rPr>
      <w:rFonts w:ascii="Courier New" w:hAnsi="Courier New" w:cs="Courier New"/>
    </w:rPr>
  </w:style>
  <w:style w:type="character" w:customStyle="1" w:styleId="WW8Num2z2">
    <w:name w:val="WW8Num2z2"/>
    <w:rsid w:val="00110E5B"/>
    <w:rPr>
      <w:rFonts w:ascii="Wingdings" w:hAnsi="Wingdings"/>
    </w:rPr>
  </w:style>
  <w:style w:type="character" w:customStyle="1" w:styleId="WW8Num3z1">
    <w:name w:val="WW8Num3z1"/>
    <w:rsid w:val="00110E5B"/>
    <w:rPr>
      <w:rFonts w:ascii="Courier New" w:hAnsi="Courier New" w:cs="Courier New"/>
    </w:rPr>
  </w:style>
  <w:style w:type="character" w:customStyle="1" w:styleId="WW8Num3z2">
    <w:name w:val="WW8Num3z2"/>
    <w:rsid w:val="00110E5B"/>
    <w:rPr>
      <w:rFonts w:ascii="Wingdings" w:hAnsi="Wingdings"/>
    </w:rPr>
  </w:style>
  <w:style w:type="character" w:customStyle="1" w:styleId="WW8Num4z0">
    <w:name w:val="WW8Num4z0"/>
    <w:rsid w:val="00110E5B"/>
    <w:rPr>
      <w:rFonts w:ascii="Symbol" w:hAnsi="Symbol"/>
    </w:rPr>
  </w:style>
  <w:style w:type="character" w:customStyle="1" w:styleId="WW8Num4z1">
    <w:name w:val="WW8Num4z1"/>
    <w:rsid w:val="00110E5B"/>
    <w:rPr>
      <w:rFonts w:ascii="Courier New" w:hAnsi="Courier New" w:cs="Courier New"/>
    </w:rPr>
  </w:style>
  <w:style w:type="character" w:customStyle="1" w:styleId="WW8Num4z2">
    <w:name w:val="WW8Num4z2"/>
    <w:rsid w:val="00110E5B"/>
    <w:rPr>
      <w:rFonts w:ascii="Wingdings" w:hAnsi="Wingdings"/>
    </w:rPr>
  </w:style>
  <w:style w:type="character" w:customStyle="1" w:styleId="WW8Num5z0">
    <w:name w:val="WW8Num5z0"/>
    <w:rsid w:val="00110E5B"/>
    <w:rPr>
      <w:rFonts w:ascii="Symbol" w:hAnsi="Symbol"/>
    </w:rPr>
  </w:style>
  <w:style w:type="character" w:customStyle="1" w:styleId="WW8Num5z1">
    <w:name w:val="WW8Num5z1"/>
    <w:rsid w:val="00110E5B"/>
    <w:rPr>
      <w:rFonts w:ascii="Courier New" w:hAnsi="Courier New" w:cs="Courier New"/>
    </w:rPr>
  </w:style>
  <w:style w:type="character" w:customStyle="1" w:styleId="WW8Num5z2">
    <w:name w:val="WW8Num5z2"/>
    <w:rsid w:val="00110E5B"/>
    <w:rPr>
      <w:rFonts w:ascii="Wingdings" w:hAnsi="Wingdings"/>
    </w:rPr>
  </w:style>
  <w:style w:type="character" w:styleId="Oldalszm">
    <w:name w:val="page number"/>
    <w:basedOn w:val="Bekezdsalapbettpusa"/>
    <w:rsid w:val="00110E5B"/>
  </w:style>
  <w:style w:type="character" w:styleId="Kiemels2">
    <w:name w:val="Strong"/>
    <w:basedOn w:val="Bekezdsalapbettpusa"/>
    <w:uiPriority w:val="22"/>
    <w:qFormat/>
    <w:rsid w:val="00110E5B"/>
    <w:rPr>
      <w:b/>
      <w:bCs/>
    </w:rPr>
  </w:style>
  <w:style w:type="character" w:customStyle="1" w:styleId="CharChar1">
    <w:name w:val="Char Char1"/>
    <w:basedOn w:val="Bekezdsalapbettpusa"/>
    <w:rsid w:val="00110E5B"/>
    <w:rPr>
      <w:b/>
      <w:i/>
      <w:sz w:val="32"/>
      <w:szCs w:val="24"/>
      <w:lang w:val="hu-HU" w:eastAsia="ar-SA" w:bidi="ar-SA"/>
    </w:rPr>
  </w:style>
  <w:style w:type="character" w:customStyle="1" w:styleId="Felsorolsjel">
    <w:name w:val="Felsorolásjel"/>
    <w:rsid w:val="00110E5B"/>
    <w:rPr>
      <w:rFonts w:ascii="StarSymbol" w:eastAsia="StarSymbol" w:hAnsi="StarSymbol" w:cs="StarSymbol"/>
      <w:sz w:val="18"/>
      <w:szCs w:val="18"/>
    </w:rPr>
  </w:style>
  <w:style w:type="paragraph" w:customStyle="1" w:styleId="Cmsor">
    <w:name w:val="Címsor"/>
    <w:basedOn w:val="Norml"/>
    <w:next w:val="Szvegtrzs"/>
    <w:rsid w:val="00110E5B"/>
    <w:pPr>
      <w:keepNext/>
      <w:spacing w:before="240"/>
    </w:pPr>
    <w:rPr>
      <w:rFonts w:ascii="Arial" w:eastAsia="Lucida Sans Unicode" w:hAnsi="Arial" w:cs="Tahoma"/>
      <w:sz w:val="28"/>
      <w:szCs w:val="28"/>
    </w:rPr>
  </w:style>
  <w:style w:type="paragraph" w:styleId="Szvegtrzs">
    <w:name w:val="Body Text"/>
    <w:basedOn w:val="Norml"/>
    <w:link w:val="SzvegtrzsChar"/>
    <w:rsid w:val="00110E5B"/>
    <w:pPr>
      <w:jc w:val="center"/>
    </w:pPr>
    <w:rPr>
      <w:b/>
      <w:bCs/>
      <w:i/>
      <w:iCs/>
      <w:sz w:val="28"/>
    </w:rPr>
  </w:style>
  <w:style w:type="paragraph" w:styleId="Lista">
    <w:name w:val="List"/>
    <w:basedOn w:val="Szvegtrzs"/>
    <w:rsid w:val="00110E5B"/>
    <w:rPr>
      <w:rFonts w:cs="Tahoma"/>
    </w:rPr>
  </w:style>
  <w:style w:type="paragraph" w:customStyle="1" w:styleId="Felirat">
    <w:name w:val="Felirat"/>
    <w:basedOn w:val="Norml"/>
    <w:rsid w:val="00110E5B"/>
    <w:pPr>
      <w:suppressLineNumbers/>
    </w:pPr>
    <w:rPr>
      <w:rFonts w:cs="Tahoma"/>
      <w:i/>
      <w:iCs/>
    </w:rPr>
  </w:style>
  <w:style w:type="paragraph" w:customStyle="1" w:styleId="Trgymutat">
    <w:name w:val="Tárgymutató"/>
    <w:basedOn w:val="Norml"/>
    <w:rsid w:val="00110E5B"/>
    <w:pPr>
      <w:suppressLineNumbers/>
    </w:pPr>
    <w:rPr>
      <w:rFonts w:cs="Tahoma"/>
    </w:rPr>
  </w:style>
  <w:style w:type="paragraph" w:styleId="lfej">
    <w:name w:val="header"/>
    <w:basedOn w:val="Norml"/>
    <w:rsid w:val="00110E5B"/>
    <w:pPr>
      <w:tabs>
        <w:tab w:val="center" w:pos="4536"/>
        <w:tab w:val="right" w:pos="9072"/>
      </w:tabs>
      <w:jc w:val="right"/>
    </w:pPr>
    <w:rPr>
      <w:b/>
      <w:smallCaps/>
      <w:sz w:val="16"/>
      <w:szCs w:val="16"/>
    </w:rPr>
  </w:style>
  <w:style w:type="paragraph" w:styleId="TJ3">
    <w:name w:val="toc 3"/>
    <w:basedOn w:val="Norml"/>
    <w:next w:val="Norml"/>
    <w:semiHidden/>
    <w:rsid w:val="00110E5B"/>
    <w:pPr>
      <w:spacing w:before="0" w:after="0"/>
      <w:ind w:left="480"/>
      <w:jc w:val="left"/>
    </w:pPr>
    <w:rPr>
      <w:i/>
      <w:iCs/>
      <w:sz w:val="20"/>
      <w:szCs w:val="20"/>
    </w:rPr>
  </w:style>
  <w:style w:type="paragraph" w:styleId="TJ4">
    <w:name w:val="toc 4"/>
    <w:basedOn w:val="Norml"/>
    <w:next w:val="Norml"/>
    <w:semiHidden/>
    <w:rsid w:val="00110E5B"/>
    <w:pPr>
      <w:spacing w:before="0" w:after="0"/>
      <w:ind w:left="720"/>
      <w:jc w:val="left"/>
    </w:pPr>
    <w:rPr>
      <w:sz w:val="18"/>
      <w:szCs w:val="18"/>
    </w:rPr>
  </w:style>
  <w:style w:type="paragraph" w:styleId="llb">
    <w:name w:val="footer"/>
    <w:basedOn w:val="Norml"/>
    <w:rsid w:val="00110E5B"/>
    <w:pPr>
      <w:tabs>
        <w:tab w:val="center" w:pos="4536"/>
        <w:tab w:val="right" w:pos="9072"/>
      </w:tabs>
    </w:pPr>
  </w:style>
  <w:style w:type="paragraph" w:styleId="Cm">
    <w:name w:val="Title"/>
    <w:basedOn w:val="Norml"/>
    <w:next w:val="Alcm"/>
    <w:autoRedefine/>
    <w:qFormat/>
    <w:rsid w:val="008B6835"/>
    <w:pPr>
      <w:spacing w:before="240" w:after="240"/>
      <w:contextualSpacing/>
      <w:jc w:val="center"/>
    </w:pPr>
    <w:rPr>
      <w:b/>
      <w:sz w:val="40"/>
      <w:szCs w:val="40"/>
    </w:rPr>
  </w:style>
  <w:style w:type="paragraph" w:styleId="Alcm">
    <w:name w:val="Subtitle"/>
    <w:basedOn w:val="Cmsor"/>
    <w:next w:val="Szvegtrzs"/>
    <w:qFormat/>
    <w:rsid w:val="00110E5B"/>
    <w:pPr>
      <w:jc w:val="center"/>
    </w:pPr>
    <w:rPr>
      <w:i/>
      <w:iCs/>
    </w:rPr>
  </w:style>
  <w:style w:type="paragraph" w:customStyle="1" w:styleId="hatrozat2">
    <w:name w:val="határozat2"/>
    <w:basedOn w:val="hatrozatszvege"/>
    <w:link w:val="hatrozat2Char"/>
    <w:autoRedefine/>
    <w:rsid w:val="00BB0A12"/>
    <w:pPr>
      <w:ind w:left="3686" w:hanging="284"/>
      <w:contextualSpacing/>
    </w:pPr>
  </w:style>
  <w:style w:type="paragraph" w:customStyle="1" w:styleId="CharCharCharCharCharCharCharCharCharCharCharCharCharChar">
    <w:name w:val="Char Char Char Char Char Char Char Char Char Char Char Char Char Char"/>
    <w:basedOn w:val="Norml"/>
    <w:rsid w:val="00110E5B"/>
    <w:pPr>
      <w:spacing w:before="0" w:after="160" w:line="240" w:lineRule="exact"/>
      <w:jc w:val="left"/>
    </w:pPr>
    <w:rPr>
      <w:rFonts w:ascii="Tahoma" w:hAnsi="Tahoma"/>
      <w:sz w:val="20"/>
      <w:szCs w:val="20"/>
      <w:lang w:val="en-US"/>
    </w:rPr>
  </w:style>
  <w:style w:type="paragraph" w:styleId="Lista3">
    <w:name w:val="List 3"/>
    <w:basedOn w:val="Norml"/>
    <w:autoRedefine/>
    <w:rsid w:val="00167EFD"/>
    <w:pPr>
      <w:ind w:left="851" w:hanging="284"/>
      <w:contextualSpacing/>
    </w:pPr>
  </w:style>
  <w:style w:type="paragraph" w:styleId="Buborkszveg">
    <w:name w:val="Balloon Text"/>
    <w:basedOn w:val="Norml"/>
    <w:rsid w:val="00110E5B"/>
    <w:rPr>
      <w:rFonts w:ascii="Tahoma" w:hAnsi="Tahoma" w:cs="Tahoma"/>
      <w:sz w:val="16"/>
      <w:szCs w:val="16"/>
    </w:rPr>
  </w:style>
  <w:style w:type="paragraph" w:styleId="Lista2">
    <w:name w:val="List 2"/>
    <w:basedOn w:val="Norml"/>
    <w:autoRedefine/>
    <w:rsid w:val="00331119"/>
    <w:pPr>
      <w:ind w:left="568" w:hanging="284"/>
    </w:pPr>
  </w:style>
  <w:style w:type="paragraph" w:styleId="Szvegtrzsbehzssal2">
    <w:name w:val="Body Text Indent 2"/>
    <w:basedOn w:val="Norml"/>
    <w:rsid w:val="00110E5B"/>
    <w:pPr>
      <w:ind w:left="4253"/>
      <w:jc w:val="left"/>
    </w:pPr>
  </w:style>
  <w:style w:type="paragraph" w:styleId="Lista4">
    <w:name w:val="List 4"/>
    <w:basedOn w:val="Norml"/>
    <w:rsid w:val="00110E5B"/>
    <w:pPr>
      <w:ind w:left="1132" w:hanging="283"/>
      <w:jc w:val="left"/>
    </w:pPr>
  </w:style>
  <w:style w:type="paragraph" w:styleId="Listafolytatsa4">
    <w:name w:val="List Continue 4"/>
    <w:basedOn w:val="Norml"/>
    <w:rsid w:val="00110E5B"/>
    <w:pPr>
      <w:ind w:left="1132"/>
    </w:pPr>
  </w:style>
  <w:style w:type="paragraph" w:styleId="Lista5">
    <w:name w:val="List 5"/>
    <w:basedOn w:val="Norml"/>
    <w:autoRedefine/>
    <w:rsid w:val="00167EFD"/>
    <w:pPr>
      <w:tabs>
        <w:tab w:val="left" w:pos="7797"/>
      </w:tabs>
      <w:ind w:left="1304" w:hanging="170"/>
      <w:jc w:val="left"/>
    </w:pPr>
    <w:rPr>
      <w:bCs/>
    </w:rPr>
  </w:style>
  <w:style w:type="paragraph" w:styleId="Szvegtrzsbehzssal">
    <w:name w:val="Body Text Indent"/>
    <w:basedOn w:val="Norml"/>
    <w:rsid w:val="00110E5B"/>
    <w:pPr>
      <w:ind w:left="4139"/>
    </w:pPr>
  </w:style>
  <w:style w:type="paragraph" w:styleId="Szvegtrzsbehzssal3">
    <w:name w:val="Body Text Indent 3"/>
    <w:basedOn w:val="Norml"/>
    <w:rsid w:val="00110E5B"/>
    <w:pPr>
      <w:ind w:left="4253"/>
    </w:pPr>
  </w:style>
  <w:style w:type="paragraph" w:styleId="Szvegtrzs2">
    <w:name w:val="Body Text 2"/>
    <w:basedOn w:val="Norml"/>
    <w:link w:val="Szvegtrzs2Char"/>
    <w:rsid w:val="00110E5B"/>
    <w:rPr>
      <w:b/>
      <w:bCs/>
      <w:sz w:val="28"/>
    </w:rPr>
  </w:style>
  <w:style w:type="paragraph" w:customStyle="1" w:styleId="Stlus21">
    <w:name w:val="Stílus21"/>
    <w:basedOn w:val="Cmsor3"/>
    <w:rsid w:val="00110E5B"/>
    <w:pPr>
      <w:numPr>
        <w:ilvl w:val="0"/>
        <w:numId w:val="0"/>
      </w:numPr>
      <w:spacing w:after="60"/>
      <w:jc w:val="left"/>
    </w:pPr>
    <w:rPr>
      <w:rFonts w:cs="Arial"/>
      <w:bCs/>
      <w:szCs w:val="26"/>
    </w:rPr>
  </w:style>
  <w:style w:type="paragraph" w:customStyle="1" w:styleId="Stlus8">
    <w:name w:val="Stílus8"/>
    <w:basedOn w:val="Cmsor3"/>
    <w:rsid w:val="00110E5B"/>
    <w:pPr>
      <w:numPr>
        <w:ilvl w:val="0"/>
        <w:numId w:val="0"/>
      </w:numPr>
      <w:spacing w:after="60"/>
      <w:jc w:val="left"/>
    </w:pPr>
    <w:rPr>
      <w:rFonts w:cs="Arial"/>
      <w:bCs/>
      <w:szCs w:val="26"/>
    </w:rPr>
  </w:style>
  <w:style w:type="paragraph" w:customStyle="1" w:styleId="Tblzattartalom">
    <w:name w:val="Táblázattartalom"/>
    <w:basedOn w:val="Norml"/>
    <w:rsid w:val="00110E5B"/>
    <w:pPr>
      <w:suppressLineNumbers/>
    </w:pPr>
  </w:style>
  <w:style w:type="paragraph" w:customStyle="1" w:styleId="Tblzatfejlc">
    <w:name w:val="Táblázatfejléc"/>
    <w:basedOn w:val="Tblzattartalom"/>
    <w:rsid w:val="00110E5B"/>
    <w:pPr>
      <w:jc w:val="center"/>
    </w:pPr>
    <w:rPr>
      <w:b/>
      <w:bCs/>
    </w:rPr>
  </w:style>
  <w:style w:type="paragraph" w:styleId="TJ1">
    <w:name w:val="toc 1"/>
    <w:basedOn w:val="Trgymutat"/>
    <w:uiPriority w:val="39"/>
    <w:rsid w:val="00110E5B"/>
    <w:pPr>
      <w:suppressLineNumbers w:val="0"/>
      <w:jc w:val="left"/>
    </w:pPr>
    <w:rPr>
      <w:rFonts w:cs="Times New Roman"/>
      <w:b/>
      <w:bCs/>
      <w:caps/>
      <w:sz w:val="20"/>
      <w:szCs w:val="20"/>
    </w:rPr>
  </w:style>
  <w:style w:type="paragraph" w:styleId="TJ2">
    <w:name w:val="toc 2"/>
    <w:basedOn w:val="Trgymutat"/>
    <w:uiPriority w:val="39"/>
    <w:rsid w:val="00110E5B"/>
    <w:pPr>
      <w:suppressLineNumbers w:val="0"/>
      <w:spacing w:before="0" w:after="0"/>
      <w:ind w:left="240"/>
      <w:jc w:val="left"/>
    </w:pPr>
    <w:rPr>
      <w:rFonts w:cs="Times New Roman"/>
      <w:smallCaps/>
      <w:sz w:val="20"/>
      <w:szCs w:val="20"/>
    </w:rPr>
  </w:style>
  <w:style w:type="paragraph" w:styleId="TJ5">
    <w:name w:val="toc 5"/>
    <w:basedOn w:val="Trgymutat"/>
    <w:semiHidden/>
    <w:rsid w:val="00110E5B"/>
    <w:pPr>
      <w:suppressLineNumbers w:val="0"/>
      <w:spacing w:before="0" w:after="0"/>
      <w:ind w:left="960"/>
      <w:jc w:val="left"/>
    </w:pPr>
    <w:rPr>
      <w:rFonts w:cs="Times New Roman"/>
      <w:sz w:val="18"/>
      <w:szCs w:val="18"/>
    </w:rPr>
  </w:style>
  <w:style w:type="paragraph" w:styleId="TJ6">
    <w:name w:val="toc 6"/>
    <w:basedOn w:val="Trgymutat"/>
    <w:semiHidden/>
    <w:rsid w:val="00110E5B"/>
    <w:pPr>
      <w:suppressLineNumbers w:val="0"/>
      <w:spacing w:before="0" w:after="0"/>
      <w:ind w:left="1200"/>
      <w:jc w:val="left"/>
    </w:pPr>
    <w:rPr>
      <w:rFonts w:cs="Times New Roman"/>
      <w:sz w:val="18"/>
      <w:szCs w:val="18"/>
    </w:rPr>
  </w:style>
  <w:style w:type="paragraph" w:styleId="TJ7">
    <w:name w:val="toc 7"/>
    <w:basedOn w:val="Trgymutat"/>
    <w:semiHidden/>
    <w:rsid w:val="00110E5B"/>
    <w:pPr>
      <w:suppressLineNumbers w:val="0"/>
      <w:spacing w:before="0" w:after="0"/>
      <w:ind w:left="1440"/>
      <w:jc w:val="left"/>
    </w:pPr>
    <w:rPr>
      <w:rFonts w:cs="Times New Roman"/>
      <w:sz w:val="18"/>
      <w:szCs w:val="18"/>
    </w:rPr>
  </w:style>
  <w:style w:type="paragraph" w:styleId="TJ8">
    <w:name w:val="toc 8"/>
    <w:basedOn w:val="Trgymutat"/>
    <w:semiHidden/>
    <w:rsid w:val="00110E5B"/>
    <w:pPr>
      <w:suppressLineNumbers w:val="0"/>
      <w:spacing w:before="0" w:after="0"/>
      <w:ind w:left="1680"/>
      <w:jc w:val="left"/>
    </w:pPr>
    <w:rPr>
      <w:rFonts w:cs="Times New Roman"/>
      <w:sz w:val="18"/>
      <w:szCs w:val="18"/>
    </w:rPr>
  </w:style>
  <w:style w:type="paragraph" w:styleId="TJ9">
    <w:name w:val="toc 9"/>
    <w:basedOn w:val="Trgymutat"/>
    <w:semiHidden/>
    <w:rsid w:val="00110E5B"/>
    <w:pPr>
      <w:suppressLineNumbers w:val="0"/>
      <w:spacing w:before="0" w:after="0"/>
      <w:ind w:left="1920"/>
      <w:jc w:val="left"/>
    </w:pPr>
    <w:rPr>
      <w:rFonts w:cs="Times New Roman"/>
      <w:sz w:val="18"/>
      <w:szCs w:val="18"/>
    </w:rPr>
  </w:style>
  <w:style w:type="paragraph" w:customStyle="1" w:styleId="Tartalomjegyzk10">
    <w:name w:val="Tartalomjegyzék 10"/>
    <w:basedOn w:val="Trgymutat"/>
    <w:rsid w:val="00110E5B"/>
    <w:pPr>
      <w:tabs>
        <w:tab w:val="right" w:leader="dot" w:pos="9637"/>
      </w:tabs>
      <w:ind w:left="2547"/>
    </w:pPr>
  </w:style>
  <w:style w:type="paragraph" w:styleId="Listafolytatsa2">
    <w:name w:val="List Continue 2"/>
    <w:basedOn w:val="Norml"/>
    <w:rsid w:val="00110E5B"/>
    <w:pPr>
      <w:spacing w:before="0"/>
      <w:ind w:left="566"/>
    </w:pPr>
  </w:style>
  <w:style w:type="paragraph" w:styleId="Szmozottlista">
    <w:name w:val="List Number"/>
    <w:basedOn w:val="Norml"/>
    <w:rsid w:val="00110E5B"/>
    <w:pPr>
      <w:tabs>
        <w:tab w:val="num" w:pos="360"/>
      </w:tabs>
      <w:suppressAutoHyphens w:val="0"/>
      <w:ind w:left="360" w:hanging="360"/>
      <w:jc w:val="left"/>
    </w:pPr>
    <w:rPr>
      <w:b/>
      <w:lang w:eastAsia="hu-HU"/>
    </w:rPr>
  </w:style>
  <w:style w:type="character" w:customStyle="1" w:styleId="paragrafusCharCharCharCharCharChar">
    <w:name w:val="paragrafus Char Char Char Char Char Char"/>
    <w:basedOn w:val="Bekezdsalapbettpusa"/>
    <w:rsid w:val="00110E5B"/>
    <w:rPr>
      <w:b/>
      <w:bCs/>
      <w:sz w:val="28"/>
      <w:szCs w:val="28"/>
      <w:lang w:val="hu-HU" w:eastAsia="hu-HU" w:bidi="ar-SA"/>
    </w:rPr>
  </w:style>
  <w:style w:type="paragraph" w:styleId="Felsorols2">
    <w:name w:val="List Bullet 2"/>
    <w:basedOn w:val="Norml"/>
    <w:autoRedefine/>
    <w:rsid w:val="00110E5B"/>
    <w:pPr>
      <w:tabs>
        <w:tab w:val="num" w:pos="643"/>
      </w:tabs>
      <w:suppressAutoHyphens w:val="0"/>
      <w:autoSpaceDE w:val="0"/>
      <w:autoSpaceDN w:val="0"/>
      <w:adjustRightInd w:val="0"/>
      <w:ind w:left="643" w:hanging="360"/>
    </w:pPr>
    <w:rPr>
      <w:lang w:eastAsia="hu-HU"/>
    </w:rPr>
  </w:style>
  <w:style w:type="paragraph" w:customStyle="1" w:styleId="StlusCmsor3Flkvr">
    <w:name w:val="Stílus Címsor 3 + Félkövér"/>
    <w:basedOn w:val="Cmsor3"/>
    <w:autoRedefine/>
    <w:rsid w:val="00110E5B"/>
    <w:pPr>
      <w:numPr>
        <w:ilvl w:val="0"/>
        <w:numId w:val="0"/>
      </w:numPr>
      <w:suppressAutoHyphens w:val="0"/>
      <w:autoSpaceDE w:val="0"/>
      <w:autoSpaceDN w:val="0"/>
      <w:adjustRightInd w:val="0"/>
      <w:spacing w:before="120"/>
      <w:jc w:val="center"/>
    </w:pPr>
    <w:rPr>
      <w:i/>
      <w:iCs/>
      <w:lang w:eastAsia="hu-HU"/>
    </w:rPr>
  </w:style>
  <w:style w:type="paragraph" w:customStyle="1" w:styleId="bekezds">
    <w:name w:val="(bekezdés)"/>
    <w:basedOn w:val="Felsorols"/>
    <w:autoRedefine/>
    <w:rsid w:val="00110E5B"/>
    <w:pPr>
      <w:tabs>
        <w:tab w:val="clear" w:pos="360"/>
      </w:tabs>
      <w:autoSpaceDE/>
      <w:autoSpaceDN/>
      <w:adjustRightInd/>
      <w:spacing w:before="60" w:after="60"/>
      <w:ind w:left="964" w:hanging="397"/>
    </w:pPr>
    <w:rPr>
      <w:bCs/>
      <w:sz w:val="24"/>
      <w:szCs w:val="24"/>
    </w:rPr>
  </w:style>
  <w:style w:type="paragraph" w:styleId="Felsorols">
    <w:name w:val="List Bullet"/>
    <w:basedOn w:val="Norml"/>
    <w:autoRedefine/>
    <w:rsid w:val="00110E5B"/>
    <w:pPr>
      <w:tabs>
        <w:tab w:val="num" w:pos="360"/>
      </w:tabs>
      <w:suppressAutoHyphens w:val="0"/>
      <w:autoSpaceDE w:val="0"/>
      <w:autoSpaceDN w:val="0"/>
      <w:adjustRightInd w:val="0"/>
      <w:ind w:left="360" w:hanging="360"/>
    </w:pPr>
    <w:rPr>
      <w:szCs w:val="22"/>
      <w:lang w:eastAsia="hu-HU"/>
    </w:rPr>
  </w:style>
  <w:style w:type="paragraph" w:customStyle="1" w:styleId="paragrafus">
    <w:name w:val="paragrafus"/>
    <w:basedOn w:val="Norml"/>
    <w:next w:val="bekezds"/>
    <w:autoRedefine/>
    <w:rsid w:val="00110E5B"/>
    <w:pPr>
      <w:suppressAutoHyphens w:val="0"/>
      <w:jc w:val="center"/>
    </w:pPr>
    <w:rPr>
      <w:b/>
      <w:bCs/>
      <w:sz w:val="28"/>
      <w:szCs w:val="28"/>
      <w:lang w:eastAsia="hu-HU"/>
    </w:rPr>
  </w:style>
  <w:style w:type="paragraph" w:customStyle="1" w:styleId="fejezetcm">
    <w:name w:val="fejezet cím"/>
    <w:basedOn w:val="Cmsor1"/>
    <w:autoRedefine/>
    <w:rsid w:val="00110E5B"/>
    <w:pPr>
      <w:suppressAutoHyphens w:val="0"/>
      <w:autoSpaceDE w:val="0"/>
      <w:autoSpaceDN w:val="0"/>
      <w:adjustRightInd w:val="0"/>
      <w:jc w:val="center"/>
    </w:pPr>
    <w:rPr>
      <w:bCs w:val="0"/>
      <w:caps/>
      <w:lang w:eastAsia="hu-HU"/>
    </w:rPr>
  </w:style>
  <w:style w:type="paragraph" w:customStyle="1" w:styleId="fejezetszmscm">
    <w:name w:val="fejezet szám és cím"/>
    <w:basedOn w:val="Cmsor1"/>
    <w:next w:val="paragrafus"/>
    <w:autoRedefine/>
    <w:rsid w:val="00110E5B"/>
    <w:pPr>
      <w:suppressAutoHyphens w:val="0"/>
      <w:autoSpaceDE w:val="0"/>
      <w:autoSpaceDN w:val="0"/>
      <w:adjustRightInd w:val="0"/>
      <w:spacing w:before="240"/>
      <w:jc w:val="center"/>
    </w:pPr>
    <w:rPr>
      <w:bCs w:val="0"/>
      <w:caps/>
      <w:lang w:eastAsia="hu-HU"/>
    </w:rPr>
  </w:style>
  <w:style w:type="paragraph" w:customStyle="1" w:styleId="bekezdsfelsorols">
    <w:name w:val="bekezdés felsorolás"/>
    <w:basedOn w:val="Norml"/>
    <w:autoRedefine/>
    <w:rsid w:val="00110E5B"/>
    <w:pPr>
      <w:tabs>
        <w:tab w:val="num" w:pos="360"/>
      </w:tabs>
      <w:suppressAutoHyphens w:val="0"/>
      <w:ind w:left="2484" w:hanging="360"/>
    </w:pPr>
    <w:rPr>
      <w:bCs/>
      <w:szCs w:val="20"/>
      <w:lang w:eastAsia="hu-HU"/>
    </w:rPr>
  </w:style>
  <w:style w:type="paragraph" w:customStyle="1" w:styleId="bekezdsfolytatsa">
    <w:name w:val="(bekezdés) folytatása"/>
    <w:basedOn w:val="Listafolytatsa3"/>
    <w:autoRedefine/>
    <w:rsid w:val="00110E5B"/>
    <w:pPr>
      <w:spacing w:before="0"/>
    </w:pPr>
    <w:rPr>
      <w:bCs w:val="0"/>
    </w:rPr>
  </w:style>
  <w:style w:type="paragraph" w:styleId="Listafolytatsa3">
    <w:name w:val="List Continue 3"/>
    <w:basedOn w:val="Norml"/>
    <w:rsid w:val="00110E5B"/>
    <w:pPr>
      <w:suppressAutoHyphens w:val="0"/>
      <w:ind w:left="851"/>
      <w:jc w:val="left"/>
    </w:pPr>
    <w:rPr>
      <w:bCs/>
      <w:szCs w:val="20"/>
      <w:lang w:eastAsia="hu-HU"/>
    </w:rPr>
  </w:style>
  <w:style w:type="paragraph" w:customStyle="1" w:styleId="bekezdsFelsorolspontok">
    <w:name w:val="bekezdés Felsorolás pontok"/>
    <w:basedOn w:val="bekezds"/>
    <w:autoRedefine/>
    <w:rsid w:val="00110E5B"/>
    <w:pPr>
      <w:ind w:left="1531"/>
    </w:pPr>
    <w:rPr>
      <w:sz w:val="22"/>
      <w:szCs w:val="22"/>
    </w:rPr>
  </w:style>
  <w:style w:type="paragraph" w:customStyle="1" w:styleId="bekezdsFelsorolsalpontok">
    <w:name w:val="bekezdés Felsorolás alpontok"/>
    <w:basedOn w:val="bekezdsFelsorolspontok"/>
    <w:autoRedefine/>
    <w:rsid w:val="00110E5B"/>
    <w:pPr>
      <w:tabs>
        <w:tab w:val="num" w:pos="2421"/>
      </w:tabs>
      <w:ind w:left="2421" w:hanging="360"/>
    </w:pPr>
  </w:style>
  <w:style w:type="paragraph" w:customStyle="1" w:styleId="StlusLista5Bal374cmElssor0cm">
    <w:name w:val="Stílus Lista 5 + Bal:  374 cm Első sor:  0 cm"/>
    <w:basedOn w:val="Lista5"/>
    <w:autoRedefine/>
    <w:rsid w:val="00110E5B"/>
    <w:pPr>
      <w:tabs>
        <w:tab w:val="clear" w:pos="7797"/>
      </w:tabs>
      <w:suppressAutoHyphens w:val="0"/>
      <w:autoSpaceDE w:val="0"/>
      <w:autoSpaceDN w:val="0"/>
      <w:adjustRightInd w:val="0"/>
      <w:ind w:left="2122" w:firstLine="1"/>
      <w:jc w:val="both"/>
    </w:pPr>
    <w:rPr>
      <w:bCs w:val="0"/>
      <w:szCs w:val="22"/>
      <w:lang w:eastAsia="hu-HU"/>
    </w:rPr>
  </w:style>
  <w:style w:type="character" w:customStyle="1" w:styleId="CharCharChar">
    <w:name w:val="Char Char Char"/>
    <w:basedOn w:val="Bekezdsalapbettpusa"/>
    <w:rsid w:val="00110E5B"/>
    <w:rPr>
      <w:b/>
      <w:sz w:val="32"/>
      <w:szCs w:val="32"/>
      <w:lang w:val="hu-HU" w:eastAsia="hu-HU" w:bidi="ar-SA"/>
    </w:rPr>
  </w:style>
  <w:style w:type="character" w:customStyle="1" w:styleId="Char1CharChar">
    <w:name w:val="Char1 Char Char"/>
    <w:basedOn w:val="Bekezdsalapbettpusa"/>
    <w:rsid w:val="00110E5B"/>
    <w:rPr>
      <w:sz w:val="24"/>
      <w:szCs w:val="24"/>
      <w:lang w:val="hu-HU" w:eastAsia="hu-HU" w:bidi="ar-SA"/>
    </w:rPr>
  </w:style>
  <w:style w:type="paragraph" w:customStyle="1" w:styleId="StlusAlrsFlkvrCharCharCharChar">
    <w:name w:val="Stílus Aláírás + Félkövér Char Char Char Char"/>
    <w:basedOn w:val="Alrs"/>
    <w:autoRedefine/>
    <w:rsid w:val="00110E5B"/>
    <w:pPr>
      <w:autoSpaceDE w:val="0"/>
      <w:autoSpaceDN w:val="0"/>
      <w:adjustRightInd w:val="0"/>
      <w:spacing w:before="480"/>
      <w:ind w:left="567" w:right="567"/>
    </w:pPr>
    <w:rPr>
      <w:bCs/>
      <w14:shadow w14:blurRad="0" w14:dist="0" w14:dir="0" w14:sx="0" w14:sy="0" w14:kx="0" w14:ky="0" w14:algn="none">
        <w14:srgbClr w14:val="000000"/>
      </w14:shadow>
    </w:rPr>
  </w:style>
  <w:style w:type="paragraph" w:styleId="Alrs">
    <w:name w:val="Signature"/>
    <w:basedOn w:val="Norml"/>
    <w:rsid w:val="00110E5B"/>
    <w:pPr>
      <w:suppressAutoHyphens w:val="0"/>
      <w:spacing w:before="360"/>
      <w:ind w:left="1985"/>
      <w:jc w:val="center"/>
    </w:pPr>
    <w:rPr>
      <w:b/>
      <w:lang w:eastAsia="hu-HU"/>
      <w14:shadow w14:blurRad="50800" w14:dist="38100" w14:dir="2700000" w14:sx="100000" w14:sy="100000" w14:kx="0" w14:ky="0" w14:algn="tl">
        <w14:srgbClr w14:val="000000">
          <w14:alpha w14:val="60000"/>
        </w14:srgbClr>
      </w14:shadow>
    </w:rPr>
  </w:style>
  <w:style w:type="character" w:customStyle="1" w:styleId="StlusAlrsFlkvrCharCharCharCharChar">
    <w:name w:val="Stílus Aláírás + Félkövér Char Char Char Char Char"/>
    <w:basedOn w:val="CharChar1"/>
    <w:rsid w:val="00110E5B"/>
    <w:rPr>
      <w:b/>
      <w:bCs/>
      <w:i/>
      <w:sz w:val="24"/>
      <w:szCs w:val="24"/>
      <w:lang w:val="hu-HU" w:eastAsia="hu-HU" w:bidi="ar-SA"/>
      <w14:shadow w14:blurRad="50800" w14:dist="38100" w14:dir="2700000" w14:sx="100000" w14:sy="100000" w14:kx="0" w14:ky="0" w14:algn="tl">
        <w14:srgbClr w14:val="000000">
          <w14:alpha w14:val="60000"/>
        </w14:srgbClr>
      </w14:shadow>
    </w:rPr>
  </w:style>
  <w:style w:type="paragraph" w:customStyle="1" w:styleId="szvegtrzs3">
    <w:name w:val="szövegtörzs3"/>
    <w:basedOn w:val="Szvegtrzs2"/>
    <w:autoRedefine/>
    <w:rsid w:val="00110E5B"/>
    <w:pPr>
      <w:suppressAutoHyphens w:val="0"/>
      <w:autoSpaceDE w:val="0"/>
      <w:autoSpaceDN w:val="0"/>
      <w:adjustRightInd w:val="0"/>
      <w:ind w:left="1134" w:right="1134"/>
      <w:jc w:val="center"/>
    </w:pPr>
    <w:rPr>
      <w:bCs w:val="0"/>
      <w:sz w:val="36"/>
      <w:szCs w:val="36"/>
      <w:lang w:eastAsia="hu-HU"/>
      <w14:shadow w14:blurRad="50800" w14:dist="38100" w14:dir="2700000" w14:sx="100000" w14:sy="100000" w14:kx="0" w14:ky="0" w14:algn="tl">
        <w14:srgbClr w14:val="000000">
          <w14:alpha w14:val="60000"/>
        </w14:srgbClr>
      </w14:shadow>
    </w:rPr>
  </w:style>
  <w:style w:type="paragraph" w:styleId="Szmozottlista2">
    <w:name w:val="List Number 2"/>
    <w:basedOn w:val="Norml"/>
    <w:rsid w:val="00110E5B"/>
    <w:pPr>
      <w:tabs>
        <w:tab w:val="num" w:pos="643"/>
      </w:tabs>
      <w:suppressAutoHyphens w:val="0"/>
      <w:autoSpaceDE w:val="0"/>
      <w:autoSpaceDN w:val="0"/>
      <w:adjustRightInd w:val="0"/>
      <w:ind w:left="643" w:hanging="360"/>
    </w:pPr>
    <w:rPr>
      <w:lang w:eastAsia="hu-HU"/>
    </w:rPr>
  </w:style>
  <w:style w:type="paragraph" w:styleId="Szmozottlista3">
    <w:name w:val="List Number 3"/>
    <w:basedOn w:val="Norml"/>
    <w:autoRedefine/>
    <w:rsid w:val="00304B8A"/>
    <w:pPr>
      <w:numPr>
        <w:numId w:val="2"/>
      </w:numPr>
      <w:suppressAutoHyphens w:val="0"/>
      <w:autoSpaceDE w:val="0"/>
      <w:autoSpaceDN w:val="0"/>
      <w:adjustRightInd w:val="0"/>
      <w:spacing w:before="60" w:after="60"/>
      <w:ind w:left="924" w:hanging="357"/>
    </w:pPr>
    <w:rPr>
      <w:sz w:val="20"/>
      <w:szCs w:val="20"/>
      <w:lang w:eastAsia="hu-HU"/>
    </w:rPr>
  </w:style>
  <w:style w:type="paragraph" w:customStyle="1" w:styleId="Buborkszveg1">
    <w:name w:val="Buborékszöveg1"/>
    <w:basedOn w:val="Norml"/>
    <w:autoRedefine/>
    <w:rsid w:val="00B15763"/>
    <w:pPr>
      <w:tabs>
        <w:tab w:val="left" w:pos="1134"/>
        <w:tab w:val="left" w:pos="2268"/>
      </w:tabs>
      <w:suppressAutoHyphens w:val="0"/>
      <w:overflowPunct w:val="0"/>
      <w:spacing w:before="0" w:after="0"/>
      <w:textAlignment w:val="baseline"/>
    </w:pPr>
    <w:rPr>
      <w:rFonts w:ascii="Tahoma" w:hAnsi="Tahoma"/>
      <w:sz w:val="16"/>
      <w:szCs w:val="20"/>
      <w:lang w:eastAsia="hu-HU"/>
    </w:rPr>
  </w:style>
  <w:style w:type="paragraph" w:customStyle="1" w:styleId="StlusBalloonTextFlkvr">
    <w:name w:val="Stílus Balloon Text + Félkövér"/>
    <w:basedOn w:val="Buborkszveg1"/>
    <w:autoRedefine/>
    <w:rsid w:val="00110E5B"/>
    <w:rPr>
      <w:b/>
      <w:bCs/>
    </w:rPr>
  </w:style>
  <w:style w:type="paragraph" w:customStyle="1" w:styleId="StlusBalloonTextAlhzs">
    <w:name w:val="Stílus Balloon Text + Aláhúzás"/>
    <w:basedOn w:val="Buborkszveg1"/>
    <w:autoRedefine/>
    <w:rsid w:val="00110E5B"/>
    <w:rPr>
      <w:u w:val="single"/>
    </w:rPr>
  </w:style>
  <w:style w:type="paragraph" w:customStyle="1" w:styleId="StlusCmsor1NemFlkvr">
    <w:name w:val="Stílus Címsor 1 + Nem Félkövér"/>
    <w:basedOn w:val="Cmsor1"/>
    <w:autoRedefine/>
    <w:rsid w:val="00110E5B"/>
    <w:pPr>
      <w:suppressAutoHyphens w:val="0"/>
      <w:jc w:val="center"/>
    </w:pPr>
    <w:rPr>
      <w:i/>
      <w:iCs/>
      <w:sz w:val="36"/>
      <w:lang w:eastAsia="hu-HU"/>
    </w:rPr>
  </w:style>
  <w:style w:type="paragraph" w:customStyle="1" w:styleId="StlusCmsor114pt">
    <w:name w:val="Stílus Címsor 1 + 14 pt"/>
    <w:basedOn w:val="Cmsor1"/>
    <w:autoRedefine/>
    <w:rsid w:val="00110E5B"/>
    <w:pPr>
      <w:suppressAutoHyphens w:val="0"/>
      <w:spacing w:before="240" w:after="240"/>
      <w:jc w:val="center"/>
    </w:pPr>
    <w:rPr>
      <w:rFonts w:ascii="Librarian" w:hAnsi="Librarian"/>
      <w:bCs w:val="0"/>
      <w:i/>
      <w:iCs/>
      <w:caps/>
      <w:sz w:val="28"/>
      <w:szCs w:val="28"/>
      <w:lang w:eastAsia="hu-HU"/>
    </w:rPr>
  </w:style>
  <w:style w:type="paragraph" w:customStyle="1" w:styleId="StlusSzvegtrzs312pt">
    <w:name w:val="Stílus Szövegtörzs 3 + 12 pt"/>
    <w:basedOn w:val="Szvegtrzs30"/>
    <w:autoRedefine/>
    <w:rsid w:val="00110E5B"/>
    <w:pPr>
      <w:widowControl/>
      <w:autoSpaceDE/>
      <w:autoSpaceDN/>
      <w:adjustRightInd/>
      <w:spacing w:before="0" w:after="0"/>
      <w:ind w:left="0" w:right="0"/>
      <w:jc w:val="both"/>
      <w:textAlignment w:val="auto"/>
    </w:pPr>
    <w:rPr>
      <w:sz w:val="24"/>
      <w:szCs w:val="20"/>
      <w14:shadow w14:blurRad="0" w14:dist="0" w14:dir="0" w14:sx="0" w14:sy="0" w14:kx="0" w14:ky="0" w14:algn="none">
        <w14:srgbClr w14:val="000000"/>
      </w14:shadow>
    </w:rPr>
  </w:style>
  <w:style w:type="paragraph" w:styleId="Szvegtrzs30">
    <w:name w:val="Body Text 3"/>
    <w:basedOn w:val="Norml"/>
    <w:rsid w:val="00110E5B"/>
    <w:pPr>
      <w:widowControl w:val="0"/>
      <w:suppressAutoHyphens w:val="0"/>
      <w:autoSpaceDE w:val="0"/>
      <w:autoSpaceDN w:val="0"/>
      <w:adjustRightInd w:val="0"/>
      <w:ind w:left="1134" w:right="1134"/>
      <w:jc w:val="center"/>
      <w:textAlignment w:val="baseline"/>
    </w:pPr>
    <w:rPr>
      <w:b/>
      <w:sz w:val="32"/>
      <w:szCs w:val="32"/>
      <w:lang w:eastAsia="hu-HU"/>
      <w14:shadow w14:blurRad="50800" w14:dist="38100" w14:dir="2700000" w14:sx="100000" w14:sy="100000" w14:kx="0" w14:ky="0" w14:algn="tl">
        <w14:srgbClr w14:val="000000">
          <w14:alpha w14:val="60000"/>
        </w14:srgbClr>
      </w14:shadow>
    </w:rPr>
  </w:style>
  <w:style w:type="paragraph" w:customStyle="1" w:styleId="Telepls">
    <w:name w:val="Település"/>
    <w:basedOn w:val="Szvegtrzs2"/>
    <w:autoRedefine/>
    <w:rsid w:val="00110E5B"/>
    <w:pPr>
      <w:suppressAutoHyphens w:val="0"/>
      <w:jc w:val="left"/>
    </w:pPr>
    <w:rPr>
      <w:szCs w:val="20"/>
      <w:lang w:eastAsia="hu-HU"/>
      <w14:shadow w14:blurRad="50800" w14:dist="38100" w14:dir="2700000" w14:sx="100000" w14:sy="100000" w14:kx="0" w14:ky="0" w14:algn="tl">
        <w14:srgbClr w14:val="000000">
          <w14:alpha w14:val="60000"/>
        </w14:srgbClr>
      </w14:shadow>
    </w:rPr>
  </w:style>
  <w:style w:type="paragraph" w:customStyle="1" w:styleId="titulus">
    <w:name w:val="titulus"/>
    <w:basedOn w:val="Alrs"/>
    <w:autoRedefine/>
    <w:rsid w:val="00110E5B"/>
    <w:pPr>
      <w:spacing w:before="0"/>
      <w:ind w:left="0"/>
    </w:pPr>
    <w:rPr>
      <w14:shadow w14:blurRad="0" w14:dist="0" w14:dir="0" w14:sx="0" w14:sy="0" w14:kx="0" w14:ky="0" w14:algn="none">
        <w14:srgbClr w14:val="000000"/>
      </w14:shadow>
    </w:rPr>
  </w:style>
  <w:style w:type="paragraph" w:customStyle="1" w:styleId="naptr">
    <w:name w:val="naptár"/>
    <w:basedOn w:val="Norml"/>
    <w:autoRedefine/>
    <w:rsid w:val="00110E5B"/>
    <w:pPr>
      <w:tabs>
        <w:tab w:val="left" w:pos="1134"/>
        <w:tab w:val="left" w:pos="2268"/>
      </w:tabs>
      <w:suppressAutoHyphens w:val="0"/>
      <w:overflowPunct w:val="0"/>
      <w:textAlignment w:val="baseline"/>
    </w:pPr>
    <w:rPr>
      <w:sz w:val="16"/>
      <w:szCs w:val="20"/>
      <w:lang w:eastAsia="hu-HU"/>
    </w:rPr>
  </w:style>
  <w:style w:type="paragraph" w:styleId="Szmozottlista4">
    <w:name w:val="List Number 4"/>
    <w:basedOn w:val="Norml"/>
    <w:autoRedefine/>
    <w:rsid w:val="00D25CC8"/>
    <w:pPr>
      <w:suppressAutoHyphens w:val="0"/>
      <w:autoSpaceDE w:val="0"/>
      <w:autoSpaceDN w:val="0"/>
      <w:adjustRightInd w:val="0"/>
      <w:spacing w:before="60" w:after="60"/>
      <w:outlineLvl w:val="1"/>
    </w:pPr>
    <w:rPr>
      <w:i/>
      <w:sz w:val="20"/>
      <w:szCs w:val="20"/>
      <w:lang w:eastAsia="hu-HU"/>
    </w:rPr>
  </w:style>
  <w:style w:type="character" w:customStyle="1" w:styleId="Szmozottlista3Char">
    <w:name w:val="Számozott lista 3 Char"/>
    <w:basedOn w:val="Bekezdsalapbettpusa"/>
    <w:rsid w:val="00110E5B"/>
    <w:rPr>
      <w:lang w:val="hu-HU" w:eastAsia="hu-HU" w:bidi="ar-SA"/>
    </w:rPr>
  </w:style>
  <w:style w:type="character" w:customStyle="1" w:styleId="CharChar">
    <w:name w:val="Char Char"/>
    <w:basedOn w:val="Bekezdsalapbettpusa"/>
    <w:rsid w:val="00110E5B"/>
    <w:rPr>
      <w:sz w:val="24"/>
      <w:szCs w:val="24"/>
      <w:lang w:val="hu-HU" w:eastAsia="hu-HU" w:bidi="ar-SA"/>
    </w:rPr>
  </w:style>
  <w:style w:type="character" w:styleId="Kiemels">
    <w:name w:val="Emphasis"/>
    <w:basedOn w:val="Bekezdsalapbettpusa"/>
    <w:qFormat/>
    <w:rsid w:val="00110E5B"/>
    <w:rPr>
      <w:i/>
      <w:iCs/>
    </w:rPr>
  </w:style>
  <w:style w:type="character" w:styleId="Lbjegyzet-hivatkozs">
    <w:name w:val="footnote reference"/>
    <w:basedOn w:val="Bekezdsalapbettpusa"/>
    <w:semiHidden/>
    <w:rsid w:val="00110E5B"/>
    <w:rPr>
      <w:vertAlign w:val="superscript"/>
    </w:rPr>
  </w:style>
  <w:style w:type="character" w:styleId="Hiperhivatkozs">
    <w:name w:val="Hyperlink"/>
    <w:basedOn w:val="Bekezdsalapbettpusa"/>
    <w:uiPriority w:val="99"/>
    <w:rsid w:val="00110E5B"/>
    <w:rPr>
      <w:color w:val="0000FF"/>
      <w:u w:val="single"/>
    </w:rPr>
  </w:style>
  <w:style w:type="paragraph" w:styleId="Lbjegyzetszveg">
    <w:name w:val="footnote text"/>
    <w:basedOn w:val="Norml"/>
    <w:semiHidden/>
    <w:rsid w:val="00110E5B"/>
    <w:pPr>
      <w:suppressAutoHyphens w:val="0"/>
      <w:autoSpaceDE w:val="0"/>
      <w:autoSpaceDN w:val="0"/>
      <w:adjustRightInd w:val="0"/>
    </w:pPr>
    <w:rPr>
      <w:sz w:val="20"/>
      <w:szCs w:val="20"/>
      <w:lang w:eastAsia="hu-HU"/>
    </w:rPr>
  </w:style>
  <w:style w:type="paragraph" w:styleId="Jegyzetszveg">
    <w:name w:val="annotation text"/>
    <w:basedOn w:val="Norml"/>
    <w:link w:val="JegyzetszvegChar"/>
    <w:semiHidden/>
    <w:rsid w:val="00110E5B"/>
    <w:pPr>
      <w:suppressAutoHyphens w:val="0"/>
    </w:pPr>
    <w:rPr>
      <w:rFonts w:cs="Arial"/>
      <w:sz w:val="28"/>
      <w:szCs w:val="20"/>
      <w:lang w:eastAsia="hu-HU"/>
    </w:rPr>
  </w:style>
  <w:style w:type="paragraph" w:customStyle="1" w:styleId="hatrozatszvege">
    <w:name w:val="határozat szövege"/>
    <w:basedOn w:val="Norml"/>
    <w:link w:val="hatrozatszvegeChar"/>
    <w:autoRedefine/>
    <w:rsid w:val="003C21E5"/>
    <w:pPr>
      <w:spacing w:before="60" w:after="60"/>
      <w:ind w:left="2552"/>
    </w:pPr>
  </w:style>
  <w:style w:type="paragraph" w:styleId="Csakszveg">
    <w:name w:val="Plain Text"/>
    <w:basedOn w:val="Norml"/>
    <w:rsid w:val="006C6D13"/>
    <w:rPr>
      <w:rFonts w:ascii="Courier New" w:hAnsi="Courier New" w:cs="Courier New"/>
      <w:sz w:val="20"/>
      <w:szCs w:val="20"/>
    </w:rPr>
  </w:style>
  <w:style w:type="character" w:styleId="HTML-rgp">
    <w:name w:val="HTML Typewriter"/>
    <w:basedOn w:val="Bekezdsalapbettpusa"/>
    <w:rsid w:val="006C6D13"/>
    <w:rPr>
      <w:rFonts w:ascii="Courier New" w:hAnsi="Courier New" w:cs="Courier New"/>
      <w:sz w:val="20"/>
      <w:szCs w:val="20"/>
    </w:rPr>
  </w:style>
  <w:style w:type="paragraph" w:customStyle="1" w:styleId="hatrozat3">
    <w:name w:val="határozat 3"/>
    <w:basedOn w:val="hatrozat2"/>
    <w:link w:val="hatrozat3Char"/>
    <w:autoRedefine/>
    <w:rsid w:val="00BB0A12"/>
    <w:pPr>
      <w:ind w:left="3970"/>
    </w:pPr>
  </w:style>
  <w:style w:type="paragraph" w:customStyle="1" w:styleId="hatrozat4">
    <w:name w:val="határozat4"/>
    <w:basedOn w:val="hatrozat3"/>
    <w:autoRedefine/>
    <w:rsid w:val="000F07C4"/>
    <w:pPr>
      <w:spacing w:before="0" w:after="0"/>
      <w:ind w:left="4253" w:hanging="5"/>
    </w:pPr>
  </w:style>
  <w:style w:type="paragraph" w:customStyle="1" w:styleId="hatrozat5">
    <w:name w:val="határozat5"/>
    <w:basedOn w:val="hatrozat4"/>
    <w:autoRedefine/>
    <w:rsid w:val="00E24A83"/>
    <w:pPr>
      <w:ind w:left="4537"/>
      <w:contextualSpacing w:val="0"/>
    </w:pPr>
  </w:style>
  <w:style w:type="paragraph" w:styleId="Dokumentumtrkp">
    <w:name w:val="Document Map"/>
    <w:basedOn w:val="Norml"/>
    <w:semiHidden/>
    <w:rsid w:val="003C7B8D"/>
    <w:pPr>
      <w:shd w:val="clear" w:color="auto" w:fill="000080"/>
    </w:pPr>
    <w:rPr>
      <w:rFonts w:ascii="Tahoma" w:hAnsi="Tahoma" w:cs="Tahoma"/>
      <w:sz w:val="20"/>
      <w:szCs w:val="20"/>
    </w:rPr>
  </w:style>
  <w:style w:type="paragraph" w:customStyle="1" w:styleId="StlusBalloonTextFlkvrKzprezrt">
    <w:name w:val="Stílus Balloon Text + Félkövér Középre zárt"/>
    <w:basedOn w:val="Buborkszveg1"/>
    <w:autoRedefine/>
    <w:rsid w:val="00B15763"/>
    <w:pPr>
      <w:jc w:val="center"/>
    </w:pPr>
    <w:rPr>
      <w:b/>
      <w:bCs/>
    </w:rPr>
  </w:style>
  <w:style w:type="paragraph" w:customStyle="1" w:styleId="Alrs2">
    <w:name w:val="Aláírás2"/>
    <w:basedOn w:val="Alrs"/>
    <w:autoRedefine/>
    <w:rsid w:val="007507DE"/>
    <w:pPr>
      <w:spacing w:before="840"/>
      <w:ind w:left="0"/>
    </w:pPr>
    <w:rPr>
      <w14:shadow w14:blurRad="0" w14:dist="0" w14:dir="0" w14:sx="0" w14:sy="0" w14:kx="0" w14:ky="0" w14:algn="none">
        <w14:srgbClr w14:val="000000"/>
      </w14:shadow>
    </w:rPr>
  </w:style>
  <w:style w:type="paragraph" w:styleId="Szmozottlista5">
    <w:name w:val="List Number 5"/>
    <w:basedOn w:val="Norml"/>
    <w:rsid w:val="00D25CC8"/>
    <w:pPr>
      <w:numPr>
        <w:numId w:val="3"/>
      </w:numPr>
    </w:pPr>
  </w:style>
  <w:style w:type="character" w:customStyle="1" w:styleId="Cmsor7Char">
    <w:name w:val="Címsor 7 Char"/>
    <w:basedOn w:val="Bekezdsalapbettpusa"/>
    <w:link w:val="Cmsor7"/>
    <w:rsid w:val="00304B8A"/>
    <w:rPr>
      <w:smallCaps/>
      <w:sz w:val="22"/>
      <w:szCs w:val="22"/>
      <w:lang w:val="hu-HU" w:eastAsia="ar-SA" w:bidi="ar-SA"/>
      <w14:shadow w14:blurRad="50800" w14:dist="38100" w14:dir="2700000" w14:sx="100000" w14:sy="100000" w14:kx="0" w14:ky="0" w14:algn="tl">
        <w14:srgbClr w14:val="000000">
          <w14:alpha w14:val="60000"/>
        </w14:srgbClr>
      </w14:shadow>
    </w:rPr>
  </w:style>
  <w:style w:type="numbering" w:styleId="1ai">
    <w:name w:val="Outline List 1"/>
    <w:basedOn w:val="Nemlista"/>
    <w:rsid w:val="00331119"/>
    <w:pPr>
      <w:numPr>
        <w:numId w:val="4"/>
      </w:numPr>
    </w:pPr>
  </w:style>
  <w:style w:type="character" w:customStyle="1" w:styleId="SzvegtrzsChar">
    <w:name w:val="Szövegtörzs Char"/>
    <w:basedOn w:val="Bekezdsalapbettpusa"/>
    <w:link w:val="Szvegtrzs"/>
    <w:rsid w:val="00E77AAE"/>
    <w:rPr>
      <w:b/>
      <w:bCs/>
      <w:i/>
      <w:iCs/>
      <w:sz w:val="28"/>
      <w:szCs w:val="24"/>
      <w:lang w:val="hu-HU" w:eastAsia="ar-SA" w:bidi="ar-SA"/>
    </w:rPr>
  </w:style>
  <w:style w:type="character" w:customStyle="1" w:styleId="hatrozatszvegeChar">
    <w:name w:val="határozat szövege Char"/>
    <w:basedOn w:val="Bekezdsalapbettpusa"/>
    <w:link w:val="hatrozatszvege"/>
    <w:rsid w:val="003C21E5"/>
    <w:rPr>
      <w:rFonts w:asciiTheme="majorHAnsi" w:hAnsiTheme="majorHAnsi"/>
      <w:sz w:val="22"/>
      <w:szCs w:val="24"/>
      <w:lang w:eastAsia="ar-SA"/>
    </w:rPr>
  </w:style>
  <w:style w:type="character" w:customStyle="1" w:styleId="hatrozat2Char">
    <w:name w:val="határozat2 Char"/>
    <w:basedOn w:val="hatrozatszvegeChar"/>
    <w:link w:val="hatrozat2"/>
    <w:rsid w:val="00D47F52"/>
    <w:rPr>
      <w:rFonts w:asciiTheme="majorHAnsi" w:hAnsiTheme="majorHAnsi"/>
      <w:sz w:val="24"/>
      <w:szCs w:val="24"/>
      <w:lang w:eastAsia="ar-SA"/>
    </w:rPr>
  </w:style>
  <w:style w:type="character" w:customStyle="1" w:styleId="hatrozat3Char">
    <w:name w:val="határozat 3 Char"/>
    <w:basedOn w:val="hatrozat2Char"/>
    <w:link w:val="hatrozat3"/>
    <w:rsid w:val="00D47F52"/>
    <w:rPr>
      <w:rFonts w:asciiTheme="majorHAnsi" w:hAnsiTheme="majorHAnsi"/>
      <w:sz w:val="24"/>
      <w:szCs w:val="24"/>
      <w:lang w:eastAsia="ar-SA"/>
    </w:rPr>
  </w:style>
  <w:style w:type="table" w:styleId="Rcsostblzat">
    <w:name w:val="Table Grid"/>
    <w:basedOn w:val="Normltblzat"/>
    <w:rsid w:val="00E7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BD4632"/>
    <w:rPr>
      <w:rFonts w:asciiTheme="majorHAnsi" w:hAnsiTheme="majorHAnsi"/>
      <w:b/>
      <w:sz w:val="28"/>
      <w:szCs w:val="28"/>
      <w:lang w:eastAsia="ar-SA"/>
    </w:rPr>
  </w:style>
  <w:style w:type="character" w:customStyle="1" w:styleId="Szvegtrzs2Char">
    <w:name w:val="Szövegtörzs 2 Char"/>
    <w:basedOn w:val="Bekezdsalapbettpusa"/>
    <w:link w:val="Szvegtrzs2"/>
    <w:rsid w:val="00246893"/>
    <w:rPr>
      <w:b/>
      <w:bCs/>
      <w:sz w:val="28"/>
      <w:szCs w:val="24"/>
      <w:lang w:eastAsia="ar-SA"/>
    </w:rPr>
  </w:style>
  <w:style w:type="paragraph" w:styleId="Nincstrkz">
    <w:name w:val="No Spacing"/>
    <w:uiPriority w:val="1"/>
    <w:qFormat/>
    <w:rsid w:val="00BD4632"/>
    <w:pPr>
      <w:suppressAutoHyphens/>
      <w:jc w:val="both"/>
    </w:pPr>
    <w:rPr>
      <w:rFonts w:asciiTheme="majorHAnsi" w:hAnsiTheme="majorHAnsi"/>
      <w:sz w:val="22"/>
      <w:szCs w:val="24"/>
      <w:lang w:eastAsia="ar-SA"/>
    </w:rPr>
  </w:style>
  <w:style w:type="character" w:customStyle="1" w:styleId="object">
    <w:name w:val="object"/>
    <w:basedOn w:val="Bekezdsalapbettpusa"/>
    <w:rsid w:val="00F04AFF"/>
  </w:style>
  <w:style w:type="paragraph" w:styleId="Listaszerbekezds">
    <w:name w:val="List Paragraph"/>
    <w:aliases w:val="lista_2,bekezdés1,List Paragraph à moi,Dot pt,List Paragraph Char Char Char,Indicator Text,Numbered Para 1,Bullet List,FooterText,numbered,Paragraphe de liste1,Bulletr List Paragraph,列出段落,列出段落1,リスト段落,Welt L,Bullet_1,Számozott lista 1"/>
    <w:basedOn w:val="Norml"/>
    <w:link w:val="ListaszerbekezdsChar"/>
    <w:uiPriority w:val="34"/>
    <w:qFormat/>
    <w:rsid w:val="00F04AFF"/>
    <w:pPr>
      <w:suppressAutoHyphens w:val="0"/>
      <w:spacing w:before="0" w:after="200" w:line="276" w:lineRule="auto"/>
      <w:ind w:left="720"/>
      <w:contextualSpacing/>
      <w:jc w:val="left"/>
    </w:pPr>
    <w:rPr>
      <w:rFonts w:asciiTheme="minorHAnsi" w:eastAsiaTheme="minorEastAsia" w:hAnsiTheme="minorHAnsi" w:cstheme="minorBidi"/>
      <w:szCs w:val="22"/>
      <w:lang w:eastAsia="hu-HU"/>
    </w:rPr>
  </w:style>
  <w:style w:type="paragraph" w:customStyle="1" w:styleId="Default">
    <w:name w:val="Default"/>
    <w:rsid w:val="00F04AFF"/>
    <w:pPr>
      <w:autoSpaceDE w:val="0"/>
      <w:autoSpaceDN w:val="0"/>
      <w:adjustRightInd w:val="0"/>
    </w:pPr>
    <w:rPr>
      <w:rFonts w:ascii="Arial" w:eastAsiaTheme="minorHAnsi" w:hAnsi="Arial" w:cs="Arial"/>
      <w:color w:val="000000"/>
      <w:sz w:val="24"/>
      <w:szCs w:val="24"/>
      <w:lang w:eastAsia="en-US"/>
    </w:rPr>
  </w:style>
  <w:style w:type="character" w:customStyle="1" w:styleId="ListaszerbekezdsChar">
    <w:name w:val="Listaszerű bekezdés Char"/>
    <w:aliases w:val="lista_2 Char,bekezdés1 Char,List Paragraph à moi Char,Dot pt Char,List Paragraph Char Char Char Char,Indicator Text Char,Numbered Para 1 Char,Bullet List Char,FooterText Char,numbered Char,Paragraphe de liste1 Char,列出段落 Char"/>
    <w:link w:val="Listaszerbekezds"/>
    <w:uiPriority w:val="34"/>
    <w:qFormat/>
    <w:locked/>
    <w:rsid w:val="008575C9"/>
    <w:rPr>
      <w:rFonts w:asciiTheme="minorHAnsi" w:eastAsiaTheme="minorEastAsia" w:hAnsiTheme="minorHAnsi" w:cstheme="minorBidi"/>
      <w:sz w:val="22"/>
      <w:szCs w:val="22"/>
    </w:rPr>
  </w:style>
  <w:style w:type="character" w:customStyle="1" w:styleId="bumpedfont15">
    <w:name w:val="bumpedfont15"/>
    <w:basedOn w:val="Bekezdsalapbettpusa"/>
    <w:rsid w:val="004E4B15"/>
  </w:style>
  <w:style w:type="character" w:styleId="Jegyzethivatkozs">
    <w:name w:val="annotation reference"/>
    <w:basedOn w:val="Bekezdsalapbettpusa"/>
    <w:semiHidden/>
    <w:unhideWhenUsed/>
    <w:rsid w:val="00A873A8"/>
    <w:rPr>
      <w:sz w:val="16"/>
      <w:szCs w:val="16"/>
    </w:rPr>
  </w:style>
  <w:style w:type="paragraph" w:styleId="Megjegyzstrgya">
    <w:name w:val="annotation subject"/>
    <w:basedOn w:val="Jegyzetszveg"/>
    <w:next w:val="Jegyzetszveg"/>
    <w:link w:val="MegjegyzstrgyaChar"/>
    <w:semiHidden/>
    <w:unhideWhenUsed/>
    <w:rsid w:val="00A873A8"/>
    <w:pPr>
      <w:suppressAutoHyphens/>
    </w:pPr>
    <w:rPr>
      <w:rFonts w:cs="Times New Roman"/>
      <w:b/>
      <w:bCs/>
      <w:sz w:val="20"/>
      <w:lang w:eastAsia="ar-SA"/>
    </w:rPr>
  </w:style>
  <w:style w:type="character" w:customStyle="1" w:styleId="JegyzetszvegChar">
    <w:name w:val="Jegyzetszöveg Char"/>
    <w:basedOn w:val="Bekezdsalapbettpusa"/>
    <w:link w:val="Jegyzetszveg"/>
    <w:semiHidden/>
    <w:rsid w:val="00A873A8"/>
    <w:rPr>
      <w:rFonts w:asciiTheme="majorHAnsi" w:hAnsiTheme="majorHAnsi" w:cs="Arial"/>
      <w:sz w:val="28"/>
    </w:rPr>
  </w:style>
  <w:style w:type="character" w:customStyle="1" w:styleId="MegjegyzstrgyaChar">
    <w:name w:val="Megjegyzés tárgya Char"/>
    <w:basedOn w:val="JegyzetszvegChar"/>
    <w:link w:val="Megjegyzstrgya"/>
    <w:semiHidden/>
    <w:rsid w:val="00A873A8"/>
    <w:rPr>
      <w:rFonts w:asciiTheme="majorHAnsi" w:hAnsiTheme="majorHAnsi" w:cs="Arial"/>
      <w:b/>
      <w:bCs/>
      <w:sz w:val="28"/>
      <w:lang w:eastAsia="ar-SA"/>
    </w:rPr>
  </w:style>
  <w:style w:type="paragraph" w:styleId="Vltozat">
    <w:name w:val="Revision"/>
    <w:hidden/>
    <w:uiPriority w:val="99"/>
    <w:semiHidden/>
    <w:rsid w:val="00705B15"/>
    <w:rPr>
      <w:rFonts w:asciiTheme="majorHAnsi" w:hAnsiTheme="majorHAns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33">
      <w:bodyDiv w:val="1"/>
      <w:marLeft w:val="0"/>
      <w:marRight w:val="0"/>
      <w:marTop w:val="0"/>
      <w:marBottom w:val="0"/>
      <w:divBdr>
        <w:top w:val="none" w:sz="0" w:space="0" w:color="auto"/>
        <w:left w:val="none" w:sz="0" w:space="0" w:color="auto"/>
        <w:bottom w:val="none" w:sz="0" w:space="0" w:color="auto"/>
        <w:right w:val="none" w:sz="0" w:space="0" w:color="auto"/>
      </w:divBdr>
    </w:div>
    <w:div w:id="96559984">
      <w:bodyDiv w:val="1"/>
      <w:marLeft w:val="0"/>
      <w:marRight w:val="0"/>
      <w:marTop w:val="0"/>
      <w:marBottom w:val="0"/>
      <w:divBdr>
        <w:top w:val="none" w:sz="0" w:space="0" w:color="auto"/>
        <w:left w:val="none" w:sz="0" w:space="0" w:color="auto"/>
        <w:bottom w:val="none" w:sz="0" w:space="0" w:color="auto"/>
        <w:right w:val="none" w:sz="0" w:space="0" w:color="auto"/>
      </w:divBdr>
    </w:div>
    <w:div w:id="305090138">
      <w:bodyDiv w:val="1"/>
      <w:marLeft w:val="0"/>
      <w:marRight w:val="0"/>
      <w:marTop w:val="0"/>
      <w:marBottom w:val="0"/>
      <w:divBdr>
        <w:top w:val="none" w:sz="0" w:space="0" w:color="auto"/>
        <w:left w:val="none" w:sz="0" w:space="0" w:color="auto"/>
        <w:bottom w:val="none" w:sz="0" w:space="0" w:color="auto"/>
        <w:right w:val="none" w:sz="0" w:space="0" w:color="auto"/>
      </w:divBdr>
    </w:div>
    <w:div w:id="341930578">
      <w:bodyDiv w:val="1"/>
      <w:marLeft w:val="0"/>
      <w:marRight w:val="0"/>
      <w:marTop w:val="0"/>
      <w:marBottom w:val="0"/>
      <w:divBdr>
        <w:top w:val="none" w:sz="0" w:space="0" w:color="auto"/>
        <w:left w:val="none" w:sz="0" w:space="0" w:color="auto"/>
        <w:bottom w:val="none" w:sz="0" w:space="0" w:color="auto"/>
        <w:right w:val="none" w:sz="0" w:space="0" w:color="auto"/>
      </w:divBdr>
    </w:div>
    <w:div w:id="396247543">
      <w:bodyDiv w:val="1"/>
      <w:marLeft w:val="0"/>
      <w:marRight w:val="0"/>
      <w:marTop w:val="0"/>
      <w:marBottom w:val="0"/>
      <w:divBdr>
        <w:top w:val="none" w:sz="0" w:space="0" w:color="auto"/>
        <w:left w:val="none" w:sz="0" w:space="0" w:color="auto"/>
        <w:bottom w:val="none" w:sz="0" w:space="0" w:color="auto"/>
        <w:right w:val="none" w:sz="0" w:space="0" w:color="auto"/>
      </w:divBdr>
    </w:div>
    <w:div w:id="396393689">
      <w:bodyDiv w:val="1"/>
      <w:marLeft w:val="0"/>
      <w:marRight w:val="0"/>
      <w:marTop w:val="0"/>
      <w:marBottom w:val="0"/>
      <w:divBdr>
        <w:top w:val="none" w:sz="0" w:space="0" w:color="auto"/>
        <w:left w:val="none" w:sz="0" w:space="0" w:color="auto"/>
        <w:bottom w:val="none" w:sz="0" w:space="0" w:color="auto"/>
        <w:right w:val="none" w:sz="0" w:space="0" w:color="auto"/>
      </w:divBdr>
    </w:div>
    <w:div w:id="430779072">
      <w:bodyDiv w:val="1"/>
      <w:marLeft w:val="0"/>
      <w:marRight w:val="0"/>
      <w:marTop w:val="0"/>
      <w:marBottom w:val="0"/>
      <w:divBdr>
        <w:top w:val="none" w:sz="0" w:space="0" w:color="auto"/>
        <w:left w:val="none" w:sz="0" w:space="0" w:color="auto"/>
        <w:bottom w:val="none" w:sz="0" w:space="0" w:color="auto"/>
        <w:right w:val="none" w:sz="0" w:space="0" w:color="auto"/>
      </w:divBdr>
    </w:div>
    <w:div w:id="559485011">
      <w:bodyDiv w:val="1"/>
      <w:marLeft w:val="0"/>
      <w:marRight w:val="0"/>
      <w:marTop w:val="0"/>
      <w:marBottom w:val="0"/>
      <w:divBdr>
        <w:top w:val="none" w:sz="0" w:space="0" w:color="auto"/>
        <w:left w:val="none" w:sz="0" w:space="0" w:color="auto"/>
        <w:bottom w:val="none" w:sz="0" w:space="0" w:color="auto"/>
        <w:right w:val="none" w:sz="0" w:space="0" w:color="auto"/>
      </w:divBdr>
    </w:div>
    <w:div w:id="814104990">
      <w:bodyDiv w:val="1"/>
      <w:marLeft w:val="0"/>
      <w:marRight w:val="0"/>
      <w:marTop w:val="0"/>
      <w:marBottom w:val="0"/>
      <w:divBdr>
        <w:top w:val="none" w:sz="0" w:space="0" w:color="auto"/>
        <w:left w:val="none" w:sz="0" w:space="0" w:color="auto"/>
        <w:bottom w:val="none" w:sz="0" w:space="0" w:color="auto"/>
        <w:right w:val="none" w:sz="0" w:space="0" w:color="auto"/>
      </w:divBdr>
    </w:div>
    <w:div w:id="1178812579">
      <w:bodyDiv w:val="1"/>
      <w:marLeft w:val="0"/>
      <w:marRight w:val="0"/>
      <w:marTop w:val="0"/>
      <w:marBottom w:val="0"/>
      <w:divBdr>
        <w:top w:val="none" w:sz="0" w:space="0" w:color="auto"/>
        <w:left w:val="none" w:sz="0" w:space="0" w:color="auto"/>
        <w:bottom w:val="none" w:sz="0" w:space="0" w:color="auto"/>
        <w:right w:val="none" w:sz="0" w:space="0" w:color="auto"/>
      </w:divBdr>
    </w:div>
    <w:div w:id="1202329947">
      <w:bodyDiv w:val="1"/>
      <w:marLeft w:val="0"/>
      <w:marRight w:val="0"/>
      <w:marTop w:val="0"/>
      <w:marBottom w:val="0"/>
      <w:divBdr>
        <w:top w:val="none" w:sz="0" w:space="0" w:color="auto"/>
        <w:left w:val="none" w:sz="0" w:space="0" w:color="auto"/>
        <w:bottom w:val="none" w:sz="0" w:space="0" w:color="auto"/>
        <w:right w:val="none" w:sz="0" w:space="0" w:color="auto"/>
      </w:divBdr>
    </w:div>
    <w:div w:id="1335064653">
      <w:bodyDiv w:val="1"/>
      <w:marLeft w:val="0"/>
      <w:marRight w:val="0"/>
      <w:marTop w:val="0"/>
      <w:marBottom w:val="0"/>
      <w:divBdr>
        <w:top w:val="none" w:sz="0" w:space="0" w:color="auto"/>
        <w:left w:val="none" w:sz="0" w:space="0" w:color="auto"/>
        <w:bottom w:val="none" w:sz="0" w:space="0" w:color="auto"/>
        <w:right w:val="none" w:sz="0" w:space="0" w:color="auto"/>
      </w:divBdr>
    </w:div>
    <w:div w:id="1548225261">
      <w:bodyDiv w:val="1"/>
      <w:marLeft w:val="0"/>
      <w:marRight w:val="0"/>
      <w:marTop w:val="0"/>
      <w:marBottom w:val="0"/>
      <w:divBdr>
        <w:top w:val="none" w:sz="0" w:space="0" w:color="auto"/>
        <w:left w:val="none" w:sz="0" w:space="0" w:color="auto"/>
        <w:bottom w:val="none" w:sz="0" w:space="0" w:color="auto"/>
        <w:right w:val="none" w:sz="0" w:space="0" w:color="auto"/>
      </w:divBdr>
    </w:div>
    <w:div w:id="1613170907">
      <w:bodyDiv w:val="1"/>
      <w:marLeft w:val="0"/>
      <w:marRight w:val="0"/>
      <w:marTop w:val="0"/>
      <w:marBottom w:val="0"/>
      <w:divBdr>
        <w:top w:val="none" w:sz="0" w:space="0" w:color="auto"/>
        <w:left w:val="none" w:sz="0" w:space="0" w:color="auto"/>
        <w:bottom w:val="none" w:sz="0" w:space="0" w:color="auto"/>
        <w:right w:val="none" w:sz="0" w:space="0" w:color="auto"/>
      </w:divBdr>
    </w:div>
    <w:div w:id="1649747411">
      <w:bodyDiv w:val="1"/>
      <w:marLeft w:val="0"/>
      <w:marRight w:val="0"/>
      <w:marTop w:val="0"/>
      <w:marBottom w:val="0"/>
      <w:divBdr>
        <w:top w:val="none" w:sz="0" w:space="0" w:color="auto"/>
        <w:left w:val="none" w:sz="0" w:space="0" w:color="auto"/>
        <w:bottom w:val="none" w:sz="0" w:space="0" w:color="auto"/>
        <w:right w:val="none" w:sz="0" w:space="0" w:color="auto"/>
      </w:divBdr>
    </w:div>
    <w:div w:id="1775515984">
      <w:bodyDiv w:val="1"/>
      <w:marLeft w:val="0"/>
      <w:marRight w:val="0"/>
      <w:marTop w:val="0"/>
      <w:marBottom w:val="0"/>
      <w:divBdr>
        <w:top w:val="none" w:sz="0" w:space="0" w:color="auto"/>
        <w:left w:val="none" w:sz="0" w:space="0" w:color="auto"/>
        <w:bottom w:val="none" w:sz="0" w:space="0" w:color="auto"/>
        <w:right w:val="none" w:sz="0" w:space="0" w:color="auto"/>
      </w:divBdr>
    </w:div>
    <w:div w:id="2050953188">
      <w:bodyDiv w:val="1"/>
      <w:marLeft w:val="0"/>
      <w:marRight w:val="0"/>
      <w:marTop w:val="0"/>
      <w:marBottom w:val="0"/>
      <w:divBdr>
        <w:top w:val="none" w:sz="0" w:space="0" w:color="auto"/>
        <w:left w:val="none" w:sz="0" w:space="0" w:color="auto"/>
        <w:bottom w:val="none" w:sz="0" w:space="0" w:color="auto"/>
        <w:right w:val="none" w:sz="0" w:space="0" w:color="auto"/>
      </w:divBdr>
      <w:divsChild>
        <w:div w:id="188566748">
          <w:marLeft w:val="0"/>
          <w:marRight w:val="0"/>
          <w:marTop w:val="0"/>
          <w:marBottom w:val="0"/>
          <w:divBdr>
            <w:top w:val="none" w:sz="0" w:space="0" w:color="auto"/>
            <w:left w:val="none" w:sz="0" w:space="0" w:color="auto"/>
            <w:bottom w:val="none" w:sz="0" w:space="0" w:color="auto"/>
            <w:right w:val="none" w:sz="0" w:space="0" w:color="auto"/>
          </w:divBdr>
        </w:div>
        <w:div w:id="925069833">
          <w:marLeft w:val="0"/>
          <w:marRight w:val="0"/>
          <w:marTop w:val="0"/>
          <w:marBottom w:val="0"/>
          <w:divBdr>
            <w:top w:val="none" w:sz="0" w:space="0" w:color="auto"/>
            <w:left w:val="none" w:sz="0" w:space="0" w:color="auto"/>
            <w:bottom w:val="none" w:sz="0" w:space="0" w:color="auto"/>
            <w:right w:val="none" w:sz="0" w:space="0" w:color="auto"/>
          </w:divBdr>
        </w:div>
        <w:div w:id="1962569189">
          <w:marLeft w:val="0"/>
          <w:marRight w:val="0"/>
          <w:marTop w:val="0"/>
          <w:marBottom w:val="0"/>
          <w:divBdr>
            <w:top w:val="none" w:sz="0" w:space="0" w:color="auto"/>
            <w:left w:val="none" w:sz="0" w:space="0" w:color="auto"/>
            <w:bottom w:val="none" w:sz="0" w:space="0" w:color="auto"/>
            <w:right w:val="none" w:sz="0" w:space="0" w:color="auto"/>
          </w:divBdr>
        </w:div>
        <w:div w:id="534851649">
          <w:marLeft w:val="0"/>
          <w:marRight w:val="0"/>
          <w:marTop w:val="0"/>
          <w:marBottom w:val="0"/>
          <w:divBdr>
            <w:top w:val="none" w:sz="0" w:space="0" w:color="auto"/>
            <w:left w:val="none" w:sz="0" w:space="0" w:color="auto"/>
            <w:bottom w:val="none" w:sz="0" w:space="0" w:color="auto"/>
            <w:right w:val="none" w:sz="0" w:space="0" w:color="auto"/>
          </w:divBdr>
        </w:div>
        <w:div w:id="1129276663">
          <w:marLeft w:val="0"/>
          <w:marRight w:val="0"/>
          <w:marTop w:val="0"/>
          <w:marBottom w:val="0"/>
          <w:divBdr>
            <w:top w:val="none" w:sz="0" w:space="0" w:color="auto"/>
            <w:left w:val="none" w:sz="0" w:space="0" w:color="auto"/>
            <w:bottom w:val="none" w:sz="0" w:space="0" w:color="auto"/>
            <w:right w:val="none" w:sz="0" w:space="0" w:color="auto"/>
          </w:divBdr>
        </w:div>
        <w:div w:id="1802112917">
          <w:marLeft w:val="0"/>
          <w:marRight w:val="0"/>
          <w:marTop w:val="0"/>
          <w:marBottom w:val="0"/>
          <w:divBdr>
            <w:top w:val="none" w:sz="0" w:space="0" w:color="auto"/>
            <w:left w:val="none" w:sz="0" w:space="0" w:color="auto"/>
            <w:bottom w:val="none" w:sz="0" w:space="0" w:color="auto"/>
            <w:right w:val="none" w:sz="0" w:space="0" w:color="auto"/>
          </w:divBdr>
        </w:div>
        <w:div w:id="1273585197">
          <w:marLeft w:val="0"/>
          <w:marRight w:val="0"/>
          <w:marTop w:val="0"/>
          <w:marBottom w:val="0"/>
          <w:divBdr>
            <w:top w:val="none" w:sz="0" w:space="0" w:color="auto"/>
            <w:left w:val="none" w:sz="0" w:space="0" w:color="auto"/>
            <w:bottom w:val="none" w:sz="0" w:space="0" w:color="auto"/>
            <w:right w:val="none" w:sz="0" w:space="0" w:color="auto"/>
          </w:divBdr>
        </w:div>
      </w:divsChild>
    </w:div>
    <w:div w:id="2070300899">
      <w:bodyDiv w:val="1"/>
      <w:marLeft w:val="0"/>
      <w:marRight w:val="0"/>
      <w:marTop w:val="0"/>
      <w:marBottom w:val="0"/>
      <w:divBdr>
        <w:top w:val="none" w:sz="0" w:space="0" w:color="auto"/>
        <w:left w:val="none" w:sz="0" w:space="0" w:color="auto"/>
        <w:bottom w:val="none" w:sz="0" w:space="0" w:color="auto"/>
        <w:right w:val="none" w:sz="0" w:space="0" w:color="auto"/>
      </w:divBdr>
    </w:div>
    <w:div w:id="21214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0E31-1949-403E-BD04-4797F91F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14422</TotalTime>
  <Pages>19</Pages>
  <Words>5981</Words>
  <Characters>41272</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PMH Szigetszentmiklós</Company>
  <LinksUpToDate>false</LinksUpToDate>
  <CharactersWithSpaces>47159</CharactersWithSpaces>
  <SharedDoc>false</SharedDoc>
  <HLinks>
    <vt:vector size="90" baseType="variant">
      <vt:variant>
        <vt:i4>1114164</vt:i4>
      </vt:variant>
      <vt:variant>
        <vt:i4>86</vt:i4>
      </vt:variant>
      <vt:variant>
        <vt:i4>0</vt:i4>
      </vt:variant>
      <vt:variant>
        <vt:i4>5</vt:i4>
      </vt:variant>
      <vt:variant>
        <vt:lpwstr/>
      </vt:variant>
      <vt:variant>
        <vt:lpwstr>_Toc262211532</vt:lpwstr>
      </vt:variant>
      <vt:variant>
        <vt:i4>1114164</vt:i4>
      </vt:variant>
      <vt:variant>
        <vt:i4>80</vt:i4>
      </vt:variant>
      <vt:variant>
        <vt:i4>0</vt:i4>
      </vt:variant>
      <vt:variant>
        <vt:i4>5</vt:i4>
      </vt:variant>
      <vt:variant>
        <vt:lpwstr/>
      </vt:variant>
      <vt:variant>
        <vt:lpwstr>_Toc262211531</vt:lpwstr>
      </vt:variant>
      <vt:variant>
        <vt:i4>1114164</vt:i4>
      </vt:variant>
      <vt:variant>
        <vt:i4>74</vt:i4>
      </vt:variant>
      <vt:variant>
        <vt:i4>0</vt:i4>
      </vt:variant>
      <vt:variant>
        <vt:i4>5</vt:i4>
      </vt:variant>
      <vt:variant>
        <vt:lpwstr/>
      </vt:variant>
      <vt:variant>
        <vt:lpwstr>_Toc262211530</vt:lpwstr>
      </vt:variant>
      <vt:variant>
        <vt:i4>1048628</vt:i4>
      </vt:variant>
      <vt:variant>
        <vt:i4>68</vt:i4>
      </vt:variant>
      <vt:variant>
        <vt:i4>0</vt:i4>
      </vt:variant>
      <vt:variant>
        <vt:i4>5</vt:i4>
      </vt:variant>
      <vt:variant>
        <vt:lpwstr/>
      </vt:variant>
      <vt:variant>
        <vt:lpwstr>_Toc262211529</vt:lpwstr>
      </vt:variant>
      <vt:variant>
        <vt:i4>1048628</vt:i4>
      </vt:variant>
      <vt:variant>
        <vt:i4>62</vt:i4>
      </vt:variant>
      <vt:variant>
        <vt:i4>0</vt:i4>
      </vt:variant>
      <vt:variant>
        <vt:i4>5</vt:i4>
      </vt:variant>
      <vt:variant>
        <vt:lpwstr/>
      </vt:variant>
      <vt:variant>
        <vt:lpwstr>_Toc262211528</vt:lpwstr>
      </vt:variant>
      <vt:variant>
        <vt:i4>1048628</vt:i4>
      </vt:variant>
      <vt:variant>
        <vt:i4>56</vt:i4>
      </vt:variant>
      <vt:variant>
        <vt:i4>0</vt:i4>
      </vt:variant>
      <vt:variant>
        <vt:i4>5</vt:i4>
      </vt:variant>
      <vt:variant>
        <vt:lpwstr/>
      </vt:variant>
      <vt:variant>
        <vt:lpwstr>_Toc262211527</vt:lpwstr>
      </vt:variant>
      <vt:variant>
        <vt:i4>1048628</vt:i4>
      </vt:variant>
      <vt:variant>
        <vt:i4>50</vt:i4>
      </vt:variant>
      <vt:variant>
        <vt:i4>0</vt:i4>
      </vt:variant>
      <vt:variant>
        <vt:i4>5</vt:i4>
      </vt:variant>
      <vt:variant>
        <vt:lpwstr/>
      </vt:variant>
      <vt:variant>
        <vt:lpwstr>_Toc262211526</vt:lpwstr>
      </vt:variant>
      <vt:variant>
        <vt:i4>1048628</vt:i4>
      </vt:variant>
      <vt:variant>
        <vt:i4>44</vt:i4>
      </vt:variant>
      <vt:variant>
        <vt:i4>0</vt:i4>
      </vt:variant>
      <vt:variant>
        <vt:i4>5</vt:i4>
      </vt:variant>
      <vt:variant>
        <vt:lpwstr/>
      </vt:variant>
      <vt:variant>
        <vt:lpwstr>_Toc262211525</vt:lpwstr>
      </vt:variant>
      <vt:variant>
        <vt:i4>1048628</vt:i4>
      </vt:variant>
      <vt:variant>
        <vt:i4>38</vt:i4>
      </vt:variant>
      <vt:variant>
        <vt:i4>0</vt:i4>
      </vt:variant>
      <vt:variant>
        <vt:i4>5</vt:i4>
      </vt:variant>
      <vt:variant>
        <vt:lpwstr/>
      </vt:variant>
      <vt:variant>
        <vt:lpwstr>_Toc262211524</vt:lpwstr>
      </vt:variant>
      <vt:variant>
        <vt:i4>1048628</vt:i4>
      </vt:variant>
      <vt:variant>
        <vt:i4>32</vt:i4>
      </vt:variant>
      <vt:variant>
        <vt:i4>0</vt:i4>
      </vt:variant>
      <vt:variant>
        <vt:i4>5</vt:i4>
      </vt:variant>
      <vt:variant>
        <vt:lpwstr/>
      </vt:variant>
      <vt:variant>
        <vt:lpwstr>_Toc262211523</vt:lpwstr>
      </vt:variant>
      <vt:variant>
        <vt:i4>1048628</vt:i4>
      </vt:variant>
      <vt:variant>
        <vt:i4>26</vt:i4>
      </vt:variant>
      <vt:variant>
        <vt:i4>0</vt:i4>
      </vt:variant>
      <vt:variant>
        <vt:i4>5</vt:i4>
      </vt:variant>
      <vt:variant>
        <vt:lpwstr/>
      </vt:variant>
      <vt:variant>
        <vt:lpwstr>_Toc262211522</vt:lpwstr>
      </vt:variant>
      <vt:variant>
        <vt:i4>1048628</vt:i4>
      </vt:variant>
      <vt:variant>
        <vt:i4>20</vt:i4>
      </vt:variant>
      <vt:variant>
        <vt:i4>0</vt:i4>
      </vt:variant>
      <vt:variant>
        <vt:i4>5</vt:i4>
      </vt:variant>
      <vt:variant>
        <vt:lpwstr/>
      </vt:variant>
      <vt:variant>
        <vt:lpwstr>_Toc262211521</vt:lpwstr>
      </vt:variant>
      <vt:variant>
        <vt:i4>1048628</vt:i4>
      </vt:variant>
      <vt:variant>
        <vt:i4>14</vt:i4>
      </vt:variant>
      <vt:variant>
        <vt:i4>0</vt:i4>
      </vt:variant>
      <vt:variant>
        <vt:i4>5</vt:i4>
      </vt:variant>
      <vt:variant>
        <vt:lpwstr/>
      </vt:variant>
      <vt:variant>
        <vt:lpwstr>_Toc262211520</vt:lpwstr>
      </vt:variant>
      <vt:variant>
        <vt:i4>1245236</vt:i4>
      </vt:variant>
      <vt:variant>
        <vt:i4>8</vt:i4>
      </vt:variant>
      <vt:variant>
        <vt:i4>0</vt:i4>
      </vt:variant>
      <vt:variant>
        <vt:i4>5</vt:i4>
      </vt:variant>
      <vt:variant>
        <vt:lpwstr/>
      </vt:variant>
      <vt:variant>
        <vt:lpwstr>_Toc262211519</vt:lpwstr>
      </vt:variant>
      <vt:variant>
        <vt:i4>1245236</vt:i4>
      </vt:variant>
      <vt:variant>
        <vt:i4>2</vt:i4>
      </vt:variant>
      <vt:variant>
        <vt:i4>0</vt:i4>
      </vt:variant>
      <vt:variant>
        <vt:i4>5</vt:i4>
      </vt:variant>
      <vt:variant>
        <vt:lpwstr/>
      </vt:variant>
      <vt:variant>
        <vt:lpwstr>_Toc262211518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Barada Zsuzsanna</dc:creator>
  <cp:lastModifiedBy>Borsos Kincső</cp:lastModifiedBy>
  <cp:revision>3144</cp:revision>
  <cp:lastPrinted>2022-09-12T08:18:00Z</cp:lastPrinted>
  <dcterms:created xsi:type="dcterms:W3CDTF">2019-12-13T10:22:00Z</dcterms:created>
  <dcterms:modified xsi:type="dcterms:W3CDTF">2022-09-20T06:28:00Z</dcterms:modified>
</cp:coreProperties>
</file>